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第二章 会计要素与会计平衡公式——A卷</w:t>
      </w:r>
    </w:p>
    <w:p>
      <w:pPr>
        <w:spacing w:line="400" w:lineRule="exact"/>
        <w:jc w:val="center"/>
        <w:rPr>
          <w:rFonts w:hint="eastAsia" w:ascii="宋体" w:hAnsi="宋体" w:eastAsia="宋体" w:cs="宋体"/>
          <w:sz w:val="24"/>
          <w:lang w:val="en-US" w:eastAsia="zh-CN"/>
        </w:rPr>
      </w:pPr>
      <w:r>
        <w:rPr>
          <w:rFonts w:hint="eastAsia" w:ascii="宋体" w:hAnsi="宋体" w:eastAsia="宋体" w:cs="宋体"/>
          <w:b/>
          <w:bCs/>
          <w:sz w:val="28"/>
          <w:szCs w:val="28"/>
          <w:lang w:val="en-US" w:eastAsia="zh-CN"/>
        </w:rPr>
        <w:t>答题卡</w:t>
      </w:r>
    </w:p>
    <w:p>
      <w:pPr>
        <w:spacing w:line="400" w:lineRule="exact"/>
        <w:rPr>
          <w:rFonts w:hint="eastAsia" w:ascii="宋体" w:hAnsi="宋体" w:eastAsia="宋体" w:cs="宋体"/>
          <w:b/>
          <w:bCs/>
          <w:sz w:val="24"/>
          <w:lang w:val="en-US" w:eastAsia="zh-CN"/>
        </w:rPr>
      </w:pPr>
      <w:r>
        <w:rPr>
          <w:rFonts w:hint="eastAsia" w:ascii="宋体" w:hAnsi="宋体" w:eastAsia="宋体" w:cs="宋体"/>
          <w:b/>
          <w:bCs/>
          <w:sz w:val="24"/>
          <w:lang w:val="en-US" w:eastAsia="zh-CN"/>
        </w:rPr>
        <w:t>一、单项选择题（共</w:t>
      </w:r>
      <w:r>
        <w:rPr>
          <w:rFonts w:hint="eastAsia" w:ascii="宋体" w:hAnsi="宋体" w:cs="宋体"/>
          <w:b/>
          <w:bCs/>
          <w:sz w:val="24"/>
          <w:lang w:val="en-US" w:eastAsia="zh-CN"/>
        </w:rPr>
        <w:t>36</w:t>
      </w:r>
      <w:r>
        <w:rPr>
          <w:rFonts w:hint="eastAsia" w:ascii="宋体" w:hAnsi="宋体" w:eastAsia="宋体" w:cs="宋体"/>
          <w:b/>
          <w:bCs/>
          <w:sz w:val="24"/>
          <w:lang w:val="en-US" w:eastAsia="zh-CN"/>
        </w:rPr>
        <w:t>题，每小题</w:t>
      </w:r>
      <w:r>
        <w:rPr>
          <w:rFonts w:hint="eastAsia" w:ascii="宋体" w:hAnsi="宋体" w:cs="宋体"/>
          <w:b/>
          <w:bCs/>
          <w:sz w:val="24"/>
          <w:lang w:val="en-US" w:eastAsia="zh-CN"/>
        </w:rPr>
        <w:t>1.5</w:t>
      </w:r>
      <w:r>
        <w:rPr>
          <w:rFonts w:hint="eastAsia" w:ascii="宋体" w:hAnsi="宋体" w:eastAsia="宋体" w:cs="宋体"/>
          <w:b/>
          <w:bCs/>
          <w:sz w:val="24"/>
          <w:lang w:val="en-US" w:eastAsia="zh-CN"/>
        </w:rPr>
        <w:t>分，共</w:t>
      </w:r>
      <w:r>
        <w:rPr>
          <w:rFonts w:hint="eastAsia" w:ascii="宋体" w:hAnsi="宋体" w:cs="宋体"/>
          <w:b/>
          <w:bCs/>
          <w:sz w:val="24"/>
          <w:lang w:val="en-US" w:eastAsia="zh-CN"/>
        </w:rPr>
        <w:t>54</w:t>
      </w:r>
      <w:r>
        <w:rPr>
          <w:rFonts w:hint="eastAsia" w:ascii="宋体" w:hAnsi="宋体" w:eastAsia="宋体" w:cs="宋体"/>
          <w:b/>
          <w:bCs/>
          <w:sz w:val="24"/>
          <w:lang w:val="en-US" w:eastAsia="zh-CN"/>
        </w:rPr>
        <w:t>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21"/>
        <w:gridCol w:w="2721"/>
        <w:gridCol w:w="2721"/>
        <w:gridCol w:w="2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21" w:type="dxa"/>
          </w:tcPr>
          <w:p>
            <w:pPr>
              <w:spacing w:line="400" w:lineRule="exact"/>
              <w:jc w:val="center"/>
              <w:rPr>
                <w:rFonts w:hint="eastAsia" w:ascii="宋体" w:hAnsi="宋体" w:eastAsia="宋体" w:cs="宋体"/>
                <w:sz w:val="24"/>
                <w:vertAlign w:val="baseline"/>
                <w:lang w:val="en-US" w:eastAsia="zh-CN"/>
              </w:rPr>
            </w:pPr>
            <w:r>
              <w:rPr>
                <w:rFonts w:hint="eastAsia" w:ascii="宋体" w:hAnsi="宋体" w:eastAsia="宋体" w:cs="宋体"/>
                <w:sz w:val="24"/>
                <w:vertAlign w:val="baseline"/>
                <w:lang w:val="en-US" w:eastAsia="zh-CN"/>
              </w:rPr>
              <w:t>1-5</w:t>
            </w:r>
          </w:p>
        </w:tc>
        <w:tc>
          <w:tcPr>
            <w:tcW w:w="2721" w:type="dxa"/>
          </w:tcPr>
          <w:p>
            <w:pPr>
              <w:spacing w:line="400" w:lineRule="exact"/>
              <w:jc w:val="center"/>
              <w:rPr>
                <w:rFonts w:hint="eastAsia" w:ascii="宋体" w:hAnsi="宋体" w:eastAsia="宋体" w:cs="宋体"/>
                <w:sz w:val="24"/>
                <w:vertAlign w:val="baseline"/>
                <w:lang w:val="en-US" w:eastAsia="zh-CN"/>
              </w:rPr>
            </w:pPr>
            <w:r>
              <w:rPr>
                <w:rFonts w:hint="eastAsia" w:ascii="宋体" w:hAnsi="宋体" w:eastAsia="宋体" w:cs="宋体"/>
                <w:sz w:val="24"/>
                <w:vertAlign w:val="baseline"/>
                <w:lang w:val="en-US" w:eastAsia="zh-CN"/>
              </w:rPr>
              <w:t>6-10</w:t>
            </w:r>
          </w:p>
        </w:tc>
        <w:tc>
          <w:tcPr>
            <w:tcW w:w="2721" w:type="dxa"/>
          </w:tcPr>
          <w:p>
            <w:pPr>
              <w:spacing w:line="400" w:lineRule="exact"/>
              <w:jc w:val="center"/>
              <w:rPr>
                <w:rFonts w:hint="eastAsia" w:ascii="宋体" w:hAnsi="宋体" w:eastAsia="宋体" w:cs="宋体"/>
                <w:sz w:val="24"/>
                <w:vertAlign w:val="baseline"/>
                <w:lang w:val="en-US" w:eastAsia="zh-CN"/>
              </w:rPr>
            </w:pPr>
            <w:r>
              <w:rPr>
                <w:rFonts w:hint="eastAsia" w:ascii="宋体" w:hAnsi="宋体" w:eastAsia="宋体" w:cs="宋体"/>
                <w:sz w:val="24"/>
                <w:vertAlign w:val="baseline"/>
                <w:lang w:val="en-US" w:eastAsia="zh-CN"/>
              </w:rPr>
              <w:t>11-15</w:t>
            </w:r>
          </w:p>
        </w:tc>
        <w:tc>
          <w:tcPr>
            <w:tcW w:w="2721" w:type="dxa"/>
          </w:tcPr>
          <w:p>
            <w:pPr>
              <w:spacing w:line="400" w:lineRule="exact"/>
              <w:jc w:val="center"/>
              <w:rPr>
                <w:rFonts w:hint="eastAsia" w:ascii="宋体" w:hAnsi="宋体" w:eastAsia="宋体" w:cs="宋体"/>
                <w:sz w:val="24"/>
                <w:vertAlign w:val="baseline"/>
                <w:lang w:val="en-US" w:eastAsia="zh-CN"/>
              </w:rPr>
            </w:pPr>
            <w:r>
              <w:rPr>
                <w:rFonts w:hint="eastAsia" w:ascii="宋体" w:hAnsi="宋体" w:eastAsia="宋体" w:cs="宋体"/>
                <w:sz w:val="24"/>
                <w:vertAlign w:val="baseline"/>
                <w:lang w:val="en-US" w:eastAsia="zh-CN"/>
              </w:rPr>
              <w:t>16-20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21" w:type="dxa"/>
          </w:tcPr>
          <w:p>
            <w:pPr>
              <w:spacing w:line="400" w:lineRule="exact"/>
              <w:jc w:val="center"/>
              <w:rPr>
                <w:rFonts w:hint="default" w:ascii="宋体" w:hAnsi="宋体" w:eastAsia="宋体" w:cs="宋体"/>
                <w:sz w:val="24"/>
                <w:vertAlign w:val="baseline"/>
                <w:lang w:val="en-US" w:eastAsia="zh-CN"/>
              </w:rPr>
            </w:pPr>
          </w:p>
        </w:tc>
        <w:tc>
          <w:tcPr>
            <w:tcW w:w="2721" w:type="dxa"/>
          </w:tcPr>
          <w:p>
            <w:pPr>
              <w:spacing w:line="400" w:lineRule="exact"/>
              <w:jc w:val="center"/>
              <w:rPr>
                <w:rFonts w:hint="default" w:ascii="宋体" w:hAnsi="宋体" w:eastAsia="宋体" w:cs="宋体"/>
                <w:sz w:val="24"/>
                <w:vertAlign w:val="baseline"/>
                <w:lang w:val="en-US" w:eastAsia="zh-CN"/>
              </w:rPr>
            </w:pPr>
          </w:p>
        </w:tc>
        <w:tc>
          <w:tcPr>
            <w:tcW w:w="2721" w:type="dxa"/>
          </w:tcPr>
          <w:p>
            <w:pPr>
              <w:spacing w:line="400" w:lineRule="exact"/>
              <w:jc w:val="center"/>
              <w:rPr>
                <w:rFonts w:hint="default" w:ascii="宋体" w:hAnsi="宋体" w:eastAsia="宋体" w:cs="宋体"/>
                <w:sz w:val="24"/>
                <w:vertAlign w:val="baseline"/>
                <w:lang w:val="en-US" w:eastAsia="zh-CN"/>
              </w:rPr>
            </w:pPr>
          </w:p>
        </w:tc>
        <w:tc>
          <w:tcPr>
            <w:tcW w:w="2721" w:type="dxa"/>
          </w:tcPr>
          <w:p>
            <w:pPr>
              <w:spacing w:line="400" w:lineRule="exact"/>
              <w:jc w:val="center"/>
              <w:rPr>
                <w:rFonts w:hint="default" w:ascii="宋体" w:hAnsi="宋体" w:eastAsia="宋体" w:cs="宋体"/>
                <w:sz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21" w:type="dxa"/>
          </w:tcPr>
          <w:p>
            <w:pPr>
              <w:spacing w:line="400" w:lineRule="exact"/>
              <w:jc w:val="center"/>
              <w:rPr>
                <w:rFonts w:hint="eastAsia" w:ascii="宋体" w:hAnsi="宋体" w:eastAsia="宋体" w:cs="宋体"/>
                <w:sz w:val="24"/>
                <w:vertAlign w:val="baseline"/>
                <w:lang w:val="en-US" w:eastAsia="zh-CN"/>
              </w:rPr>
            </w:pPr>
            <w:r>
              <w:rPr>
                <w:rFonts w:hint="eastAsia" w:ascii="宋体" w:hAnsi="宋体" w:eastAsia="宋体" w:cs="宋体"/>
                <w:sz w:val="24"/>
                <w:vertAlign w:val="baseline"/>
                <w:lang w:val="en-US" w:eastAsia="zh-CN"/>
              </w:rPr>
              <w:t>21-25</w:t>
            </w:r>
          </w:p>
        </w:tc>
        <w:tc>
          <w:tcPr>
            <w:tcW w:w="2721" w:type="dxa"/>
            <w:vAlign w:val="top"/>
          </w:tcPr>
          <w:p>
            <w:pPr>
              <w:spacing w:line="400" w:lineRule="exact"/>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vertAlign w:val="baseline"/>
                <w:lang w:val="en-US" w:eastAsia="zh-CN"/>
              </w:rPr>
              <w:t>26-30</w:t>
            </w:r>
          </w:p>
        </w:tc>
        <w:tc>
          <w:tcPr>
            <w:tcW w:w="2721" w:type="dxa"/>
            <w:vAlign w:val="top"/>
          </w:tcPr>
          <w:p>
            <w:pPr>
              <w:spacing w:line="400" w:lineRule="exact"/>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vertAlign w:val="baseline"/>
                <w:lang w:val="en-US" w:eastAsia="zh-CN"/>
              </w:rPr>
              <w:t>31-35</w:t>
            </w:r>
          </w:p>
        </w:tc>
        <w:tc>
          <w:tcPr>
            <w:tcW w:w="2721" w:type="dxa"/>
            <w:vAlign w:val="top"/>
          </w:tcPr>
          <w:p>
            <w:pPr>
              <w:spacing w:line="400" w:lineRule="exact"/>
              <w:jc w:val="center"/>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vertAlign w:val="baseline"/>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21" w:type="dxa"/>
          </w:tcPr>
          <w:p>
            <w:pPr>
              <w:spacing w:line="400" w:lineRule="exact"/>
              <w:jc w:val="center"/>
              <w:rPr>
                <w:rFonts w:hint="default" w:ascii="宋体" w:hAnsi="宋体" w:eastAsia="宋体" w:cs="宋体"/>
                <w:sz w:val="24"/>
                <w:vertAlign w:val="baseline"/>
                <w:lang w:val="en-US" w:eastAsia="zh-CN"/>
              </w:rPr>
            </w:pPr>
          </w:p>
        </w:tc>
        <w:tc>
          <w:tcPr>
            <w:tcW w:w="2721" w:type="dxa"/>
          </w:tcPr>
          <w:p>
            <w:pPr>
              <w:spacing w:line="400" w:lineRule="exact"/>
              <w:jc w:val="center"/>
              <w:rPr>
                <w:rFonts w:hint="default" w:ascii="宋体" w:hAnsi="宋体" w:eastAsia="宋体" w:cs="宋体"/>
                <w:sz w:val="24"/>
                <w:vertAlign w:val="baseline"/>
                <w:lang w:val="en-US" w:eastAsia="zh-CN"/>
              </w:rPr>
            </w:pPr>
          </w:p>
        </w:tc>
        <w:tc>
          <w:tcPr>
            <w:tcW w:w="2721" w:type="dxa"/>
          </w:tcPr>
          <w:p>
            <w:pPr>
              <w:spacing w:line="400" w:lineRule="exact"/>
              <w:jc w:val="center"/>
              <w:rPr>
                <w:rFonts w:hint="default" w:ascii="宋体" w:hAnsi="宋体" w:eastAsia="宋体" w:cs="宋体"/>
                <w:sz w:val="24"/>
                <w:vertAlign w:val="baseline"/>
                <w:lang w:val="en-US" w:eastAsia="zh-CN"/>
              </w:rPr>
            </w:pPr>
          </w:p>
        </w:tc>
        <w:tc>
          <w:tcPr>
            <w:tcW w:w="2721" w:type="dxa"/>
          </w:tcPr>
          <w:p>
            <w:pPr>
              <w:spacing w:line="400" w:lineRule="exact"/>
              <w:jc w:val="center"/>
              <w:rPr>
                <w:rFonts w:hint="eastAsia" w:ascii="宋体" w:hAnsi="宋体" w:eastAsia="宋体" w:cs="宋体"/>
                <w:sz w:val="24"/>
                <w:vertAlign w:val="baseline"/>
                <w:lang w:val="en-US" w:eastAsia="zh-CN"/>
              </w:rPr>
            </w:pPr>
          </w:p>
        </w:tc>
      </w:tr>
    </w:tbl>
    <w:p>
      <w:pPr>
        <w:spacing w:line="400" w:lineRule="exact"/>
        <w:rPr>
          <w:rFonts w:hint="eastAsia" w:ascii="宋体" w:hAnsi="宋体" w:eastAsia="宋体" w:cs="宋体"/>
          <w:b/>
          <w:bCs/>
          <w:sz w:val="24"/>
          <w:lang w:val="en-US" w:eastAsia="zh-CN"/>
        </w:rPr>
      </w:pPr>
      <w:r>
        <w:rPr>
          <w:rFonts w:hint="eastAsia" w:ascii="宋体" w:hAnsi="宋体" w:eastAsia="宋体" w:cs="宋体"/>
          <w:b/>
          <w:bCs/>
          <w:sz w:val="24"/>
          <w:lang w:val="en-US" w:eastAsia="zh-CN"/>
        </w:rPr>
        <w:t>二、多项选择题（共</w:t>
      </w:r>
      <w:r>
        <w:rPr>
          <w:rFonts w:hint="eastAsia" w:ascii="宋体" w:hAnsi="宋体" w:cs="宋体"/>
          <w:b/>
          <w:bCs/>
          <w:sz w:val="24"/>
          <w:lang w:val="en-US" w:eastAsia="zh-CN"/>
        </w:rPr>
        <w:t>15</w:t>
      </w:r>
      <w:r>
        <w:rPr>
          <w:rFonts w:hint="eastAsia" w:ascii="宋体" w:hAnsi="宋体" w:eastAsia="宋体" w:cs="宋体"/>
          <w:b/>
          <w:bCs/>
          <w:sz w:val="24"/>
          <w:lang w:val="en-US" w:eastAsia="zh-CN"/>
        </w:rPr>
        <w:t>题，每小题2分，共</w:t>
      </w:r>
      <w:r>
        <w:rPr>
          <w:rFonts w:hint="eastAsia" w:ascii="宋体" w:hAnsi="宋体" w:cs="宋体"/>
          <w:b/>
          <w:bCs/>
          <w:sz w:val="24"/>
          <w:lang w:val="en-US" w:eastAsia="zh-CN"/>
        </w:rPr>
        <w:t>3</w:t>
      </w:r>
      <w:r>
        <w:rPr>
          <w:rFonts w:hint="eastAsia" w:ascii="宋体" w:hAnsi="宋体" w:eastAsia="宋体" w:cs="宋体"/>
          <w:b/>
          <w:bCs/>
          <w:sz w:val="24"/>
          <w:lang w:val="en-US" w:eastAsia="zh-CN"/>
        </w:rPr>
        <w:t>0分）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1"/>
        <w:gridCol w:w="1361"/>
        <w:gridCol w:w="1361"/>
        <w:gridCol w:w="1361"/>
        <w:gridCol w:w="1361"/>
        <w:gridCol w:w="1361"/>
        <w:gridCol w:w="1361"/>
        <w:gridCol w:w="1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361" w:type="dxa"/>
          </w:tcPr>
          <w:p>
            <w:pPr>
              <w:spacing w:line="400" w:lineRule="exact"/>
              <w:jc w:val="center"/>
              <w:rPr>
                <w:rFonts w:hint="eastAsia" w:ascii="宋体" w:hAnsi="宋体" w:eastAsia="宋体" w:cs="宋体"/>
                <w:sz w:val="24"/>
                <w:vertAlign w:val="baseline"/>
                <w:lang w:val="en-US" w:eastAsia="zh-CN"/>
              </w:rPr>
            </w:pPr>
            <w:r>
              <w:rPr>
                <w:rFonts w:hint="eastAsia" w:ascii="宋体" w:hAnsi="宋体" w:cs="宋体"/>
                <w:sz w:val="24"/>
                <w:vertAlign w:val="baseline"/>
                <w:lang w:val="en-US" w:eastAsia="zh-CN"/>
              </w:rPr>
              <w:t>1</w:t>
            </w:r>
          </w:p>
        </w:tc>
        <w:tc>
          <w:tcPr>
            <w:tcW w:w="1361" w:type="dxa"/>
          </w:tcPr>
          <w:p>
            <w:pPr>
              <w:spacing w:line="400" w:lineRule="exact"/>
              <w:jc w:val="center"/>
              <w:rPr>
                <w:rFonts w:hint="eastAsia" w:ascii="宋体" w:hAnsi="宋体" w:eastAsia="宋体" w:cs="宋体"/>
                <w:sz w:val="24"/>
                <w:vertAlign w:val="baseline"/>
                <w:lang w:val="en-US" w:eastAsia="zh-CN"/>
              </w:rPr>
            </w:pPr>
            <w:r>
              <w:rPr>
                <w:rFonts w:hint="eastAsia" w:ascii="宋体" w:hAnsi="宋体" w:cs="宋体"/>
                <w:sz w:val="24"/>
                <w:vertAlign w:val="baseline"/>
                <w:lang w:val="en-US" w:eastAsia="zh-CN"/>
              </w:rPr>
              <w:t>2</w:t>
            </w:r>
          </w:p>
        </w:tc>
        <w:tc>
          <w:tcPr>
            <w:tcW w:w="1361" w:type="dxa"/>
          </w:tcPr>
          <w:p>
            <w:pPr>
              <w:spacing w:line="400" w:lineRule="exact"/>
              <w:jc w:val="center"/>
              <w:rPr>
                <w:rFonts w:hint="eastAsia" w:ascii="宋体" w:hAnsi="宋体" w:eastAsia="宋体" w:cs="宋体"/>
                <w:sz w:val="24"/>
                <w:vertAlign w:val="baseline"/>
                <w:lang w:val="en-US" w:eastAsia="zh-CN"/>
              </w:rPr>
            </w:pPr>
            <w:r>
              <w:rPr>
                <w:rFonts w:hint="eastAsia" w:ascii="宋体" w:hAnsi="宋体" w:cs="宋体"/>
                <w:sz w:val="24"/>
                <w:vertAlign w:val="baseline"/>
                <w:lang w:val="en-US" w:eastAsia="zh-CN"/>
              </w:rPr>
              <w:t>3</w:t>
            </w:r>
          </w:p>
        </w:tc>
        <w:tc>
          <w:tcPr>
            <w:tcW w:w="1361" w:type="dxa"/>
          </w:tcPr>
          <w:p>
            <w:pPr>
              <w:spacing w:line="400" w:lineRule="exact"/>
              <w:jc w:val="center"/>
              <w:rPr>
                <w:rFonts w:hint="eastAsia" w:ascii="宋体" w:hAnsi="宋体" w:eastAsia="宋体" w:cs="宋体"/>
                <w:sz w:val="24"/>
                <w:vertAlign w:val="baseline"/>
                <w:lang w:val="en-US" w:eastAsia="zh-CN"/>
              </w:rPr>
            </w:pPr>
            <w:r>
              <w:rPr>
                <w:rFonts w:hint="eastAsia" w:ascii="宋体" w:hAnsi="宋体" w:cs="宋体"/>
                <w:sz w:val="24"/>
                <w:vertAlign w:val="baseline"/>
                <w:lang w:val="en-US" w:eastAsia="zh-CN"/>
              </w:rPr>
              <w:t>4</w:t>
            </w:r>
          </w:p>
        </w:tc>
        <w:tc>
          <w:tcPr>
            <w:tcW w:w="1361" w:type="dxa"/>
          </w:tcPr>
          <w:p>
            <w:pPr>
              <w:spacing w:line="400" w:lineRule="exact"/>
              <w:jc w:val="center"/>
              <w:rPr>
                <w:rFonts w:hint="eastAsia" w:ascii="宋体" w:hAnsi="宋体" w:eastAsia="宋体" w:cs="宋体"/>
                <w:sz w:val="24"/>
                <w:vertAlign w:val="baseline"/>
                <w:lang w:val="en-US" w:eastAsia="zh-CN"/>
              </w:rPr>
            </w:pPr>
            <w:r>
              <w:rPr>
                <w:rFonts w:hint="eastAsia" w:ascii="宋体" w:hAnsi="宋体" w:cs="宋体"/>
                <w:sz w:val="24"/>
                <w:vertAlign w:val="baseline"/>
                <w:lang w:val="en-US" w:eastAsia="zh-CN"/>
              </w:rPr>
              <w:t>5</w:t>
            </w:r>
          </w:p>
        </w:tc>
        <w:tc>
          <w:tcPr>
            <w:tcW w:w="1361" w:type="dxa"/>
          </w:tcPr>
          <w:p>
            <w:pPr>
              <w:spacing w:line="400" w:lineRule="exact"/>
              <w:jc w:val="center"/>
              <w:rPr>
                <w:rFonts w:hint="eastAsia" w:ascii="宋体" w:hAnsi="宋体" w:eastAsia="宋体" w:cs="宋体"/>
                <w:sz w:val="24"/>
                <w:vertAlign w:val="baseline"/>
                <w:lang w:val="en-US" w:eastAsia="zh-CN"/>
              </w:rPr>
            </w:pPr>
            <w:r>
              <w:rPr>
                <w:rFonts w:hint="eastAsia" w:ascii="宋体" w:hAnsi="宋体" w:cs="宋体"/>
                <w:sz w:val="24"/>
                <w:vertAlign w:val="baseline"/>
                <w:lang w:val="en-US" w:eastAsia="zh-CN"/>
              </w:rPr>
              <w:t>6</w:t>
            </w:r>
          </w:p>
        </w:tc>
        <w:tc>
          <w:tcPr>
            <w:tcW w:w="1361" w:type="dxa"/>
          </w:tcPr>
          <w:p>
            <w:pPr>
              <w:spacing w:line="400" w:lineRule="exact"/>
              <w:jc w:val="center"/>
              <w:rPr>
                <w:rFonts w:hint="eastAsia" w:ascii="宋体" w:hAnsi="宋体" w:eastAsia="宋体" w:cs="宋体"/>
                <w:sz w:val="24"/>
                <w:vertAlign w:val="baseline"/>
                <w:lang w:val="en-US" w:eastAsia="zh-CN"/>
              </w:rPr>
            </w:pPr>
            <w:r>
              <w:rPr>
                <w:rFonts w:hint="eastAsia" w:ascii="宋体" w:hAnsi="宋体" w:cs="宋体"/>
                <w:sz w:val="24"/>
                <w:vertAlign w:val="baseline"/>
                <w:lang w:val="en-US" w:eastAsia="zh-CN"/>
              </w:rPr>
              <w:t>7</w:t>
            </w:r>
          </w:p>
        </w:tc>
        <w:tc>
          <w:tcPr>
            <w:tcW w:w="1361" w:type="dxa"/>
          </w:tcPr>
          <w:p>
            <w:pPr>
              <w:spacing w:line="400" w:lineRule="exact"/>
              <w:jc w:val="center"/>
              <w:rPr>
                <w:rFonts w:hint="default" w:ascii="宋体" w:hAnsi="宋体" w:cs="宋体"/>
                <w:sz w:val="24"/>
                <w:vertAlign w:val="baseline"/>
                <w:lang w:val="en-US" w:eastAsia="zh-CN"/>
              </w:rPr>
            </w:pPr>
            <w:r>
              <w:rPr>
                <w:rFonts w:hint="eastAsia" w:ascii="宋体" w:hAnsi="宋体" w:cs="宋体"/>
                <w:sz w:val="24"/>
                <w:vertAlign w:val="baseli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61" w:type="dxa"/>
          </w:tcPr>
          <w:p>
            <w:pPr>
              <w:spacing w:line="400" w:lineRule="exact"/>
              <w:jc w:val="center"/>
              <w:rPr>
                <w:rFonts w:hint="default" w:ascii="宋体" w:hAnsi="宋体" w:eastAsia="宋体" w:cs="宋体"/>
                <w:sz w:val="24"/>
                <w:vertAlign w:val="baseline"/>
                <w:lang w:val="en-US" w:eastAsia="zh-CN"/>
              </w:rPr>
            </w:pPr>
          </w:p>
        </w:tc>
        <w:tc>
          <w:tcPr>
            <w:tcW w:w="1361" w:type="dxa"/>
          </w:tcPr>
          <w:p>
            <w:pPr>
              <w:spacing w:line="400" w:lineRule="exact"/>
              <w:jc w:val="center"/>
              <w:rPr>
                <w:rFonts w:hint="default" w:ascii="宋体" w:hAnsi="宋体" w:eastAsia="宋体" w:cs="宋体"/>
                <w:sz w:val="24"/>
                <w:vertAlign w:val="baseline"/>
                <w:lang w:val="en-US" w:eastAsia="zh-CN"/>
              </w:rPr>
            </w:pPr>
          </w:p>
        </w:tc>
        <w:tc>
          <w:tcPr>
            <w:tcW w:w="1361" w:type="dxa"/>
          </w:tcPr>
          <w:p>
            <w:pPr>
              <w:spacing w:line="400" w:lineRule="exact"/>
              <w:jc w:val="center"/>
              <w:rPr>
                <w:rFonts w:hint="default" w:ascii="宋体" w:hAnsi="宋体" w:eastAsia="宋体" w:cs="宋体"/>
                <w:sz w:val="24"/>
                <w:vertAlign w:val="baseline"/>
                <w:lang w:val="en-US" w:eastAsia="zh-CN"/>
              </w:rPr>
            </w:pPr>
          </w:p>
        </w:tc>
        <w:tc>
          <w:tcPr>
            <w:tcW w:w="1361" w:type="dxa"/>
          </w:tcPr>
          <w:p>
            <w:pPr>
              <w:spacing w:line="400" w:lineRule="exact"/>
              <w:jc w:val="center"/>
              <w:rPr>
                <w:rFonts w:hint="default" w:ascii="宋体" w:hAnsi="宋体" w:eastAsia="宋体" w:cs="宋体"/>
                <w:sz w:val="24"/>
                <w:vertAlign w:val="baseline"/>
                <w:lang w:val="en-US" w:eastAsia="zh-CN"/>
              </w:rPr>
            </w:pPr>
          </w:p>
        </w:tc>
        <w:tc>
          <w:tcPr>
            <w:tcW w:w="1361" w:type="dxa"/>
          </w:tcPr>
          <w:p>
            <w:pPr>
              <w:spacing w:line="400" w:lineRule="exact"/>
              <w:jc w:val="center"/>
              <w:rPr>
                <w:rFonts w:hint="default" w:ascii="宋体" w:hAnsi="宋体" w:eastAsia="宋体" w:cs="宋体"/>
                <w:sz w:val="24"/>
                <w:vertAlign w:val="baseline"/>
                <w:lang w:val="en-US" w:eastAsia="zh-CN"/>
              </w:rPr>
            </w:pPr>
          </w:p>
        </w:tc>
        <w:tc>
          <w:tcPr>
            <w:tcW w:w="1361" w:type="dxa"/>
          </w:tcPr>
          <w:p>
            <w:pPr>
              <w:spacing w:line="400" w:lineRule="exact"/>
              <w:jc w:val="center"/>
              <w:rPr>
                <w:rFonts w:hint="default" w:ascii="宋体" w:hAnsi="宋体" w:eastAsia="宋体" w:cs="宋体"/>
                <w:sz w:val="24"/>
                <w:vertAlign w:val="baseline"/>
                <w:lang w:val="en-US" w:eastAsia="zh-CN"/>
              </w:rPr>
            </w:pPr>
          </w:p>
        </w:tc>
        <w:tc>
          <w:tcPr>
            <w:tcW w:w="1361" w:type="dxa"/>
          </w:tcPr>
          <w:p>
            <w:pPr>
              <w:spacing w:line="400" w:lineRule="exact"/>
              <w:jc w:val="center"/>
              <w:rPr>
                <w:rFonts w:hint="default" w:ascii="宋体" w:hAnsi="宋体" w:eastAsia="宋体" w:cs="宋体"/>
                <w:sz w:val="24"/>
                <w:vertAlign w:val="baseline"/>
                <w:lang w:val="en-US" w:eastAsia="zh-CN"/>
              </w:rPr>
            </w:pPr>
          </w:p>
        </w:tc>
        <w:tc>
          <w:tcPr>
            <w:tcW w:w="1361" w:type="dxa"/>
          </w:tcPr>
          <w:p>
            <w:pPr>
              <w:spacing w:line="400" w:lineRule="exact"/>
              <w:jc w:val="center"/>
              <w:rPr>
                <w:rFonts w:hint="default" w:ascii="宋体" w:hAnsi="宋体" w:eastAsia="宋体" w:cs="宋体"/>
                <w:sz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61" w:type="dxa"/>
          </w:tcPr>
          <w:p>
            <w:pPr>
              <w:spacing w:line="400" w:lineRule="exact"/>
              <w:jc w:val="center"/>
              <w:rPr>
                <w:rFonts w:hint="default" w:ascii="宋体" w:hAnsi="宋体" w:eastAsia="宋体" w:cs="宋体"/>
                <w:sz w:val="24"/>
                <w:vertAlign w:val="baseline"/>
                <w:lang w:val="en-US" w:eastAsia="zh-CN"/>
              </w:rPr>
            </w:pPr>
            <w:r>
              <w:rPr>
                <w:rFonts w:hint="eastAsia" w:ascii="宋体" w:hAnsi="宋体" w:cs="宋体"/>
                <w:sz w:val="24"/>
                <w:vertAlign w:val="baseline"/>
                <w:lang w:val="en-US" w:eastAsia="zh-CN"/>
              </w:rPr>
              <w:t>9</w:t>
            </w:r>
          </w:p>
        </w:tc>
        <w:tc>
          <w:tcPr>
            <w:tcW w:w="1361" w:type="dxa"/>
          </w:tcPr>
          <w:p>
            <w:pPr>
              <w:spacing w:line="400" w:lineRule="exact"/>
              <w:jc w:val="center"/>
              <w:rPr>
                <w:rFonts w:hint="default" w:ascii="宋体" w:hAnsi="宋体" w:eastAsia="宋体" w:cs="宋体"/>
                <w:sz w:val="24"/>
                <w:vertAlign w:val="baseline"/>
                <w:lang w:val="en-US" w:eastAsia="zh-CN"/>
              </w:rPr>
            </w:pPr>
            <w:r>
              <w:rPr>
                <w:rFonts w:hint="eastAsia" w:ascii="宋体" w:hAnsi="宋体" w:cs="宋体"/>
                <w:sz w:val="24"/>
                <w:vertAlign w:val="baseline"/>
                <w:lang w:val="en-US" w:eastAsia="zh-CN"/>
              </w:rPr>
              <w:t>10</w:t>
            </w:r>
          </w:p>
        </w:tc>
        <w:tc>
          <w:tcPr>
            <w:tcW w:w="1361" w:type="dxa"/>
          </w:tcPr>
          <w:p>
            <w:pPr>
              <w:spacing w:line="400" w:lineRule="exact"/>
              <w:jc w:val="center"/>
              <w:rPr>
                <w:rFonts w:hint="default" w:ascii="宋体" w:hAnsi="宋体" w:eastAsia="宋体" w:cs="宋体"/>
                <w:sz w:val="24"/>
                <w:vertAlign w:val="baseline"/>
                <w:lang w:val="en-US" w:eastAsia="zh-CN"/>
              </w:rPr>
            </w:pPr>
            <w:r>
              <w:rPr>
                <w:rFonts w:hint="eastAsia" w:ascii="宋体" w:hAnsi="宋体" w:cs="宋体"/>
                <w:sz w:val="24"/>
                <w:vertAlign w:val="baseline"/>
                <w:lang w:val="en-US" w:eastAsia="zh-CN"/>
              </w:rPr>
              <w:t>11</w:t>
            </w:r>
          </w:p>
        </w:tc>
        <w:tc>
          <w:tcPr>
            <w:tcW w:w="1361" w:type="dxa"/>
          </w:tcPr>
          <w:p>
            <w:pPr>
              <w:spacing w:line="400" w:lineRule="exact"/>
              <w:jc w:val="center"/>
              <w:rPr>
                <w:rFonts w:hint="default" w:ascii="宋体" w:hAnsi="宋体" w:eastAsia="宋体" w:cs="宋体"/>
                <w:sz w:val="24"/>
                <w:vertAlign w:val="baseline"/>
                <w:lang w:val="en-US" w:eastAsia="zh-CN"/>
              </w:rPr>
            </w:pPr>
            <w:r>
              <w:rPr>
                <w:rFonts w:hint="eastAsia" w:ascii="宋体" w:hAnsi="宋体" w:cs="宋体"/>
                <w:sz w:val="24"/>
                <w:vertAlign w:val="baseline"/>
                <w:lang w:val="en-US" w:eastAsia="zh-CN"/>
              </w:rPr>
              <w:t>12</w:t>
            </w:r>
          </w:p>
        </w:tc>
        <w:tc>
          <w:tcPr>
            <w:tcW w:w="1361" w:type="dxa"/>
          </w:tcPr>
          <w:p>
            <w:pPr>
              <w:spacing w:line="400" w:lineRule="exact"/>
              <w:jc w:val="center"/>
              <w:rPr>
                <w:rFonts w:hint="default" w:ascii="宋体" w:hAnsi="宋体" w:eastAsia="宋体" w:cs="宋体"/>
                <w:sz w:val="24"/>
                <w:vertAlign w:val="baseline"/>
                <w:lang w:val="en-US" w:eastAsia="zh-CN"/>
              </w:rPr>
            </w:pPr>
            <w:r>
              <w:rPr>
                <w:rFonts w:hint="eastAsia" w:ascii="宋体" w:hAnsi="宋体" w:cs="宋体"/>
                <w:sz w:val="24"/>
                <w:vertAlign w:val="baseline"/>
                <w:lang w:val="en-US" w:eastAsia="zh-CN"/>
              </w:rPr>
              <w:t>13</w:t>
            </w:r>
          </w:p>
        </w:tc>
        <w:tc>
          <w:tcPr>
            <w:tcW w:w="1361" w:type="dxa"/>
          </w:tcPr>
          <w:p>
            <w:pPr>
              <w:spacing w:line="400" w:lineRule="exact"/>
              <w:jc w:val="center"/>
              <w:rPr>
                <w:rFonts w:hint="default" w:ascii="宋体" w:hAnsi="宋体" w:eastAsia="宋体" w:cs="宋体"/>
                <w:sz w:val="24"/>
                <w:vertAlign w:val="baseline"/>
                <w:lang w:val="en-US" w:eastAsia="zh-CN"/>
              </w:rPr>
            </w:pPr>
            <w:r>
              <w:rPr>
                <w:rFonts w:hint="eastAsia" w:ascii="宋体" w:hAnsi="宋体" w:cs="宋体"/>
                <w:sz w:val="24"/>
                <w:vertAlign w:val="baseline"/>
                <w:lang w:val="en-US" w:eastAsia="zh-CN"/>
              </w:rPr>
              <w:t>14</w:t>
            </w:r>
          </w:p>
        </w:tc>
        <w:tc>
          <w:tcPr>
            <w:tcW w:w="1361" w:type="dxa"/>
          </w:tcPr>
          <w:p>
            <w:pPr>
              <w:spacing w:line="400" w:lineRule="exact"/>
              <w:jc w:val="center"/>
              <w:rPr>
                <w:rFonts w:hint="default" w:ascii="宋体" w:hAnsi="宋体" w:eastAsia="宋体" w:cs="宋体"/>
                <w:sz w:val="24"/>
                <w:vertAlign w:val="baseline"/>
                <w:lang w:val="en-US" w:eastAsia="zh-CN"/>
              </w:rPr>
            </w:pPr>
            <w:r>
              <w:rPr>
                <w:rFonts w:hint="eastAsia" w:ascii="宋体" w:hAnsi="宋体" w:cs="宋体"/>
                <w:sz w:val="24"/>
                <w:vertAlign w:val="baseline"/>
                <w:lang w:val="en-US" w:eastAsia="zh-CN"/>
              </w:rPr>
              <w:t>15</w:t>
            </w:r>
          </w:p>
        </w:tc>
        <w:tc>
          <w:tcPr>
            <w:tcW w:w="1361" w:type="dxa"/>
          </w:tcPr>
          <w:p>
            <w:pPr>
              <w:spacing w:line="400" w:lineRule="exact"/>
              <w:jc w:val="center"/>
              <w:rPr>
                <w:rFonts w:hint="eastAsia" w:ascii="宋体" w:hAnsi="宋体" w:cs="宋体"/>
                <w:sz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61" w:type="dxa"/>
          </w:tcPr>
          <w:p>
            <w:pPr>
              <w:spacing w:line="400" w:lineRule="exact"/>
              <w:jc w:val="center"/>
              <w:rPr>
                <w:rFonts w:hint="default" w:ascii="宋体" w:hAnsi="宋体" w:eastAsia="宋体" w:cs="宋体"/>
                <w:sz w:val="24"/>
                <w:vertAlign w:val="baseline"/>
                <w:lang w:val="en-US" w:eastAsia="zh-CN"/>
              </w:rPr>
            </w:pPr>
          </w:p>
        </w:tc>
        <w:tc>
          <w:tcPr>
            <w:tcW w:w="1361" w:type="dxa"/>
          </w:tcPr>
          <w:p>
            <w:pPr>
              <w:spacing w:line="400" w:lineRule="exact"/>
              <w:jc w:val="center"/>
              <w:rPr>
                <w:rFonts w:hint="default" w:ascii="宋体" w:hAnsi="宋体" w:eastAsia="宋体" w:cs="宋体"/>
                <w:sz w:val="24"/>
                <w:vertAlign w:val="baseline"/>
                <w:lang w:val="en-US" w:eastAsia="zh-CN"/>
              </w:rPr>
            </w:pPr>
          </w:p>
        </w:tc>
        <w:tc>
          <w:tcPr>
            <w:tcW w:w="1361" w:type="dxa"/>
          </w:tcPr>
          <w:p>
            <w:pPr>
              <w:spacing w:line="400" w:lineRule="exact"/>
              <w:jc w:val="center"/>
              <w:rPr>
                <w:rFonts w:hint="default" w:ascii="宋体" w:hAnsi="宋体" w:eastAsia="宋体" w:cs="宋体"/>
                <w:sz w:val="24"/>
                <w:vertAlign w:val="baseline"/>
                <w:lang w:val="en-US" w:eastAsia="zh-CN"/>
              </w:rPr>
            </w:pPr>
          </w:p>
        </w:tc>
        <w:tc>
          <w:tcPr>
            <w:tcW w:w="1361" w:type="dxa"/>
          </w:tcPr>
          <w:p>
            <w:pPr>
              <w:spacing w:line="400" w:lineRule="exact"/>
              <w:jc w:val="center"/>
              <w:rPr>
                <w:rFonts w:hint="default" w:ascii="宋体" w:hAnsi="宋体" w:eastAsia="宋体" w:cs="宋体"/>
                <w:sz w:val="24"/>
                <w:vertAlign w:val="baseline"/>
                <w:lang w:val="en-US" w:eastAsia="zh-CN"/>
              </w:rPr>
            </w:pPr>
          </w:p>
        </w:tc>
        <w:tc>
          <w:tcPr>
            <w:tcW w:w="1361" w:type="dxa"/>
          </w:tcPr>
          <w:p>
            <w:pPr>
              <w:spacing w:line="400" w:lineRule="exact"/>
              <w:jc w:val="center"/>
              <w:rPr>
                <w:rFonts w:hint="default" w:ascii="宋体" w:hAnsi="宋体" w:eastAsia="宋体" w:cs="宋体"/>
                <w:sz w:val="24"/>
                <w:vertAlign w:val="baseline"/>
                <w:lang w:val="en-US" w:eastAsia="zh-CN"/>
              </w:rPr>
            </w:pPr>
          </w:p>
        </w:tc>
        <w:tc>
          <w:tcPr>
            <w:tcW w:w="1361" w:type="dxa"/>
          </w:tcPr>
          <w:p>
            <w:pPr>
              <w:spacing w:line="400" w:lineRule="exact"/>
              <w:jc w:val="center"/>
              <w:rPr>
                <w:rFonts w:hint="default" w:ascii="宋体" w:hAnsi="宋体" w:eastAsia="宋体" w:cs="宋体"/>
                <w:sz w:val="24"/>
                <w:vertAlign w:val="baseline"/>
                <w:lang w:val="en-US" w:eastAsia="zh-CN"/>
              </w:rPr>
            </w:pPr>
          </w:p>
        </w:tc>
        <w:tc>
          <w:tcPr>
            <w:tcW w:w="1361" w:type="dxa"/>
          </w:tcPr>
          <w:p>
            <w:pPr>
              <w:spacing w:line="400" w:lineRule="exact"/>
              <w:jc w:val="center"/>
              <w:rPr>
                <w:rFonts w:hint="default" w:ascii="宋体" w:hAnsi="宋体" w:eastAsia="宋体" w:cs="宋体"/>
                <w:sz w:val="24"/>
                <w:vertAlign w:val="baseline"/>
                <w:lang w:val="en-US" w:eastAsia="zh-CN"/>
              </w:rPr>
            </w:pPr>
          </w:p>
        </w:tc>
        <w:tc>
          <w:tcPr>
            <w:tcW w:w="1361" w:type="dxa"/>
          </w:tcPr>
          <w:p>
            <w:pPr>
              <w:spacing w:line="400" w:lineRule="exact"/>
              <w:jc w:val="center"/>
              <w:rPr>
                <w:rFonts w:hint="eastAsia" w:ascii="宋体" w:hAnsi="宋体" w:eastAsia="宋体" w:cs="宋体"/>
                <w:sz w:val="24"/>
                <w:vertAlign w:val="baseline"/>
              </w:rPr>
            </w:pPr>
          </w:p>
        </w:tc>
      </w:tr>
    </w:tbl>
    <w:p>
      <w:pPr>
        <w:spacing w:line="400" w:lineRule="exact"/>
        <w:rPr>
          <w:rFonts w:hint="default" w:ascii="宋体" w:hAnsi="宋体" w:eastAsia="宋体" w:cs="宋体"/>
          <w:b/>
          <w:bCs/>
          <w:sz w:val="24"/>
          <w:lang w:val="en-US" w:eastAsia="zh-CN"/>
        </w:rPr>
      </w:pPr>
      <w:r>
        <w:rPr>
          <w:rFonts w:hint="eastAsia" w:ascii="宋体" w:hAnsi="宋体" w:cs="宋体"/>
          <w:b/>
          <w:bCs/>
          <w:sz w:val="24"/>
          <w:lang w:val="en-US" w:eastAsia="zh-CN"/>
        </w:rPr>
        <w:t>三、判断题（共16题，每小题1分，共16分）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97"/>
        <w:gridCol w:w="2797"/>
        <w:gridCol w:w="2798"/>
        <w:gridCol w:w="2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97" w:type="dxa"/>
          </w:tcPr>
          <w:p>
            <w:pPr>
              <w:spacing w:line="400" w:lineRule="exact"/>
              <w:jc w:val="center"/>
              <w:rPr>
                <w:rFonts w:hint="default" w:ascii="宋体" w:hAnsi="宋体" w:eastAsia="宋体" w:cs="宋体"/>
                <w:sz w:val="24"/>
                <w:vertAlign w:val="baseline"/>
                <w:lang w:val="en-US" w:eastAsia="zh-CN"/>
              </w:rPr>
            </w:pPr>
            <w:r>
              <w:rPr>
                <w:rFonts w:hint="eastAsia" w:ascii="宋体" w:hAnsi="宋体" w:cs="宋体"/>
                <w:sz w:val="24"/>
                <w:vertAlign w:val="baseline"/>
                <w:lang w:val="en-US" w:eastAsia="zh-CN"/>
              </w:rPr>
              <w:t>1-5</w:t>
            </w:r>
          </w:p>
        </w:tc>
        <w:tc>
          <w:tcPr>
            <w:tcW w:w="2797" w:type="dxa"/>
          </w:tcPr>
          <w:p>
            <w:pPr>
              <w:spacing w:line="400" w:lineRule="exact"/>
              <w:jc w:val="center"/>
              <w:rPr>
                <w:rFonts w:hint="default" w:ascii="宋体" w:hAnsi="宋体" w:eastAsia="宋体" w:cs="宋体"/>
                <w:sz w:val="24"/>
                <w:vertAlign w:val="baseline"/>
                <w:lang w:val="en-US" w:eastAsia="zh-CN"/>
              </w:rPr>
            </w:pPr>
            <w:r>
              <w:rPr>
                <w:rFonts w:hint="eastAsia" w:ascii="宋体" w:hAnsi="宋体" w:cs="宋体"/>
                <w:sz w:val="24"/>
                <w:vertAlign w:val="baseline"/>
                <w:lang w:val="en-US" w:eastAsia="zh-CN"/>
              </w:rPr>
              <w:t>6-10</w:t>
            </w:r>
          </w:p>
        </w:tc>
        <w:tc>
          <w:tcPr>
            <w:tcW w:w="2798" w:type="dxa"/>
          </w:tcPr>
          <w:p>
            <w:pPr>
              <w:spacing w:line="400" w:lineRule="exact"/>
              <w:jc w:val="center"/>
              <w:rPr>
                <w:rFonts w:hint="default" w:ascii="宋体" w:hAnsi="宋体" w:eastAsia="宋体" w:cs="宋体"/>
                <w:sz w:val="24"/>
                <w:vertAlign w:val="baseline"/>
                <w:lang w:val="en-US" w:eastAsia="zh-CN"/>
              </w:rPr>
            </w:pPr>
            <w:r>
              <w:rPr>
                <w:rFonts w:hint="eastAsia" w:ascii="宋体" w:hAnsi="宋体" w:cs="宋体"/>
                <w:sz w:val="24"/>
                <w:vertAlign w:val="baseline"/>
                <w:lang w:val="en-US" w:eastAsia="zh-CN"/>
              </w:rPr>
              <w:t>11-15</w:t>
            </w:r>
          </w:p>
        </w:tc>
        <w:tc>
          <w:tcPr>
            <w:tcW w:w="2798" w:type="dxa"/>
          </w:tcPr>
          <w:p>
            <w:pPr>
              <w:spacing w:line="400" w:lineRule="exact"/>
              <w:jc w:val="center"/>
              <w:rPr>
                <w:rFonts w:hint="default" w:ascii="宋体" w:hAnsi="宋体" w:eastAsia="宋体" w:cs="宋体"/>
                <w:sz w:val="24"/>
                <w:vertAlign w:val="baseline"/>
                <w:lang w:val="en-US" w:eastAsia="zh-CN"/>
              </w:rPr>
            </w:pPr>
            <w:r>
              <w:rPr>
                <w:rFonts w:hint="eastAsia" w:ascii="宋体" w:hAnsi="宋体" w:cs="宋体"/>
                <w:sz w:val="24"/>
                <w:vertAlign w:val="baseline"/>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97" w:type="dxa"/>
          </w:tcPr>
          <w:p>
            <w:pPr>
              <w:spacing w:line="400" w:lineRule="exact"/>
              <w:jc w:val="center"/>
              <w:rPr>
                <w:rFonts w:hint="default" w:ascii="宋体" w:hAnsi="宋体" w:eastAsia="宋体" w:cs="宋体"/>
                <w:sz w:val="24"/>
                <w:vertAlign w:val="baseline"/>
                <w:lang w:val="en-US" w:eastAsia="zh-CN"/>
              </w:rPr>
            </w:pPr>
          </w:p>
        </w:tc>
        <w:tc>
          <w:tcPr>
            <w:tcW w:w="2797" w:type="dxa"/>
          </w:tcPr>
          <w:p>
            <w:pPr>
              <w:spacing w:line="400" w:lineRule="exact"/>
              <w:jc w:val="center"/>
              <w:rPr>
                <w:rFonts w:hint="default" w:ascii="宋体" w:hAnsi="宋体" w:eastAsia="宋体" w:cs="宋体"/>
                <w:sz w:val="24"/>
                <w:vertAlign w:val="baseline"/>
                <w:lang w:val="en-US"/>
              </w:rPr>
            </w:pPr>
          </w:p>
        </w:tc>
        <w:tc>
          <w:tcPr>
            <w:tcW w:w="2798" w:type="dxa"/>
          </w:tcPr>
          <w:p>
            <w:pPr>
              <w:spacing w:line="400" w:lineRule="exact"/>
              <w:jc w:val="center"/>
              <w:rPr>
                <w:rFonts w:hint="default" w:ascii="宋体" w:hAnsi="宋体" w:eastAsia="宋体" w:cs="宋体"/>
                <w:sz w:val="24"/>
                <w:vertAlign w:val="baseline"/>
                <w:lang w:val="en-US" w:eastAsia="zh-CN"/>
              </w:rPr>
            </w:pPr>
          </w:p>
        </w:tc>
        <w:tc>
          <w:tcPr>
            <w:tcW w:w="2798" w:type="dxa"/>
          </w:tcPr>
          <w:p>
            <w:pPr>
              <w:spacing w:line="400" w:lineRule="exact"/>
              <w:jc w:val="center"/>
              <w:rPr>
                <w:rFonts w:hint="eastAsia" w:ascii="宋体" w:hAnsi="宋体" w:eastAsia="宋体" w:cs="宋体"/>
                <w:sz w:val="24"/>
                <w:vertAlign w:val="baseline"/>
                <w:lang w:val="en-US" w:eastAsia="zh-CN"/>
              </w:rPr>
            </w:pPr>
          </w:p>
        </w:tc>
      </w:tr>
    </w:tbl>
    <w:p>
      <w:pPr>
        <w:spacing w:line="400" w:lineRule="exact"/>
        <w:rPr>
          <w:rFonts w:hint="eastAsia" w:ascii="宋体" w:hAnsi="宋体" w:eastAsia="宋体" w:cs="宋体"/>
          <w:sz w:val="24"/>
        </w:rPr>
      </w:pPr>
    </w:p>
    <w:p>
      <w:pPr>
        <w:spacing w:line="400" w:lineRule="exact"/>
        <w:jc w:val="center"/>
        <w:rPr>
          <w:rFonts w:hint="default" w:ascii="宋体" w:hAnsi="宋体" w:cs="宋体"/>
          <w:b/>
          <w:bCs/>
          <w:sz w:val="28"/>
          <w:szCs w:val="28"/>
          <w:lang w:val="en-US" w:eastAsia="zh-CN"/>
        </w:rPr>
      </w:pPr>
      <w:r>
        <w:rPr>
          <w:rFonts w:hint="eastAsia" w:ascii="宋体" w:hAnsi="宋体" w:cs="宋体"/>
          <w:b/>
          <w:bCs/>
          <w:sz w:val="28"/>
          <w:szCs w:val="28"/>
          <w:lang w:val="en-US" w:eastAsia="zh-CN"/>
        </w:rPr>
        <w:t>试卷——A卷</w:t>
      </w:r>
    </w:p>
    <w:p>
      <w:pPr>
        <w:spacing w:line="400" w:lineRule="exact"/>
        <w:rPr>
          <w:rFonts w:hint="eastAsia" w:ascii="宋体" w:hAnsi="宋体" w:cs="宋体"/>
          <w:sz w:val="24"/>
          <w:lang w:val="en-US" w:eastAsia="zh-CN"/>
        </w:rPr>
      </w:pPr>
      <w:r>
        <w:rPr>
          <w:rFonts w:hint="eastAsia" w:ascii="宋体" w:hAnsi="宋体" w:eastAsia="宋体" w:cs="宋体"/>
          <w:b/>
          <w:bCs/>
          <w:sz w:val="24"/>
          <w:lang w:val="en-US" w:eastAsia="zh-CN"/>
        </w:rPr>
        <w:t>一、单项选择题（共</w:t>
      </w:r>
      <w:r>
        <w:rPr>
          <w:rFonts w:hint="eastAsia" w:ascii="宋体" w:hAnsi="宋体" w:cs="宋体"/>
          <w:b/>
          <w:bCs/>
          <w:sz w:val="24"/>
          <w:lang w:val="en-US" w:eastAsia="zh-CN"/>
        </w:rPr>
        <w:t>36</w:t>
      </w:r>
      <w:r>
        <w:rPr>
          <w:rFonts w:hint="eastAsia" w:ascii="宋体" w:hAnsi="宋体" w:eastAsia="宋体" w:cs="宋体"/>
          <w:b/>
          <w:bCs/>
          <w:sz w:val="24"/>
          <w:lang w:val="en-US" w:eastAsia="zh-CN"/>
        </w:rPr>
        <w:t>题，每小题</w:t>
      </w:r>
      <w:r>
        <w:rPr>
          <w:rFonts w:hint="eastAsia" w:ascii="宋体" w:hAnsi="宋体" w:cs="宋体"/>
          <w:b/>
          <w:bCs/>
          <w:sz w:val="24"/>
          <w:lang w:val="en-US" w:eastAsia="zh-CN"/>
        </w:rPr>
        <w:t>1.5</w:t>
      </w:r>
      <w:r>
        <w:rPr>
          <w:rFonts w:hint="eastAsia" w:ascii="宋体" w:hAnsi="宋体" w:eastAsia="宋体" w:cs="宋体"/>
          <w:b/>
          <w:bCs/>
          <w:sz w:val="24"/>
          <w:lang w:val="en-US" w:eastAsia="zh-CN"/>
        </w:rPr>
        <w:t>分，共</w:t>
      </w:r>
      <w:r>
        <w:rPr>
          <w:rFonts w:hint="eastAsia" w:ascii="宋体" w:hAnsi="宋体" w:cs="宋体"/>
          <w:b/>
          <w:bCs/>
          <w:sz w:val="24"/>
          <w:lang w:val="en-US" w:eastAsia="zh-CN"/>
        </w:rPr>
        <w:t>54</w:t>
      </w:r>
      <w:r>
        <w:rPr>
          <w:rFonts w:hint="eastAsia" w:ascii="宋体" w:hAnsi="宋体" w:eastAsia="宋体" w:cs="宋体"/>
          <w:b/>
          <w:bCs/>
          <w:sz w:val="24"/>
          <w:lang w:val="en-US" w:eastAsia="zh-CN"/>
        </w:rPr>
        <w:t>分）</w:t>
      </w:r>
    </w:p>
    <w:p>
      <w:pPr>
        <w:rPr>
          <w:rFonts w:ascii="宋体" w:hAnsi="宋体" w:eastAsia="宋体"/>
          <w:szCs w:val="21"/>
        </w:rPr>
      </w:pPr>
      <w:r>
        <w:rPr>
          <w:rFonts w:hint="eastAsia" w:ascii="宋体" w:hAnsi="宋体"/>
          <w:szCs w:val="21"/>
          <w:lang w:val="en-US" w:eastAsia="zh-CN"/>
        </w:rPr>
        <w:t>1.</w:t>
      </w:r>
      <w:r>
        <w:rPr>
          <w:rFonts w:hint="eastAsia" w:ascii="宋体" w:hAnsi="宋体" w:eastAsia="宋体"/>
          <w:szCs w:val="21"/>
        </w:rPr>
        <w:t xml:space="preserve">下列各项中,不属于非流动负债的是（    ）。 </w:t>
      </w:r>
    </w:p>
    <w:p>
      <w:pPr>
        <w:rPr>
          <w:rFonts w:hint="eastAsia" w:ascii="宋体" w:hAnsi="宋体" w:eastAsia="宋体"/>
          <w:szCs w:val="21"/>
        </w:rPr>
      </w:pPr>
      <w:r>
        <w:rPr>
          <w:rFonts w:hint="eastAsia" w:ascii="宋体" w:hAnsi="宋体" w:eastAsia="宋体"/>
          <w:szCs w:val="21"/>
        </w:rPr>
        <w:t>A.应付债券</w:t>
      </w:r>
      <w:r>
        <w:rPr>
          <w:rFonts w:hint="eastAsia" w:ascii="宋体" w:hAnsi="宋体"/>
          <w:szCs w:val="21"/>
          <w:lang w:val="en-US" w:eastAsia="zh-CN"/>
        </w:rPr>
        <w:t xml:space="preserve">            </w:t>
      </w:r>
      <w:r>
        <w:rPr>
          <w:rFonts w:hint="eastAsia" w:ascii="宋体" w:hAnsi="宋体" w:eastAsia="宋体"/>
          <w:szCs w:val="21"/>
        </w:rPr>
        <w:t>B.应付账款</w:t>
      </w:r>
      <w:r>
        <w:rPr>
          <w:rFonts w:hint="eastAsia" w:ascii="宋体" w:hAnsi="宋体"/>
          <w:szCs w:val="21"/>
          <w:lang w:val="en-US" w:eastAsia="zh-CN"/>
        </w:rPr>
        <w:t xml:space="preserve">            </w:t>
      </w:r>
      <w:r>
        <w:rPr>
          <w:rFonts w:hint="eastAsia" w:ascii="宋体" w:hAnsi="宋体" w:eastAsia="宋体"/>
          <w:szCs w:val="21"/>
        </w:rPr>
        <w:t>C.长期应付款</w:t>
      </w:r>
      <w:r>
        <w:rPr>
          <w:rFonts w:hint="eastAsia" w:ascii="宋体" w:hAnsi="宋体"/>
          <w:szCs w:val="21"/>
          <w:lang w:val="en-US" w:eastAsia="zh-CN"/>
        </w:rPr>
        <w:t xml:space="preserve">            </w:t>
      </w:r>
      <w:r>
        <w:rPr>
          <w:rFonts w:hint="eastAsia" w:ascii="宋体" w:hAnsi="宋体" w:eastAsia="宋体"/>
          <w:szCs w:val="21"/>
        </w:rPr>
        <w:t>D.长期借款</w:t>
      </w:r>
    </w:p>
    <w:p>
      <w:pPr>
        <w:rPr>
          <w:rFonts w:ascii="宋体" w:hAnsi="宋体" w:eastAsia="宋体"/>
          <w:szCs w:val="21"/>
        </w:rPr>
      </w:pPr>
      <w:r>
        <w:rPr>
          <w:rFonts w:hint="eastAsia" w:ascii="宋体" w:hAnsi="宋体"/>
          <w:szCs w:val="21"/>
          <w:lang w:val="en-US" w:eastAsia="zh-CN"/>
        </w:rPr>
        <w:t>2.</w:t>
      </w:r>
      <w:r>
        <w:rPr>
          <w:rFonts w:hint="eastAsia" w:ascii="宋体" w:hAnsi="宋体" w:eastAsia="宋体"/>
          <w:szCs w:val="21"/>
        </w:rPr>
        <w:t xml:space="preserve">下列各项中,(    )不属于企业资产。 </w:t>
      </w:r>
    </w:p>
    <w:p>
      <w:pPr>
        <w:rPr>
          <w:rFonts w:ascii="宋体" w:hAnsi="宋体" w:eastAsia="宋体"/>
          <w:szCs w:val="21"/>
        </w:rPr>
      </w:pPr>
      <w:r>
        <w:rPr>
          <w:rFonts w:hint="eastAsia" w:ascii="宋体" w:hAnsi="宋体" w:eastAsia="宋体"/>
          <w:szCs w:val="21"/>
        </w:rPr>
        <w:t>A.股本</w:t>
      </w:r>
      <w:r>
        <w:rPr>
          <w:rFonts w:hint="eastAsia" w:ascii="宋体" w:hAnsi="宋体"/>
          <w:szCs w:val="21"/>
          <w:lang w:val="en-US" w:eastAsia="zh-CN"/>
        </w:rPr>
        <w:t xml:space="preserve">            </w:t>
      </w:r>
      <w:r>
        <w:rPr>
          <w:rFonts w:hint="eastAsia" w:ascii="宋体" w:hAnsi="宋体" w:eastAsia="宋体"/>
          <w:szCs w:val="21"/>
        </w:rPr>
        <w:t>B.融资租入的设备</w:t>
      </w:r>
      <w:r>
        <w:rPr>
          <w:rFonts w:hint="eastAsia" w:ascii="宋体" w:hAnsi="宋体"/>
          <w:szCs w:val="21"/>
          <w:lang w:val="en-US" w:eastAsia="zh-CN"/>
        </w:rPr>
        <w:t xml:space="preserve">            </w:t>
      </w:r>
      <w:r>
        <w:rPr>
          <w:rFonts w:hint="eastAsia" w:ascii="宋体" w:hAnsi="宋体" w:eastAsia="宋体"/>
          <w:szCs w:val="21"/>
        </w:rPr>
        <w:t>C.非专利技术</w:t>
      </w:r>
      <w:r>
        <w:rPr>
          <w:rFonts w:hint="eastAsia" w:ascii="宋体" w:hAnsi="宋体"/>
          <w:szCs w:val="21"/>
          <w:lang w:val="en-US" w:eastAsia="zh-CN"/>
        </w:rPr>
        <w:t xml:space="preserve">            </w:t>
      </w:r>
      <w:r>
        <w:rPr>
          <w:rFonts w:hint="eastAsia" w:ascii="宋体" w:hAnsi="宋体" w:eastAsia="宋体"/>
          <w:szCs w:val="21"/>
        </w:rPr>
        <w:t>D.经营租出的厂房</w:t>
      </w:r>
    </w:p>
    <w:p>
      <w:pPr>
        <w:rPr>
          <w:rFonts w:ascii="宋体" w:hAnsi="宋体" w:eastAsia="宋体"/>
          <w:szCs w:val="21"/>
        </w:rPr>
      </w:pPr>
      <w:r>
        <w:rPr>
          <w:rFonts w:hint="eastAsia" w:ascii="宋体" w:hAnsi="宋体"/>
          <w:szCs w:val="21"/>
          <w:lang w:val="en-US" w:eastAsia="zh-CN"/>
        </w:rPr>
        <w:t>3.</w:t>
      </w:r>
      <w:r>
        <w:rPr>
          <w:rFonts w:hint="eastAsia" w:ascii="宋体" w:hAnsi="宋体" w:eastAsia="宋体"/>
          <w:szCs w:val="21"/>
        </w:rPr>
        <w:t xml:space="preserve">下列不属于会计要素的是(    )。 </w:t>
      </w:r>
    </w:p>
    <w:p>
      <w:pPr>
        <w:rPr>
          <w:rFonts w:ascii="宋体" w:hAnsi="宋体" w:eastAsia="宋体"/>
          <w:szCs w:val="21"/>
        </w:rPr>
      </w:pPr>
      <w:r>
        <w:rPr>
          <w:rFonts w:hint="eastAsia" w:ascii="宋体" w:hAnsi="宋体" w:eastAsia="宋体"/>
          <w:szCs w:val="21"/>
        </w:rPr>
        <w:t>A.所有者权益</w:t>
      </w:r>
      <w:r>
        <w:rPr>
          <w:rFonts w:hint="eastAsia" w:ascii="宋体" w:hAnsi="宋体"/>
          <w:szCs w:val="21"/>
          <w:lang w:val="en-US" w:eastAsia="zh-CN"/>
        </w:rPr>
        <w:t xml:space="preserve">            </w:t>
      </w:r>
      <w:r>
        <w:rPr>
          <w:rFonts w:hint="eastAsia" w:ascii="宋体" w:hAnsi="宋体" w:eastAsia="宋体"/>
          <w:szCs w:val="21"/>
        </w:rPr>
        <w:t>B.负债</w:t>
      </w:r>
      <w:r>
        <w:rPr>
          <w:rFonts w:hint="eastAsia" w:ascii="宋体" w:hAnsi="宋体"/>
          <w:szCs w:val="21"/>
          <w:lang w:val="en-US" w:eastAsia="zh-CN"/>
        </w:rPr>
        <w:t xml:space="preserve">            </w:t>
      </w:r>
      <w:r>
        <w:rPr>
          <w:rFonts w:hint="eastAsia" w:ascii="宋体" w:hAnsi="宋体" w:eastAsia="宋体"/>
          <w:szCs w:val="21"/>
        </w:rPr>
        <w:t>C.成本</w:t>
      </w:r>
      <w:r>
        <w:rPr>
          <w:rFonts w:hint="eastAsia" w:ascii="宋体" w:hAnsi="宋体"/>
          <w:szCs w:val="21"/>
          <w:lang w:val="en-US" w:eastAsia="zh-CN"/>
        </w:rPr>
        <w:t xml:space="preserve">            </w:t>
      </w:r>
      <w:r>
        <w:rPr>
          <w:rFonts w:hint="eastAsia" w:ascii="宋体" w:hAnsi="宋体" w:eastAsia="宋体"/>
          <w:szCs w:val="21"/>
        </w:rPr>
        <w:t>D.费用</w:t>
      </w:r>
    </w:p>
    <w:p>
      <w:pPr>
        <w:rPr>
          <w:rFonts w:ascii="宋体" w:hAnsi="宋体" w:eastAsia="宋体"/>
          <w:szCs w:val="21"/>
        </w:rPr>
      </w:pPr>
      <w:r>
        <w:rPr>
          <w:rFonts w:hint="eastAsia" w:ascii="宋体" w:hAnsi="宋体"/>
          <w:szCs w:val="21"/>
          <w:lang w:val="en-US" w:eastAsia="zh-CN"/>
        </w:rPr>
        <w:t>4.</w:t>
      </w:r>
      <w:r>
        <w:rPr>
          <w:rFonts w:hint="eastAsia" w:ascii="宋体" w:hAnsi="宋体" w:eastAsia="宋体"/>
          <w:szCs w:val="21"/>
        </w:rPr>
        <w:t xml:space="preserve">下列属于流动资产项目组的是(    )。 </w:t>
      </w:r>
    </w:p>
    <w:p>
      <w:pPr>
        <w:rPr>
          <w:rFonts w:ascii="宋体" w:hAnsi="宋体" w:eastAsia="宋体"/>
          <w:szCs w:val="21"/>
        </w:rPr>
      </w:pPr>
      <w:r>
        <w:rPr>
          <w:rFonts w:hint="eastAsia" w:ascii="宋体" w:hAnsi="宋体" w:eastAsia="宋体"/>
          <w:szCs w:val="21"/>
        </w:rPr>
        <w:t>A.长期股权投资和长期应收款</w:t>
      </w:r>
      <w:r>
        <w:rPr>
          <w:rFonts w:hint="eastAsia" w:ascii="宋体" w:hAnsi="宋体"/>
          <w:szCs w:val="21"/>
          <w:lang w:val="en-US" w:eastAsia="zh-CN"/>
        </w:rPr>
        <w:t xml:space="preserve">         </w:t>
      </w:r>
      <w:r>
        <w:rPr>
          <w:rFonts w:hint="eastAsia" w:ascii="宋体" w:hAnsi="宋体" w:eastAsia="宋体"/>
          <w:szCs w:val="21"/>
        </w:rPr>
        <w:t>B.应收账款及存货</w:t>
      </w:r>
      <w:r>
        <w:rPr>
          <w:rFonts w:hint="eastAsia" w:ascii="宋体" w:hAnsi="宋体"/>
          <w:szCs w:val="21"/>
          <w:lang w:val="en-US" w:eastAsia="zh-CN"/>
        </w:rPr>
        <w:t xml:space="preserve">         </w:t>
      </w:r>
      <w:r>
        <w:rPr>
          <w:rFonts w:hint="eastAsia" w:ascii="宋体" w:hAnsi="宋体" w:eastAsia="宋体"/>
          <w:szCs w:val="21"/>
        </w:rPr>
        <w:t>C.企业的机器设备</w:t>
      </w:r>
      <w:r>
        <w:rPr>
          <w:rFonts w:hint="eastAsia" w:ascii="宋体" w:hAnsi="宋体"/>
          <w:szCs w:val="21"/>
          <w:lang w:val="en-US" w:eastAsia="zh-CN"/>
        </w:rPr>
        <w:t xml:space="preserve">         </w:t>
      </w:r>
      <w:r>
        <w:rPr>
          <w:rFonts w:hint="eastAsia" w:ascii="宋体" w:hAnsi="宋体" w:eastAsia="宋体"/>
          <w:szCs w:val="21"/>
        </w:rPr>
        <w:t>D.商标权及货币资金</w:t>
      </w:r>
    </w:p>
    <w:p>
      <w:pPr>
        <w:rPr>
          <w:rFonts w:ascii="宋体" w:hAnsi="宋体" w:eastAsia="宋体"/>
          <w:szCs w:val="21"/>
        </w:rPr>
      </w:pPr>
      <w:r>
        <w:rPr>
          <w:rFonts w:hint="eastAsia" w:ascii="宋体" w:hAnsi="宋体"/>
          <w:szCs w:val="21"/>
          <w:lang w:val="en-US" w:eastAsia="zh-CN"/>
        </w:rPr>
        <w:t>5.</w:t>
      </w:r>
      <w:r>
        <w:rPr>
          <w:rFonts w:hint="eastAsia" w:ascii="宋体" w:hAnsi="宋体" w:eastAsia="宋体"/>
          <w:szCs w:val="21"/>
        </w:rPr>
        <w:t xml:space="preserve">下列关于企业会计要素的表述中,不正确的是(    )。 </w:t>
      </w:r>
    </w:p>
    <w:p>
      <w:pPr>
        <w:rPr>
          <w:rFonts w:ascii="宋体" w:hAnsi="宋体" w:eastAsia="宋体"/>
          <w:szCs w:val="21"/>
        </w:rPr>
      </w:pPr>
      <w:r>
        <w:rPr>
          <w:rFonts w:hint="eastAsia" w:ascii="宋体" w:hAnsi="宋体" w:eastAsia="宋体"/>
          <w:szCs w:val="21"/>
        </w:rPr>
        <w:t>A.企业会计要素用于反映企业财务状况和经营成果</w:t>
      </w:r>
    </w:p>
    <w:p>
      <w:pPr>
        <w:rPr>
          <w:rFonts w:ascii="宋体" w:hAnsi="宋体" w:eastAsia="宋体"/>
          <w:szCs w:val="21"/>
        </w:rPr>
      </w:pPr>
      <w:r>
        <w:rPr>
          <w:rFonts w:hint="eastAsia" w:ascii="宋体" w:hAnsi="宋体" w:eastAsia="宋体"/>
          <w:szCs w:val="21"/>
        </w:rPr>
        <w:t>B.企业会计要素包括资产、负债、所有者权益、收入、费用和利润</w:t>
      </w:r>
    </w:p>
    <w:p>
      <w:pPr>
        <w:rPr>
          <w:rFonts w:ascii="宋体" w:hAnsi="宋体" w:eastAsia="宋体"/>
          <w:szCs w:val="21"/>
        </w:rPr>
      </w:pPr>
      <w:r>
        <w:rPr>
          <w:rFonts w:hint="eastAsia" w:ascii="宋体" w:hAnsi="宋体" w:eastAsia="宋体"/>
          <w:szCs w:val="21"/>
        </w:rPr>
        <w:t>C.资产、负债和所有者权益称为动态会计要素</w:t>
      </w:r>
    </w:p>
    <w:p>
      <w:pPr>
        <w:rPr>
          <w:rFonts w:ascii="宋体" w:hAnsi="宋体" w:eastAsia="宋体"/>
          <w:szCs w:val="21"/>
        </w:rPr>
      </w:pPr>
      <w:r>
        <w:rPr>
          <w:rFonts w:hint="eastAsia" w:ascii="宋体" w:hAnsi="宋体" w:eastAsia="宋体"/>
          <w:szCs w:val="21"/>
        </w:rPr>
        <w:t>D.利润要素的确认主要依赖于收入和费用</w:t>
      </w:r>
    </w:p>
    <w:p>
      <w:pPr>
        <w:rPr>
          <w:rFonts w:ascii="宋体" w:hAnsi="宋体" w:eastAsia="宋体"/>
          <w:szCs w:val="21"/>
        </w:rPr>
      </w:pPr>
      <w:r>
        <w:rPr>
          <w:rFonts w:hint="eastAsia" w:ascii="宋体" w:hAnsi="宋体" w:eastAsia="宋体"/>
          <w:szCs w:val="21"/>
        </w:rPr>
        <w:t xml:space="preserve">6.下列属于反映企业财务状况的会计要素是（    ）。 </w:t>
      </w:r>
    </w:p>
    <w:p>
      <w:pPr>
        <w:rPr>
          <w:rFonts w:ascii="宋体" w:hAnsi="宋体" w:eastAsia="宋体"/>
          <w:szCs w:val="21"/>
        </w:rPr>
      </w:pPr>
      <w:r>
        <w:rPr>
          <w:rFonts w:hint="eastAsia" w:ascii="宋体" w:hAnsi="宋体" w:eastAsia="宋体"/>
          <w:szCs w:val="21"/>
        </w:rPr>
        <w:t>A.收入</w:t>
      </w:r>
      <w:r>
        <w:rPr>
          <w:rFonts w:hint="eastAsia" w:ascii="宋体" w:hAnsi="宋体"/>
          <w:szCs w:val="21"/>
          <w:lang w:val="en-US" w:eastAsia="zh-CN"/>
        </w:rPr>
        <w:t xml:space="preserve">            </w:t>
      </w:r>
      <w:r>
        <w:rPr>
          <w:rFonts w:hint="eastAsia" w:ascii="宋体" w:hAnsi="宋体" w:eastAsia="宋体"/>
          <w:szCs w:val="21"/>
        </w:rPr>
        <w:t>B.所有者权益</w:t>
      </w:r>
      <w:r>
        <w:rPr>
          <w:rFonts w:hint="eastAsia" w:ascii="宋体" w:hAnsi="宋体"/>
          <w:szCs w:val="21"/>
          <w:lang w:val="en-US" w:eastAsia="zh-CN"/>
        </w:rPr>
        <w:t xml:space="preserve">            </w:t>
      </w:r>
      <w:r>
        <w:rPr>
          <w:rFonts w:hint="eastAsia" w:ascii="宋体" w:hAnsi="宋体" w:eastAsia="宋体"/>
          <w:szCs w:val="21"/>
        </w:rPr>
        <w:t>C.费用</w:t>
      </w:r>
      <w:r>
        <w:rPr>
          <w:rFonts w:hint="eastAsia" w:ascii="宋体" w:hAnsi="宋体"/>
          <w:szCs w:val="21"/>
          <w:lang w:val="en-US" w:eastAsia="zh-CN"/>
        </w:rPr>
        <w:t xml:space="preserve">            </w:t>
      </w:r>
      <w:r>
        <w:rPr>
          <w:rFonts w:hint="eastAsia" w:ascii="宋体" w:hAnsi="宋体" w:eastAsia="宋体"/>
          <w:szCs w:val="21"/>
        </w:rPr>
        <w:t>D.利润</w:t>
      </w:r>
    </w:p>
    <w:p>
      <w:pPr>
        <w:rPr>
          <w:rFonts w:ascii="宋体" w:hAnsi="宋体" w:eastAsia="宋体"/>
          <w:szCs w:val="21"/>
        </w:rPr>
      </w:pPr>
      <w:r>
        <w:rPr>
          <w:rFonts w:hint="eastAsia" w:ascii="宋体" w:hAnsi="宋体"/>
          <w:szCs w:val="21"/>
          <w:lang w:val="en-US" w:eastAsia="zh-CN"/>
        </w:rPr>
        <w:t>7.</w:t>
      </w:r>
      <w:r>
        <w:rPr>
          <w:rFonts w:hint="eastAsia" w:ascii="宋体" w:hAnsi="宋体" w:eastAsia="宋体"/>
          <w:szCs w:val="21"/>
        </w:rPr>
        <w:t xml:space="preserve">收入、费用和利润三要素是企业资金运动的（    ）。 </w:t>
      </w:r>
    </w:p>
    <w:p>
      <w:pPr>
        <w:rPr>
          <w:rFonts w:ascii="宋体" w:hAnsi="宋体" w:eastAsia="宋体"/>
          <w:szCs w:val="21"/>
        </w:rPr>
      </w:pPr>
      <w:r>
        <w:rPr>
          <w:rFonts w:hint="eastAsia" w:ascii="宋体" w:hAnsi="宋体" w:eastAsia="宋体"/>
          <w:szCs w:val="21"/>
        </w:rPr>
        <w:t>A.静态表现</w:t>
      </w:r>
      <w:r>
        <w:rPr>
          <w:rFonts w:hint="eastAsia" w:ascii="宋体" w:hAnsi="宋体"/>
          <w:szCs w:val="21"/>
          <w:lang w:val="en-US" w:eastAsia="zh-CN"/>
        </w:rPr>
        <w:t xml:space="preserve">            </w:t>
      </w:r>
      <w:r>
        <w:rPr>
          <w:rFonts w:hint="eastAsia" w:ascii="宋体" w:hAnsi="宋体" w:eastAsia="宋体"/>
          <w:szCs w:val="21"/>
        </w:rPr>
        <w:t>B.动态表现</w:t>
      </w:r>
      <w:r>
        <w:rPr>
          <w:rFonts w:hint="eastAsia" w:ascii="宋体" w:hAnsi="宋体"/>
          <w:szCs w:val="21"/>
          <w:lang w:val="en-US" w:eastAsia="zh-CN"/>
        </w:rPr>
        <w:t xml:space="preserve">            </w:t>
      </w:r>
      <w:r>
        <w:rPr>
          <w:rFonts w:hint="eastAsia" w:ascii="宋体" w:hAnsi="宋体" w:eastAsia="宋体"/>
          <w:szCs w:val="21"/>
        </w:rPr>
        <w:t>C.综合表现</w:t>
      </w:r>
      <w:r>
        <w:rPr>
          <w:rFonts w:hint="eastAsia" w:ascii="宋体" w:hAnsi="宋体"/>
          <w:szCs w:val="21"/>
          <w:lang w:val="en-US" w:eastAsia="zh-CN"/>
        </w:rPr>
        <w:t xml:space="preserve">            </w:t>
      </w:r>
      <w:r>
        <w:rPr>
          <w:rFonts w:hint="eastAsia" w:ascii="宋体" w:hAnsi="宋体" w:eastAsia="宋体"/>
          <w:szCs w:val="21"/>
        </w:rPr>
        <w:t>D.ABC均正确</w:t>
      </w:r>
    </w:p>
    <w:p>
      <w:pPr>
        <w:rPr>
          <w:rFonts w:ascii="宋体" w:hAnsi="宋体" w:eastAsia="宋体"/>
          <w:szCs w:val="21"/>
        </w:rPr>
      </w:pPr>
      <w:r>
        <w:rPr>
          <w:rFonts w:hint="eastAsia" w:ascii="宋体" w:hAnsi="宋体"/>
          <w:szCs w:val="21"/>
          <w:lang w:val="en-US" w:eastAsia="zh-CN"/>
        </w:rPr>
        <w:t>8.</w:t>
      </w:r>
      <w:r>
        <w:rPr>
          <w:rFonts w:hint="eastAsia" w:ascii="宋体" w:hAnsi="宋体" w:eastAsia="宋体"/>
          <w:szCs w:val="21"/>
        </w:rPr>
        <w:t xml:space="preserve">下列属于企业流动资产的是(    )。 </w:t>
      </w:r>
    </w:p>
    <w:p>
      <w:pPr>
        <w:rPr>
          <w:rFonts w:ascii="宋体" w:hAnsi="宋体" w:eastAsia="宋体"/>
          <w:szCs w:val="21"/>
        </w:rPr>
      </w:pPr>
      <w:r>
        <w:rPr>
          <w:rFonts w:hint="eastAsia" w:ascii="宋体" w:hAnsi="宋体" w:eastAsia="宋体"/>
          <w:szCs w:val="21"/>
        </w:rPr>
        <w:t>A.预收账款</w:t>
      </w:r>
      <w:r>
        <w:rPr>
          <w:rFonts w:hint="eastAsia" w:ascii="宋体" w:hAnsi="宋体"/>
          <w:szCs w:val="21"/>
          <w:lang w:val="en-US" w:eastAsia="zh-CN"/>
        </w:rPr>
        <w:t xml:space="preserve">            </w:t>
      </w:r>
      <w:r>
        <w:rPr>
          <w:rFonts w:hint="eastAsia" w:ascii="宋体" w:hAnsi="宋体" w:eastAsia="宋体"/>
          <w:szCs w:val="21"/>
        </w:rPr>
        <w:t>B.工程物资</w:t>
      </w:r>
      <w:r>
        <w:rPr>
          <w:rFonts w:hint="eastAsia" w:ascii="宋体" w:hAnsi="宋体"/>
          <w:szCs w:val="21"/>
          <w:lang w:val="en-US" w:eastAsia="zh-CN"/>
        </w:rPr>
        <w:t xml:space="preserve">            </w:t>
      </w:r>
      <w:r>
        <w:rPr>
          <w:rFonts w:hint="eastAsia" w:ascii="宋体" w:hAnsi="宋体" w:eastAsia="宋体"/>
          <w:szCs w:val="21"/>
        </w:rPr>
        <w:t>C.预付账款</w:t>
      </w:r>
      <w:r>
        <w:rPr>
          <w:rFonts w:hint="eastAsia" w:ascii="宋体" w:hAnsi="宋体"/>
          <w:szCs w:val="21"/>
          <w:lang w:val="en-US" w:eastAsia="zh-CN"/>
        </w:rPr>
        <w:t xml:space="preserve">            </w:t>
      </w:r>
      <w:r>
        <w:rPr>
          <w:rFonts w:hint="eastAsia" w:ascii="宋体" w:hAnsi="宋体" w:eastAsia="宋体"/>
          <w:szCs w:val="21"/>
        </w:rPr>
        <w:t>D.无形资产</w:t>
      </w:r>
    </w:p>
    <w:p>
      <w:pPr>
        <w:rPr>
          <w:rFonts w:ascii="宋体" w:hAnsi="宋体" w:eastAsia="宋体"/>
          <w:szCs w:val="21"/>
        </w:rPr>
      </w:pPr>
      <w:r>
        <w:rPr>
          <w:rFonts w:hint="eastAsia" w:ascii="宋体" w:hAnsi="宋体"/>
          <w:szCs w:val="21"/>
          <w:lang w:val="en-US" w:eastAsia="zh-CN"/>
        </w:rPr>
        <w:t>9.</w:t>
      </w:r>
      <w:r>
        <w:rPr>
          <w:rFonts w:hint="eastAsia" w:ascii="宋体" w:hAnsi="宋体" w:eastAsia="宋体"/>
          <w:szCs w:val="21"/>
        </w:rPr>
        <w:t xml:space="preserve">会计要素是对(    )的基本分类。 </w:t>
      </w:r>
    </w:p>
    <w:p>
      <w:pPr>
        <w:rPr>
          <w:rFonts w:ascii="宋体" w:hAnsi="宋体" w:eastAsia="宋体"/>
          <w:szCs w:val="21"/>
        </w:rPr>
      </w:pPr>
      <w:r>
        <w:rPr>
          <w:rFonts w:hint="eastAsia" w:ascii="宋体" w:hAnsi="宋体" w:eastAsia="宋体"/>
          <w:szCs w:val="21"/>
        </w:rPr>
        <w:t>A.会计核算</w:t>
      </w:r>
      <w:r>
        <w:rPr>
          <w:rFonts w:hint="eastAsia" w:ascii="宋体" w:hAnsi="宋体"/>
          <w:szCs w:val="21"/>
          <w:lang w:val="en-US" w:eastAsia="zh-CN"/>
        </w:rPr>
        <w:t xml:space="preserve">             </w:t>
      </w:r>
      <w:r>
        <w:rPr>
          <w:rFonts w:hint="eastAsia" w:ascii="宋体" w:hAnsi="宋体" w:eastAsia="宋体"/>
          <w:szCs w:val="21"/>
        </w:rPr>
        <w:t>B.会计对象</w:t>
      </w:r>
      <w:r>
        <w:rPr>
          <w:rFonts w:hint="eastAsia" w:ascii="宋体" w:hAnsi="宋体"/>
          <w:szCs w:val="21"/>
          <w:lang w:val="en-US" w:eastAsia="zh-CN"/>
        </w:rPr>
        <w:t xml:space="preserve">            </w:t>
      </w:r>
      <w:r>
        <w:rPr>
          <w:rFonts w:hint="eastAsia" w:ascii="宋体" w:hAnsi="宋体" w:eastAsia="宋体"/>
          <w:szCs w:val="21"/>
        </w:rPr>
        <w:t>C.会计主体</w:t>
      </w:r>
      <w:r>
        <w:rPr>
          <w:rFonts w:hint="eastAsia" w:ascii="宋体" w:hAnsi="宋体"/>
          <w:szCs w:val="21"/>
          <w:lang w:val="en-US" w:eastAsia="zh-CN"/>
        </w:rPr>
        <w:t xml:space="preserve">            </w:t>
      </w:r>
      <w:r>
        <w:rPr>
          <w:rFonts w:hint="eastAsia" w:ascii="宋体" w:hAnsi="宋体" w:eastAsia="宋体"/>
          <w:szCs w:val="21"/>
        </w:rPr>
        <w:t>D.会计科目</w:t>
      </w:r>
    </w:p>
    <w:p>
      <w:pPr>
        <w:rPr>
          <w:rFonts w:hint="eastAsia" w:ascii="宋体" w:hAnsi="宋体"/>
          <w:szCs w:val="21"/>
          <w:lang w:val="en-US" w:eastAsia="zh-CN"/>
        </w:rPr>
      </w:pPr>
    </w:p>
    <w:p>
      <w:pPr>
        <w:rPr>
          <w:rFonts w:ascii="宋体" w:hAnsi="宋体" w:eastAsia="宋体"/>
          <w:szCs w:val="21"/>
        </w:rPr>
      </w:pPr>
      <w:r>
        <w:rPr>
          <w:rFonts w:hint="eastAsia" w:ascii="宋体" w:hAnsi="宋体"/>
          <w:szCs w:val="21"/>
          <w:lang w:val="en-US" w:eastAsia="zh-CN"/>
        </w:rPr>
        <w:t>10.</w:t>
      </w:r>
      <w:r>
        <w:rPr>
          <w:rFonts w:hint="eastAsia" w:ascii="宋体" w:hAnsi="宋体" w:eastAsia="宋体"/>
          <w:szCs w:val="21"/>
        </w:rPr>
        <w:t xml:space="preserve">下列关于所有者权益的说法,不正确的是(    )。 </w:t>
      </w:r>
    </w:p>
    <w:p>
      <w:pPr>
        <w:rPr>
          <w:rFonts w:ascii="宋体" w:hAnsi="宋体" w:eastAsia="宋体"/>
          <w:szCs w:val="21"/>
        </w:rPr>
      </w:pPr>
      <w:r>
        <w:rPr>
          <w:rFonts w:hint="eastAsia" w:ascii="宋体" w:hAnsi="宋体" w:eastAsia="宋体"/>
          <w:szCs w:val="21"/>
        </w:rPr>
        <w:t>A.所有者权益包括实收资本(或股本)、资本公积、盈余公积和未分配利润等</w:t>
      </w:r>
    </w:p>
    <w:p>
      <w:pPr>
        <w:rPr>
          <w:rFonts w:ascii="宋体" w:hAnsi="宋体" w:eastAsia="宋体"/>
          <w:szCs w:val="21"/>
        </w:rPr>
      </w:pPr>
      <w:r>
        <w:rPr>
          <w:rFonts w:hint="eastAsia" w:ascii="宋体" w:hAnsi="宋体" w:eastAsia="宋体"/>
          <w:szCs w:val="21"/>
        </w:rPr>
        <w:t>B.所有者权益的金额等于资产减去负债后的余额</w:t>
      </w:r>
    </w:p>
    <w:p>
      <w:pPr>
        <w:rPr>
          <w:rFonts w:ascii="宋体" w:hAnsi="宋体" w:eastAsia="宋体"/>
          <w:szCs w:val="21"/>
        </w:rPr>
      </w:pPr>
      <w:r>
        <w:rPr>
          <w:rFonts w:hint="eastAsia" w:ascii="宋体" w:hAnsi="宋体" w:eastAsia="宋体"/>
          <w:szCs w:val="21"/>
        </w:rPr>
        <w:t>C.盈余公积和未分配利润又统称为留存收益</w:t>
      </w:r>
    </w:p>
    <w:p>
      <w:pPr>
        <w:rPr>
          <w:rFonts w:ascii="宋体" w:hAnsi="宋体" w:eastAsia="宋体"/>
          <w:szCs w:val="21"/>
        </w:rPr>
      </w:pPr>
      <w:r>
        <w:rPr>
          <w:rFonts w:hint="eastAsia" w:ascii="宋体" w:hAnsi="宋体" w:eastAsia="宋体"/>
          <w:szCs w:val="21"/>
        </w:rPr>
        <w:t>D.所有者权益包括实收资本(或股本)、资本公积、盈余公积和留存收益等</w:t>
      </w:r>
    </w:p>
    <w:p>
      <w:pPr>
        <w:rPr>
          <w:rFonts w:ascii="宋体" w:hAnsi="宋体" w:eastAsia="宋体"/>
          <w:szCs w:val="21"/>
        </w:rPr>
      </w:pPr>
      <w:r>
        <w:rPr>
          <w:rFonts w:hint="eastAsia" w:ascii="宋体" w:hAnsi="宋体"/>
          <w:szCs w:val="21"/>
          <w:lang w:val="en-US" w:eastAsia="zh-CN"/>
        </w:rPr>
        <w:t>11.</w:t>
      </w:r>
      <w:r>
        <w:rPr>
          <w:rFonts w:hint="eastAsia" w:ascii="宋体" w:hAnsi="宋体" w:eastAsia="宋体"/>
          <w:szCs w:val="21"/>
        </w:rPr>
        <w:t xml:space="preserve">所有者权益在数量上等于(    )。 </w:t>
      </w:r>
    </w:p>
    <w:p>
      <w:pPr>
        <w:rPr>
          <w:rFonts w:hint="eastAsia" w:ascii="宋体" w:hAnsi="宋体" w:eastAsia="宋体"/>
          <w:szCs w:val="21"/>
        </w:rPr>
      </w:pPr>
      <w:r>
        <w:rPr>
          <w:rFonts w:hint="eastAsia" w:ascii="宋体" w:hAnsi="宋体" w:eastAsia="宋体"/>
          <w:szCs w:val="21"/>
        </w:rPr>
        <w:t>A.所有者的投资</w:t>
      </w:r>
      <w:r>
        <w:rPr>
          <w:rFonts w:hint="eastAsia" w:ascii="宋体" w:hAnsi="宋体"/>
          <w:szCs w:val="21"/>
          <w:lang w:val="en-US" w:eastAsia="zh-CN"/>
        </w:rPr>
        <w:t xml:space="preserve">   </w:t>
      </w:r>
      <w:r>
        <w:rPr>
          <w:rFonts w:hint="eastAsia" w:ascii="宋体" w:hAnsi="宋体" w:eastAsia="宋体"/>
          <w:szCs w:val="21"/>
        </w:rPr>
        <w:t>C.实收资本与资本公积之和</w:t>
      </w:r>
      <w:r>
        <w:rPr>
          <w:rFonts w:hint="eastAsia" w:ascii="宋体" w:hAnsi="宋体"/>
          <w:szCs w:val="21"/>
          <w:lang w:val="en-US" w:eastAsia="zh-CN"/>
        </w:rPr>
        <w:t xml:space="preserve">   </w:t>
      </w:r>
      <w:r>
        <w:rPr>
          <w:rFonts w:hint="eastAsia" w:ascii="宋体" w:hAnsi="宋体" w:eastAsia="宋体"/>
          <w:szCs w:val="21"/>
        </w:rPr>
        <w:t>B.实收资本与未分配利润之和</w:t>
      </w:r>
      <w:r>
        <w:rPr>
          <w:rFonts w:hint="eastAsia" w:ascii="宋体" w:hAnsi="宋体"/>
          <w:szCs w:val="21"/>
          <w:lang w:val="en-US" w:eastAsia="zh-CN"/>
        </w:rPr>
        <w:t xml:space="preserve">   </w:t>
      </w:r>
      <w:r>
        <w:rPr>
          <w:rFonts w:hint="eastAsia" w:ascii="宋体" w:hAnsi="宋体" w:eastAsia="宋体"/>
          <w:szCs w:val="21"/>
        </w:rPr>
        <w:t>D.全部资产减去全部负债后的净额</w:t>
      </w:r>
    </w:p>
    <w:p>
      <w:pPr>
        <w:rPr>
          <w:rFonts w:ascii="宋体" w:hAnsi="宋体" w:eastAsia="宋体"/>
          <w:szCs w:val="21"/>
        </w:rPr>
      </w:pPr>
      <w:r>
        <w:rPr>
          <w:rFonts w:hint="eastAsia" w:ascii="宋体" w:hAnsi="宋体"/>
          <w:szCs w:val="21"/>
          <w:lang w:val="en-US" w:eastAsia="zh-CN"/>
        </w:rPr>
        <w:t>12.</w:t>
      </w:r>
      <w:r>
        <w:rPr>
          <w:rFonts w:hint="eastAsia" w:ascii="宋体" w:hAnsi="宋体" w:eastAsia="宋体"/>
          <w:szCs w:val="21"/>
        </w:rPr>
        <w:t xml:space="preserve">下列说法正确的是(    )。 </w:t>
      </w:r>
    </w:p>
    <w:p>
      <w:pPr>
        <w:rPr>
          <w:rFonts w:ascii="宋体" w:hAnsi="宋体" w:eastAsia="宋体"/>
          <w:szCs w:val="21"/>
        </w:rPr>
      </w:pPr>
      <w:r>
        <w:rPr>
          <w:rFonts w:hint="eastAsia" w:ascii="宋体" w:hAnsi="宋体" w:eastAsia="宋体"/>
          <w:szCs w:val="21"/>
        </w:rPr>
        <w:t>A.生产成本均可以直接计入产品成本</w:t>
      </w:r>
    </w:p>
    <w:p>
      <w:pPr>
        <w:rPr>
          <w:rFonts w:ascii="宋体" w:hAnsi="宋体" w:eastAsia="宋体"/>
          <w:szCs w:val="21"/>
        </w:rPr>
      </w:pPr>
      <w:r>
        <w:rPr>
          <w:rFonts w:hint="eastAsia" w:ascii="宋体" w:hAnsi="宋体" w:eastAsia="宋体"/>
          <w:szCs w:val="21"/>
        </w:rPr>
        <w:t>B.制造费用属于期间费用</w:t>
      </w:r>
    </w:p>
    <w:p>
      <w:pPr>
        <w:rPr>
          <w:rFonts w:ascii="宋体" w:hAnsi="宋体" w:eastAsia="宋体"/>
          <w:szCs w:val="21"/>
        </w:rPr>
      </w:pPr>
      <w:r>
        <w:rPr>
          <w:rFonts w:hint="eastAsia" w:ascii="宋体" w:hAnsi="宋体" w:eastAsia="宋体"/>
          <w:szCs w:val="21"/>
        </w:rPr>
        <w:t>C.狭义的收入指的是营业收入,狭义的费用指的是营业成本</w:t>
      </w:r>
    </w:p>
    <w:p>
      <w:pPr>
        <w:rPr>
          <w:rFonts w:hint="eastAsia" w:ascii="宋体" w:hAnsi="宋体" w:eastAsia="宋体"/>
          <w:szCs w:val="21"/>
        </w:rPr>
      </w:pPr>
      <w:r>
        <w:rPr>
          <w:rFonts w:hint="eastAsia" w:ascii="宋体" w:hAnsi="宋体" w:eastAsia="宋体"/>
          <w:szCs w:val="21"/>
        </w:rPr>
        <w:t>D.费用表现为企业资产减少或负债增加,最终导致企业所有者权益的减少</w:t>
      </w:r>
    </w:p>
    <w:p>
      <w:pPr>
        <w:rPr>
          <w:rFonts w:ascii="宋体" w:hAnsi="宋体" w:eastAsia="宋体"/>
          <w:szCs w:val="21"/>
        </w:rPr>
      </w:pPr>
      <w:r>
        <w:rPr>
          <w:rFonts w:hint="eastAsia" w:ascii="宋体" w:hAnsi="宋体"/>
          <w:szCs w:val="21"/>
          <w:lang w:val="en-US" w:eastAsia="zh-CN"/>
        </w:rPr>
        <w:t>13.</w:t>
      </w:r>
      <w:r>
        <w:rPr>
          <w:rFonts w:hint="eastAsia" w:ascii="宋体" w:hAnsi="宋体" w:eastAsia="宋体"/>
          <w:szCs w:val="21"/>
        </w:rPr>
        <w:t xml:space="preserve">属于企业主营业务收入的是(    )。 </w:t>
      </w:r>
    </w:p>
    <w:p>
      <w:pPr>
        <w:rPr>
          <w:rFonts w:ascii="宋体" w:hAnsi="宋体" w:eastAsia="宋体"/>
          <w:szCs w:val="21"/>
        </w:rPr>
      </w:pPr>
      <w:r>
        <w:rPr>
          <w:rFonts w:hint="eastAsia" w:ascii="宋体" w:hAnsi="宋体" w:eastAsia="宋体"/>
          <w:szCs w:val="21"/>
        </w:rPr>
        <w:t>A.销售商品收</w:t>
      </w:r>
      <w:r>
        <w:rPr>
          <w:rFonts w:hint="eastAsia" w:ascii="宋体" w:hAnsi="宋体" w:eastAsia="宋体"/>
          <w:szCs w:val="21"/>
          <w:lang w:val="en-US" w:eastAsia="zh-CN"/>
        </w:rPr>
        <w:t>入</w:t>
      </w:r>
      <w:r>
        <w:rPr>
          <w:rFonts w:hint="eastAsia" w:ascii="宋体" w:hAnsi="宋体"/>
          <w:szCs w:val="21"/>
          <w:lang w:val="en-US" w:eastAsia="zh-CN"/>
        </w:rPr>
        <w:t xml:space="preserve">   </w:t>
      </w:r>
      <w:r>
        <w:rPr>
          <w:rFonts w:hint="eastAsia" w:ascii="宋体" w:hAnsi="宋体" w:eastAsia="宋体"/>
          <w:szCs w:val="21"/>
        </w:rPr>
        <w:t>B.材料销售收入</w:t>
      </w:r>
      <w:r>
        <w:rPr>
          <w:rFonts w:hint="eastAsia" w:ascii="宋体" w:hAnsi="宋体"/>
          <w:szCs w:val="21"/>
          <w:lang w:val="en-US" w:eastAsia="zh-CN"/>
        </w:rPr>
        <w:t xml:space="preserve">   </w:t>
      </w:r>
      <w:r>
        <w:rPr>
          <w:rFonts w:hint="eastAsia" w:ascii="宋体" w:hAnsi="宋体" w:eastAsia="宋体"/>
          <w:szCs w:val="21"/>
        </w:rPr>
        <w:t>C.转让无形资产使用权收</w:t>
      </w:r>
      <w:r>
        <w:rPr>
          <w:rFonts w:hint="eastAsia" w:ascii="宋体" w:hAnsi="宋体" w:eastAsia="宋体"/>
          <w:szCs w:val="21"/>
          <w:lang w:val="en-US" w:eastAsia="zh-CN"/>
        </w:rPr>
        <w:t>入</w:t>
      </w:r>
      <w:r>
        <w:rPr>
          <w:rFonts w:hint="eastAsia" w:ascii="宋体" w:hAnsi="宋体"/>
          <w:szCs w:val="21"/>
          <w:lang w:val="en-US" w:eastAsia="zh-CN"/>
        </w:rPr>
        <w:t xml:space="preserve">   </w:t>
      </w:r>
      <w:r>
        <w:rPr>
          <w:rFonts w:hint="eastAsia" w:ascii="宋体" w:hAnsi="宋体" w:eastAsia="宋体"/>
          <w:szCs w:val="21"/>
        </w:rPr>
        <w:t>D.包装物出租收</w:t>
      </w:r>
      <w:r>
        <w:rPr>
          <w:rFonts w:hint="eastAsia" w:ascii="宋体" w:hAnsi="宋体" w:eastAsia="宋体"/>
          <w:szCs w:val="21"/>
          <w:lang w:val="en-US" w:eastAsia="zh-CN"/>
        </w:rPr>
        <w:t>入</w:t>
      </w:r>
    </w:p>
    <w:p>
      <w:pPr>
        <w:rPr>
          <w:rFonts w:ascii="宋体" w:hAnsi="宋体" w:eastAsia="宋体"/>
          <w:szCs w:val="21"/>
        </w:rPr>
      </w:pPr>
      <w:r>
        <w:rPr>
          <w:rFonts w:hint="eastAsia" w:ascii="宋体" w:hAnsi="宋体"/>
          <w:szCs w:val="21"/>
          <w:lang w:val="en-US" w:eastAsia="zh-CN"/>
        </w:rPr>
        <w:t>14.</w:t>
      </w:r>
      <w:r>
        <w:rPr>
          <w:rFonts w:hint="eastAsia" w:ascii="宋体" w:hAnsi="宋体" w:eastAsia="宋体"/>
          <w:szCs w:val="21"/>
        </w:rPr>
        <w:t xml:space="preserve">下列关于费用说法中,不正确的有(    )。 </w:t>
      </w:r>
    </w:p>
    <w:p>
      <w:pPr>
        <w:rPr>
          <w:rFonts w:ascii="宋体" w:hAnsi="宋体" w:eastAsia="宋体"/>
          <w:szCs w:val="21"/>
        </w:rPr>
      </w:pPr>
      <w:r>
        <w:rPr>
          <w:rFonts w:hint="eastAsia" w:ascii="宋体" w:hAnsi="宋体" w:eastAsia="宋体"/>
          <w:szCs w:val="21"/>
        </w:rPr>
        <w:t>A.费用是企业在日常活动中形成的</w:t>
      </w:r>
    </w:p>
    <w:p>
      <w:pPr>
        <w:rPr>
          <w:rFonts w:ascii="宋体" w:hAnsi="宋体" w:eastAsia="宋体"/>
          <w:szCs w:val="21"/>
        </w:rPr>
      </w:pPr>
      <w:r>
        <w:rPr>
          <w:rFonts w:hint="eastAsia" w:ascii="宋体" w:hAnsi="宋体" w:eastAsia="宋体"/>
          <w:szCs w:val="21"/>
        </w:rPr>
        <w:t>B.费用会导致经济利益的流出,该流出不包括向所有者分配利润</w:t>
      </w:r>
    </w:p>
    <w:p>
      <w:pPr>
        <w:rPr>
          <w:rFonts w:ascii="宋体" w:hAnsi="宋体" w:eastAsia="宋体"/>
          <w:szCs w:val="21"/>
        </w:rPr>
      </w:pPr>
      <w:r>
        <w:rPr>
          <w:rFonts w:hint="eastAsia" w:ascii="宋体" w:hAnsi="宋体" w:eastAsia="宋体"/>
          <w:szCs w:val="21"/>
        </w:rPr>
        <w:t>C.费用最终会导致所有者权益的减少</w:t>
      </w:r>
    </w:p>
    <w:p>
      <w:pPr>
        <w:rPr>
          <w:rFonts w:hint="eastAsia" w:ascii="宋体" w:hAnsi="宋体" w:eastAsia="宋体"/>
          <w:szCs w:val="21"/>
        </w:rPr>
      </w:pPr>
      <w:r>
        <w:rPr>
          <w:rFonts w:hint="eastAsia" w:ascii="宋体" w:hAnsi="宋体" w:eastAsia="宋体"/>
          <w:szCs w:val="21"/>
        </w:rPr>
        <w:t>D.向所有者分配利润是费用的一种特殊形式</w:t>
      </w:r>
    </w:p>
    <w:p>
      <w:pPr>
        <w:numPr>
          <w:ilvl w:val="0"/>
          <w:numId w:val="0"/>
        </w:numPr>
        <w:rPr>
          <w:rFonts w:hint="eastAsia" w:ascii="宋体" w:hAnsi="宋体" w:eastAsia="宋体"/>
          <w:szCs w:val="21"/>
        </w:rPr>
      </w:pPr>
      <w:r>
        <w:rPr>
          <w:rFonts w:hint="eastAsia" w:ascii="宋体" w:hAnsi="宋体"/>
          <w:szCs w:val="21"/>
          <w:lang w:val="en-US" w:eastAsia="zh-CN"/>
        </w:rPr>
        <w:t>15.</w:t>
      </w:r>
      <w:r>
        <w:rPr>
          <w:rFonts w:hint="eastAsia" w:ascii="宋体" w:hAnsi="宋体" w:eastAsia="宋体"/>
          <w:szCs w:val="21"/>
        </w:rPr>
        <w:t>某企业月初资产总额100万元,其中负债20万元、所有者权益80万元,本月发下两笔业务</w:t>
      </w:r>
      <w:r>
        <w:rPr>
          <w:rFonts w:hint="eastAsia" w:ascii="宋体" w:hAnsi="宋体" w:eastAsia="宋体"/>
          <w:szCs w:val="21"/>
          <w:lang w:eastAsia="zh-CN"/>
        </w:rPr>
        <w:t>：（</w:t>
      </w:r>
      <w:r>
        <w:rPr>
          <w:rFonts w:hint="eastAsia" w:ascii="宋体" w:hAnsi="宋体" w:eastAsia="宋体"/>
          <w:szCs w:val="21"/>
          <w:lang w:val="en-US" w:eastAsia="zh-CN"/>
        </w:rPr>
        <w:t>1</w:t>
      </w:r>
      <w:r>
        <w:rPr>
          <w:rFonts w:hint="eastAsia" w:ascii="宋体" w:hAnsi="宋体" w:eastAsia="宋体"/>
          <w:szCs w:val="21"/>
          <w:lang w:eastAsia="zh-CN"/>
        </w:rPr>
        <w:t>）</w:t>
      </w:r>
      <w:r>
        <w:rPr>
          <w:rFonts w:hint="eastAsia" w:ascii="宋体" w:hAnsi="宋体" w:eastAsia="宋体"/>
          <w:szCs w:val="21"/>
        </w:rPr>
        <w:t>以银行存款支付应付账款2万元</w:t>
      </w:r>
      <w:r>
        <w:rPr>
          <w:rFonts w:hint="eastAsia" w:ascii="宋体" w:hAnsi="宋体" w:eastAsia="宋体"/>
          <w:szCs w:val="21"/>
          <w:lang w:eastAsia="zh-CN"/>
        </w:rPr>
        <w:t>；（</w:t>
      </w:r>
      <w:r>
        <w:rPr>
          <w:rFonts w:hint="eastAsia" w:ascii="宋体" w:hAnsi="宋体" w:eastAsia="宋体"/>
          <w:szCs w:val="21"/>
          <w:lang w:val="en-US" w:eastAsia="zh-CN"/>
        </w:rPr>
        <w:t>2</w:t>
      </w:r>
      <w:r>
        <w:rPr>
          <w:rFonts w:hint="eastAsia" w:ascii="宋体" w:hAnsi="宋体" w:eastAsia="宋体"/>
          <w:szCs w:val="21"/>
          <w:lang w:eastAsia="zh-CN"/>
        </w:rPr>
        <w:t>）</w:t>
      </w:r>
      <w:r>
        <w:rPr>
          <w:rFonts w:hint="eastAsia" w:ascii="宋体" w:hAnsi="宋体" w:eastAsia="宋体"/>
          <w:szCs w:val="21"/>
        </w:rPr>
        <w:t xml:space="preserve">收到投资者投入50万元存款,则该企业月末时资产、负债、所有者权益数额分别是(    )。 </w:t>
      </w:r>
    </w:p>
    <w:p>
      <w:pPr>
        <w:numPr>
          <w:ilvl w:val="0"/>
          <w:numId w:val="0"/>
        </w:numPr>
        <w:rPr>
          <w:rFonts w:ascii="宋体" w:hAnsi="宋体" w:eastAsia="宋体"/>
          <w:szCs w:val="21"/>
        </w:rPr>
      </w:pPr>
      <w:r>
        <w:rPr>
          <w:rFonts w:hint="eastAsia" w:ascii="宋体" w:hAnsi="宋体" w:eastAsia="宋体"/>
          <w:szCs w:val="21"/>
        </w:rPr>
        <w:t>A.152万元、22万元、130万元</w:t>
      </w:r>
      <w:r>
        <w:rPr>
          <w:rFonts w:hint="eastAsia" w:ascii="宋体" w:hAnsi="宋体"/>
          <w:szCs w:val="21"/>
          <w:lang w:val="en-US" w:eastAsia="zh-CN"/>
        </w:rPr>
        <w:t xml:space="preserve">            </w:t>
      </w:r>
      <w:r>
        <w:rPr>
          <w:rFonts w:hint="eastAsia" w:ascii="宋体" w:hAnsi="宋体" w:eastAsia="宋体"/>
          <w:szCs w:val="21"/>
        </w:rPr>
        <w:t>B.148万元、18万元、130万元</w:t>
      </w:r>
    </w:p>
    <w:p>
      <w:pPr>
        <w:rPr>
          <w:rFonts w:ascii="宋体" w:hAnsi="宋体" w:eastAsia="宋体"/>
          <w:szCs w:val="21"/>
        </w:rPr>
      </w:pPr>
      <w:r>
        <w:rPr>
          <w:rFonts w:hint="eastAsia" w:ascii="宋体" w:hAnsi="宋体" w:eastAsia="宋体"/>
          <w:szCs w:val="21"/>
        </w:rPr>
        <w:t>C.150万元、20万元、130万元</w:t>
      </w:r>
      <w:r>
        <w:rPr>
          <w:rFonts w:hint="eastAsia" w:ascii="宋体" w:hAnsi="宋体"/>
          <w:szCs w:val="21"/>
          <w:lang w:val="en-US" w:eastAsia="zh-CN"/>
        </w:rPr>
        <w:t xml:space="preserve">            </w:t>
      </w:r>
      <w:r>
        <w:rPr>
          <w:rFonts w:hint="eastAsia" w:ascii="宋体" w:hAnsi="宋体" w:eastAsia="宋体"/>
          <w:szCs w:val="21"/>
        </w:rPr>
        <w:t>D.100万元、18万元、80万元</w:t>
      </w:r>
    </w:p>
    <w:p>
      <w:pPr>
        <w:rPr>
          <w:rFonts w:ascii="宋体" w:hAnsi="宋体" w:eastAsia="宋体"/>
          <w:szCs w:val="21"/>
        </w:rPr>
      </w:pPr>
      <w:r>
        <w:rPr>
          <w:rFonts w:hint="eastAsia" w:ascii="宋体" w:hAnsi="宋体"/>
          <w:szCs w:val="21"/>
          <w:lang w:val="en-US" w:eastAsia="zh-CN"/>
        </w:rPr>
        <w:t>16.</w:t>
      </w:r>
      <w:r>
        <w:rPr>
          <w:rFonts w:hint="eastAsia" w:ascii="宋体" w:hAnsi="宋体" w:eastAsia="宋体"/>
          <w:szCs w:val="21"/>
        </w:rPr>
        <w:t xml:space="preserve">下列各项中,符合会计要素收入定义的是(    )。 </w:t>
      </w:r>
    </w:p>
    <w:p>
      <w:pPr>
        <w:rPr>
          <w:rFonts w:hint="eastAsia" w:ascii="宋体" w:hAnsi="宋体" w:eastAsia="宋体"/>
          <w:szCs w:val="21"/>
        </w:rPr>
      </w:pPr>
      <w:r>
        <w:rPr>
          <w:rFonts w:hint="eastAsia" w:ascii="宋体" w:hAnsi="宋体" w:eastAsia="宋体"/>
          <w:szCs w:val="21"/>
        </w:rPr>
        <w:t>A.出售材料收入</w:t>
      </w:r>
      <w:r>
        <w:rPr>
          <w:rFonts w:hint="eastAsia" w:ascii="宋体" w:hAnsi="宋体"/>
          <w:szCs w:val="21"/>
          <w:lang w:val="en-US" w:eastAsia="zh-CN"/>
        </w:rPr>
        <w:t xml:space="preserve">       </w:t>
      </w:r>
      <w:r>
        <w:rPr>
          <w:rFonts w:hint="eastAsia" w:ascii="宋体" w:hAnsi="宋体" w:eastAsia="宋体"/>
          <w:szCs w:val="21"/>
        </w:rPr>
        <w:t>B.出售无形资产净收益</w:t>
      </w:r>
      <w:r>
        <w:rPr>
          <w:rFonts w:hint="eastAsia" w:ascii="宋体" w:hAnsi="宋体"/>
          <w:szCs w:val="21"/>
          <w:lang w:val="en-US" w:eastAsia="zh-CN"/>
        </w:rPr>
        <w:t xml:space="preserve">       </w:t>
      </w:r>
      <w:r>
        <w:rPr>
          <w:rFonts w:hint="eastAsia" w:ascii="宋体" w:hAnsi="宋体" w:eastAsia="宋体"/>
          <w:szCs w:val="21"/>
        </w:rPr>
        <w:t>C.出售固定资产净收益</w:t>
      </w:r>
      <w:r>
        <w:rPr>
          <w:rFonts w:hint="eastAsia" w:ascii="宋体" w:hAnsi="宋体"/>
          <w:szCs w:val="21"/>
          <w:lang w:val="en-US" w:eastAsia="zh-CN"/>
        </w:rPr>
        <w:t xml:space="preserve">      </w:t>
      </w:r>
      <w:r>
        <w:rPr>
          <w:rFonts w:hint="eastAsia" w:ascii="宋体" w:hAnsi="宋体" w:eastAsia="宋体"/>
          <w:szCs w:val="21"/>
        </w:rPr>
        <w:t>D.向购货方收取的增值税销项税额</w:t>
      </w:r>
    </w:p>
    <w:p>
      <w:pPr>
        <w:rPr>
          <w:rFonts w:ascii="宋体" w:hAnsi="宋体" w:eastAsia="宋体"/>
          <w:szCs w:val="21"/>
        </w:rPr>
      </w:pPr>
      <w:r>
        <w:rPr>
          <w:rFonts w:hint="eastAsia" w:ascii="宋体" w:hAnsi="宋体"/>
          <w:szCs w:val="21"/>
          <w:lang w:val="en-US" w:eastAsia="zh-CN"/>
        </w:rPr>
        <w:t>17.</w:t>
      </w:r>
      <w:r>
        <w:rPr>
          <w:rFonts w:hint="eastAsia" w:ascii="宋体" w:hAnsi="宋体" w:eastAsia="宋体"/>
          <w:szCs w:val="21"/>
        </w:rPr>
        <w:t xml:space="preserve">会引起所有者权益总额变动的经济业务是(    )。 </w:t>
      </w:r>
    </w:p>
    <w:p>
      <w:pPr>
        <w:rPr>
          <w:rFonts w:ascii="宋体" w:hAnsi="宋体" w:eastAsia="宋体"/>
          <w:szCs w:val="21"/>
        </w:rPr>
      </w:pPr>
      <w:r>
        <w:rPr>
          <w:rFonts w:hint="eastAsia" w:ascii="宋体" w:hAnsi="宋体" w:eastAsia="宋体"/>
          <w:szCs w:val="21"/>
        </w:rPr>
        <w:t>A.提取盈余公积</w:t>
      </w:r>
      <w:r>
        <w:rPr>
          <w:rFonts w:hint="eastAsia" w:ascii="宋体" w:hAnsi="宋体"/>
          <w:szCs w:val="21"/>
          <w:lang w:val="en-US" w:eastAsia="zh-CN"/>
        </w:rPr>
        <w:t xml:space="preserve">         </w:t>
      </w:r>
      <w:r>
        <w:rPr>
          <w:rFonts w:hint="eastAsia" w:ascii="宋体" w:hAnsi="宋体" w:eastAsia="宋体"/>
          <w:szCs w:val="21"/>
        </w:rPr>
        <w:t>B.宣告分配给投资者利润</w:t>
      </w:r>
      <w:r>
        <w:rPr>
          <w:rFonts w:hint="eastAsia" w:ascii="宋体" w:hAnsi="宋体"/>
          <w:szCs w:val="21"/>
          <w:lang w:val="en-US" w:eastAsia="zh-CN"/>
        </w:rPr>
        <w:t xml:space="preserve">         </w:t>
      </w:r>
      <w:r>
        <w:rPr>
          <w:rFonts w:hint="eastAsia" w:ascii="宋体" w:hAnsi="宋体" w:eastAsia="宋体"/>
          <w:szCs w:val="21"/>
        </w:rPr>
        <w:t>C.资本公积转增资本</w:t>
      </w:r>
      <w:r>
        <w:rPr>
          <w:rFonts w:hint="eastAsia" w:ascii="宋体" w:hAnsi="宋体"/>
          <w:szCs w:val="21"/>
          <w:lang w:val="en-US" w:eastAsia="zh-CN"/>
        </w:rPr>
        <w:t xml:space="preserve">         </w:t>
      </w:r>
      <w:r>
        <w:rPr>
          <w:rFonts w:hint="eastAsia" w:ascii="宋体" w:hAnsi="宋体" w:eastAsia="宋体"/>
          <w:szCs w:val="21"/>
        </w:rPr>
        <w:t>D.用银行存款购入材料</w:t>
      </w:r>
    </w:p>
    <w:p>
      <w:pPr>
        <w:rPr>
          <w:rFonts w:ascii="宋体" w:hAnsi="宋体" w:eastAsia="宋体"/>
          <w:szCs w:val="21"/>
        </w:rPr>
      </w:pPr>
      <w:r>
        <w:rPr>
          <w:rFonts w:hint="eastAsia" w:ascii="宋体" w:hAnsi="宋体" w:eastAsia="宋体"/>
          <w:szCs w:val="21"/>
        </w:rPr>
        <w:t xml:space="preserve">18.下列不属于期间费用的是(    )。 </w:t>
      </w:r>
    </w:p>
    <w:p>
      <w:pPr>
        <w:rPr>
          <w:rFonts w:ascii="宋体" w:hAnsi="宋体" w:eastAsia="宋体"/>
          <w:szCs w:val="21"/>
        </w:rPr>
      </w:pPr>
      <w:r>
        <w:rPr>
          <w:rFonts w:hint="eastAsia" w:ascii="宋体" w:hAnsi="宋体" w:eastAsia="宋体"/>
          <w:szCs w:val="21"/>
        </w:rPr>
        <w:t>A.管理费用</w:t>
      </w:r>
      <w:r>
        <w:rPr>
          <w:rFonts w:hint="eastAsia" w:ascii="宋体" w:hAnsi="宋体"/>
          <w:szCs w:val="21"/>
          <w:lang w:val="en-US" w:eastAsia="zh-CN"/>
        </w:rPr>
        <w:t xml:space="preserve">            </w:t>
      </w:r>
      <w:r>
        <w:rPr>
          <w:rFonts w:hint="eastAsia" w:ascii="宋体" w:hAnsi="宋体" w:eastAsia="宋体"/>
          <w:szCs w:val="21"/>
        </w:rPr>
        <w:t>B.制造费用</w:t>
      </w:r>
      <w:r>
        <w:rPr>
          <w:rFonts w:hint="eastAsia" w:ascii="宋体" w:hAnsi="宋体"/>
          <w:szCs w:val="21"/>
          <w:lang w:val="en-US" w:eastAsia="zh-CN"/>
        </w:rPr>
        <w:t xml:space="preserve">            </w:t>
      </w:r>
      <w:r>
        <w:rPr>
          <w:rFonts w:hint="eastAsia" w:ascii="宋体" w:hAnsi="宋体" w:eastAsia="宋体"/>
          <w:szCs w:val="21"/>
        </w:rPr>
        <w:t>C.销售费用</w:t>
      </w:r>
      <w:r>
        <w:rPr>
          <w:rFonts w:hint="eastAsia" w:ascii="宋体" w:hAnsi="宋体"/>
          <w:szCs w:val="21"/>
          <w:lang w:val="en-US" w:eastAsia="zh-CN"/>
        </w:rPr>
        <w:t xml:space="preserve">            </w:t>
      </w:r>
      <w:r>
        <w:rPr>
          <w:rFonts w:hint="eastAsia" w:ascii="宋体" w:hAnsi="宋体" w:eastAsia="宋体"/>
          <w:szCs w:val="21"/>
        </w:rPr>
        <w:t>D.财务费用</w:t>
      </w:r>
    </w:p>
    <w:p>
      <w:pPr>
        <w:rPr>
          <w:rFonts w:ascii="宋体" w:hAnsi="宋体" w:eastAsia="宋体"/>
          <w:szCs w:val="21"/>
        </w:rPr>
      </w:pPr>
      <w:r>
        <w:rPr>
          <w:rFonts w:hint="eastAsia" w:ascii="宋体" w:hAnsi="宋体"/>
          <w:szCs w:val="21"/>
          <w:lang w:val="en-US" w:eastAsia="zh-CN"/>
        </w:rPr>
        <w:t>19</w:t>
      </w:r>
      <w:r>
        <w:rPr>
          <w:rFonts w:hint="eastAsia" w:ascii="宋体" w:hAnsi="宋体" w:eastAsia="宋体"/>
          <w:szCs w:val="21"/>
        </w:rPr>
        <w:t xml:space="preserve">.资产、负债及所有者权益之间的数量关系称为(    )。 </w:t>
      </w:r>
    </w:p>
    <w:p>
      <w:pPr>
        <w:rPr>
          <w:rFonts w:hint="eastAsia" w:ascii="宋体" w:hAnsi="宋体" w:eastAsia="宋体"/>
          <w:szCs w:val="21"/>
        </w:rPr>
      </w:pPr>
      <w:r>
        <w:rPr>
          <w:rFonts w:hint="eastAsia" w:ascii="宋体" w:hAnsi="宋体" w:eastAsia="宋体"/>
          <w:szCs w:val="21"/>
        </w:rPr>
        <w:t>A.借贷关系</w:t>
      </w:r>
      <w:r>
        <w:rPr>
          <w:rFonts w:hint="eastAsia" w:ascii="宋体" w:hAnsi="宋体"/>
          <w:szCs w:val="21"/>
          <w:lang w:val="en-US" w:eastAsia="zh-CN"/>
        </w:rPr>
        <w:t xml:space="preserve">            </w:t>
      </w:r>
      <w:r>
        <w:rPr>
          <w:rFonts w:hint="eastAsia" w:ascii="宋体" w:hAnsi="宋体" w:eastAsia="宋体"/>
          <w:szCs w:val="21"/>
        </w:rPr>
        <w:t>B.试算平衡</w:t>
      </w:r>
      <w:r>
        <w:rPr>
          <w:rFonts w:hint="eastAsia" w:ascii="宋体" w:hAnsi="宋体"/>
          <w:szCs w:val="21"/>
          <w:lang w:val="en-US" w:eastAsia="zh-CN"/>
        </w:rPr>
        <w:t xml:space="preserve">            </w:t>
      </w:r>
      <w:r>
        <w:rPr>
          <w:rFonts w:hint="eastAsia" w:ascii="宋体" w:hAnsi="宋体" w:eastAsia="宋体"/>
          <w:szCs w:val="21"/>
        </w:rPr>
        <w:t>C.记账规则</w:t>
      </w:r>
      <w:r>
        <w:rPr>
          <w:rFonts w:hint="eastAsia" w:ascii="宋体" w:hAnsi="宋体"/>
          <w:szCs w:val="21"/>
          <w:lang w:val="en-US" w:eastAsia="zh-CN"/>
        </w:rPr>
        <w:t xml:space="preserve">            </w:t>
      </w:r>
      <w:r>
        <w:rPr>
          <w:rFonts w:hint="eastAsia" w:ascii="宋体" w:hAnsi="宋体" w:eastAsia="宋体"/>
          <w:szCs w:val="21"/>
        </w:rPr>
        <w:t>D.会计平衡公式</w:t>
      </w:r>
    </w:p>
    <w:p>
      <w:pPr>
        <w:rPr>
          <w:rFonts w:hint="eastAsia" w:ascii="宋体" w:hAnsi="宋体" w:eastAsia="宋体"/>
          <w:szCs w:val="21"/>
        </w:rPr>
      </w:pPr>
      <w:r>
        <w:rPr>
          <w:rFonts w:hint="eastAsia" w:ascii="宋体" w:hAnsi="宋体"/>
          <w:szCs w:val="21"/>
          <w:lang w:val="en-US" w:eastAsia="zh-CN"/>
        </w:rPr>
        <w:t>2</w:t>
      </w:r>
      <w:r>
        <w:rPr>
          <w:rFonts w:hint="eastAsia" w:ascii="宋体" w:hAnsi="宋体" w:eastAsia="宋体"/>
          <w:szCs w:val="21"/>
        </w:rPr>
        <w:t xml:space="preserve">0.某企业年初资产总额为12.6万元,负债总额为4.8万元。本年度取得收入共计8.9万元,发生费用共计9.3万元,年末负债总额为5万元。该企业年末资产总额为(    )万元。 </w:t>
      </w:r>
    </w:p>
    <w:p>
      <w:pPr>
        <w:rPr>
          <w:rFonts w:ascii="宋体" w:hAnsi="宋体" w:eastAsia="宋体"/>
          <w:szCs w:val="21"/>
        </w:rPr>
      </w:pPr>
      <w:r>
        <w:rPr>
          <w:rFonts w:hint="eastAsia" w:ascii="宋体" w:hAnsi="宋体" w:eastAsia="宋体"/>
          <w:szCs w:val="21"/>
        </w:rPr>
        <w:t>A</w:t>
      </w:r>
      <w:r>
        <w:rPr>
          <w:rFonts w:ascii="宋体" w:hAnsi="宋体" w:eastAsia="宋体"/>
          <w:szCs w:val="21"/>
        </w:rPr>
        <w:t>.12.4</w:t>
      </w:r>
      <w:r>
        <w:rPr>
          <w:rFonts w:hint="eastAsia" w:ascii="宋体" w:hAnsi="宋体"/>
          <w:szCs w:val="21"/>
          <w:lang w:val="en-US" w:eastAsia="zh-CN"/>
        </w:rPr>
        <w:t xml:space="preserve">            </w:t>
      </w:r>
      <w:r>
        <w:rPr>
          <w:rFonts w:ascii="宋体" w:hAnsi="宋体" w:eastAsia="宋体"/>
          <w:szCs w:val="21"/>
        </w:rPr>
        <w:t>B.12.2</w:t>
      </w:r>
      <w:r>
        <w:rPr>
          <w:rFonts w:hint="eastAsia" w:ascii="宋体" w:hAnsi="宋体"/>
          <w:szCs w:val="21"/>
          <w:lang w:val="en-US" w:eastAsia="zh-CN"/>
        </w:rPr>
        <w:t xml:space="preserve">            </w:t>
      </w:r>
      <w:r>
        <w:rPr>
          <w:rFonts w:ascii="宋体" w:hAnsi="宋体" w:eastAsia="宋体"/>
          <w:szCs w:val="21"/>
        </w:rPr>
        <w:t>C.1</w:t>
      </w:r>
      <w:r>
        <w:rPr>
          <w:rFonts w:hint="eastAsia" w:ascii="宋体" w:hAnsi="宋体" w:eastAsia="宋体"/>
          <w:szCs w:val="21"/>
        </w:rPr>
        <w:t>2</w:t>
      </w:r>
      <w:r>
        <w:rPr>
          <w:rFonts w:ascii="宋体" w:hAnsi="宋体" w:eastAsia="宋体"/>
          <w:szCs w:val="21"/>
        </w:rPr>
        <w:t>.8</w:t>
      </w:r>
      <w:r>
        <w:rPr>
          <w:rFonts w:hint="eastAsia" w:ascii="宋体" w:hAnsi="宋体"/>
          <w:szCs w:val="21"/>
          <w:lang w:val="en-US" w:eastAsia="zh-CN"/>
        </w:rPr>
        <w:t xml:space="preserve">            </w:t>
      </w:r>
      <w:r>
        <w:rPr>
          <w:rFonts w:ascii="宋体" w:hAnsi="宋体" w:eastAsia="宋体"/>
          <w:szCs w:val="21"/>
        </w:rPr>
        <w:t>D.13.1</w:t>
      </w:r>
    </w:p>
    <w:p>
      <w:pPr>
        <w:rPr>
          <w:rFonts w:ascii="宋体" w:hAnsi="宋体" w:eastAsia="宋体"/>
          <w:szCs w:val="21"/>
        </w:rPr>
      </w:pPr>
      <w:r>
        <w:rPr>
          <w:rFonts w:hint="eastAsia" w:ascii="宋体" w:hAnsi="宋体" w:eastAsia="宋体"/>
          <w:szCs w:val="21"/>
        </w:rPr>
        <w:t>2</w:t>
      </w:r>
      <w:r>
        <w:rPr>
          <w:rFonts w:hint="eastAsia" w:ascii="宋体" w:hAnsi="宋体"/>
          <w:szCs w:val="21"/>
          <w:lang w:val="en-US" w:eastAsia="zh-CN"/>
        </w:rPr>
        <w:t>1</w:t>
      </w:r>
      <w:r>
        <w:rPr>
          <w:rFonts w:hint="eastAsia" w:ascii="宋体" w:hAnsi="宋体" w:eastAsia="宋体"/>
          <w:szCs w:val="21"/>
        </w:rPr>
        <w:t xml:space="preserve">.经济业务发生仅涉及负债这一会计要素时,只引起该要素中某些项目发生(    )变动。 </w:t>
      </w:r>
    </w:p>
    <w:p>
      <w:pPr>
        <w:rPr>
          <w:rFonts w:hint="eastAsia" w:ascii="宋体" w:hAnsi="宋体" w:eastAsia="宋体"/>
          <w:szCs w:val="21"/>
        </w:rPr>
      </w:pPr>
      <w:r>
        <w:rPr>
          <w:rFonts w:hint="eastAsia" w:ascii="宋体" w:hAnsi="宋体" w:eastAsia="宋体"/>
          <w:szCs w:val="21"/>
        </w:rPr>
        <w:t>A.同增</w:t>
      </w:r>
      <w:r>
        <w:rPr>
          <w:rFonts w:hint="eastAsia" w:ascii="宋体" w:hAnsi="宋体"/>
          <w:szCs w:val="21"/>
          <w:lang w:val="en-US" w:eastAsia="zh-CN"/>
        </w:rPr>
        <w:t xml:space="preserve">            </w:t>
      </w:r>
      <w:r>
        <w:rPr>
          <w:rFonts w:hint="eastAsia" w:ascii="宋体" w:hAnsi="宋体" w:eastAsia="宋体"/>
          <w:szCs w:val="21"/>
        </w:rPr>
        <w:t>B.同减</w:t>
      </w:r>
      <w:r>
        <w:rPr>
          <w:rFonts w:hint="eastAsia" w:ascii="宋体" w:hAnsi="宋体"/>
          <w:szCs w:val="21"/>
          <w:lang w:val="en-US" w:eastAsia="zh-CN"/>
        </w:rPr>
        <w:t xml:space="preserve">            </w:t>
      </w:r>
      <w:r>
        <w:rPr>
          <w:rFonts w:hint="eastAsia" w:ascii="宋体" w:hAnsi="宋体" w:eastAsia="宋体"/>
          <w:szCs w:val="21"/>
        </w:rPr>
        <w:t>C.一增一减</w:t>
      </w:r>
      <w:r>
        <w:rPr>
          <w:rFonts w:hint="eastAsia" w:ascii="宋体" w:hAnsi="宋体"/>
          <w:szCs w:val="21"/>
          <w:lang w:val="en-US" w:eastAsia="zh-CN"/>
        </w:rPr>
        <w:t xml:space="preserve">            </w:t>
      </w:r>
      <w:r>
        <w:rPr>
          <w:rFonts w:hint="eastAsia" w:ascii="宋体" w:hAnsi="宋体" w:eastAsia="宋体"/>
          <w:szCs w:val="21"/>
        </w:rPr>
        <w:t>D.不增不减</w:t>
      </w:r>
    </w:p>
    <w:p>
      <w:pPr>
        <w:rPr>
          <w:rFonts w:ascii="宋体" w:hAnsi="宋体" w:eastAsia="宋体"/>
          <w:szCs w:val="21"/>
        </w:rPr>
      </w:pPr>
      <w:r>
        <w:rPr>
          <w:rFonts w:hint="eastAsia" w:ascii="宋体" w:hAnsi="宋体"/>
          <w:szCs w:val="21"/>
          <w:lang w:val="en-US" w:eastAsia="zh-CN"/>
        </w:rPr>
        <w:t>22</w:t>
      </w:r>
      <w:r>
        <w:rPr>
          <w:rFonts w:hint="eastAsia" w:ascii="宋体" w:hAnsi="宋体" w:eastAsia="宋体"/>
          <w:szCs w:val="21"/>
        </w:rPr>
        <w:t xml:space="preserve">.影响会计等式总额发生变化的经济业务是(    )。 </w:t>
      </w:r>
    </w:p>
    <w:p>
      <w:pPr>
        <w:rPr>
          <w:rFonts w:ascii="宋体" w:hAnsi="宋体" w:eastAsia="宋体"/>
          <w:szCs w:val="21"/>
        </w:rPr>
      </w:pPr>
      <w:r>
        <w:rPr>
          <w:rFonts w:hint="eastAsia" w:ascii="宋体" w:hAnsi="宋体" w:eastAsia="宋体"/>
          <w:szCs w:val="21"/>
        </w:rPr>
        <w:t>A.以银行存款150</w:t>
      </w:r>
      <w:r>
        <w:rPr>
          <w:rFonts w:hint="eastAsia" w:ascii="宋体" w:hAnsi="宋体" w:eastAsia="宋体"/>
          <w:szCs w:val="21"/>
          <w:lang w:val="en-US" w:eastAsia="zh-CN"/>
        </w:rPr>
        <w:t>00</w:t>
      </w:r>
      <w:r>
        <w:rPr>
          <w:rFonts w:hint="eastAsia" w:ascii="宋体" w:hAnsi="宋体" w:eastAsia="宋体"/>
          <w:szCs w:val="21"/>
        </w:rPr>
        <w:t>0元购买材料</w:t>
      </w:r>
      <w:r>
        <w:rPr>
          <w:rFonts w:hint="eastAsia" w:ascii="宋体" w:hAnsi="宋体"/>
          <w:szCs w:val="21"/>
          <w:lang w:val="en-US" w:eastAsia="zh-CN"/>
        </w:rPr>
        <w:t xml:space="preserve">                </w:t>
      </w:r>
      <w:r>
        <w:rPr>
          <w:rFonts w:hint="eastAsia" w:ascii="宋体" w:hAnsi="宋体" w:eastAsia="宋体"/>
          <w:szCs w:val="21"/>
        </w:rPr>
        <w:t>B.结转完工产品成本140000元</w:t>
      </w:r>
    </w:p>
    <w:p>
      <w:pPr>
        <w:rPr>
          <w:rFonts w:ascii="宋体" w:hAnsi="宋体" w:eastAsia="宋体"/>
          <w:szCs w:val="21"/>
        </w:rPr>
      </w:pPr>
      <w:r>
        <w:rPr>
          <w:rFonts w:hint="eastAsia" w:ascii="宋体" w:hAnsi="宋体" w:eastAsia="宋体"/>
          <w:szCs w:val="21"/>
        </w:rPr>
        <w:t>C.购买机器设备200000</w:t>
      </w:r>
      <w:r>
        <w:rPr>
          <w:rFonts w:hint="eastAsia" w:ascii="宋体" w:hAnsi="宋体"/>
          <w:szCs w:val="21"/>
          <w:lang w:val="en-US" w:eastAsia="zh-CN"/>
        </w:rPr>
        <w:t>元</w:t>
      </w:r>
      <w:r>
        <w:rPr>
          <w:rFonts w:hint="eastAsia" w:ascii="宋体" w:hAnsi="宋体" w:eastAsia="宋体"/>
          <w:szCs w:val="21"/>
        </w:rPr>
        <w:t>,货款未付</w:t>
      </w:r>
      <w:r>
        <w:rPr>
          <w:rFonts w:hint="eastAsia" w:ascii="宋体" w:hAnsi="宋体"/>
          <w:szCs w:val="21"/>
          <w:lang w:val="en-US" w:eastAsia="zh-CN"/>
        </w:rPr>
        <w:t xml:space="preserve">             </w:t>
      </w:r>
      <w:r>
        <w:rPr>
          <w:rFonts w:hint="eastAsia" w:ascii="宋体" w:hAnsi="宋体" w:eastAsia="宋体"/>
          <w:szCs w:val="21"/>
        </w:rPr>
        <w:t>D.收回客户所欠的货款800</w:t>
      </w:r>
      <w:r>
        <w:rPr>
          <w:rFonts w:hint="eastAsia" w:ascii="宋体" w:hAnsi="宋体" w:eastAsia="宋体"/>
          <w:szCs w:val="21"/>
          <w:lang w:val="en-US" w:eastAsia="zh-CN"/>
        </w:rPr>
        <w:t>0</w:t>
      </w:r>
      <w:r>
        <w:rPr>
          <w:rFonts w:hint="eastAsia" w:ascii="宋体" w:hAnsi="宋体" w:eastAsia="宋体"/>
          <w:szCs w:val="21"/>
        </w:rPr>
        <w:t>0元</w:t>
      </w:r>
    </w:p>
    <w:p>
      <w:pPr>
        <w:rPr>
          <w:rFonts w:ascii="宋体" w:hAnsi="宋体" w:eastAsia="宋体"/>
          <w:szCs w:val="21"/>
        </w:rPr>
      </w:pPr>
      <w:r>
        <w:rPr>
          <w:rFonts w:hint="eastAsia" w:ascii="宋体" w:hAnsi="宋体" w:eastAsia="宋体"/>
          <w:szCs w:val="21"/>
        </w:rPr>
        <w:t>2</w:t>
      </w:r>
      <w:r>
        <w:rPr>
          <w:rFonts w:hint="eastAsia" w:ascii="宋体" w:hAnsi="宋体"/>
          <w:szCs w:val="21"/>
          <w:lang w:val="en-US" w:eastAsia="zh-CN"/>
        </w:rPr>
        <w:t>3</w:t>
      </w:r>
      <w:r>
        <w:rPr>
          <w:rFonts w:hint="eastAsia" w:ascii="宋体" w:hAnsi="宋体" w:eastAsia="宋体"/>
          <w:szCs w:val="21"/>
        </w:rPr>
        <w:t xml:space="preserve">.(    )既反映了会计对象要素间的基本数量关系,同时也是复式记账法的理论依据。 </w:t>
      </w:r>
    </w:p>
    <w:p>
      <w:pPr>
        <w:rPr>
          <w:rFonts w:hint="eastAsia" w:ascii="宋体" w:hAnsi="宋体" w:eastAsia="宋体"/>
          <w:szCs w:val="21"/>
        </w:rPr>
      </w:pPr>
      <w:r>
        <w:rPr>
          <w:rFonts w:hint="eastAsia" w:ascii="宋体" w:hAnsi="宋体" w:eastAsia="宋体"/>
          <w:szCs w:val="21"/>
        </w:rPr>
        <w:t>A.会计科目</w:t>
      </w:r>
      <w:r>
        <w:rPr>
          <w:rFonts w:hint="eastAsia" w:ascii="宋体" w:hAnsi="宋体"/>
          <w:szCs w:val="21"/>
          <w:lang w:val="en-US" w:eastAsia="zh-CN"/>
        </w:rPr>
        <w:t xml:space="preserve">            </w:t>
      </w:r>
      <w:r>
        <w:rPr>
          <w:rFonts w:hint="eastAsia" w:ascii="宋体" w:hAnsi="宋体" w:eastAsia="宋体"/>
          <w:szCs w:val="21"/>
        </w:rPr>
        <w:t>B.会计平衡公式</w:t>
      </w:r>
      <w:r>
        <w:rPr>
          <w:rFonts w:hint="eastAsia" w:ascii="宋体" w:hAnsi="宋体"/>
          <w:szCs w:val="21"/>
          <w:lang w:val="en-US" w:eastAsia="zh-CN"/>
        </w:rPr>
        <w:t xml:space="preserve">            </w:t>
      </w:r>
      <w:r>
        <w:rPr>
          <w:rFonts w:hint="eastAsia" w:ascii="宋体" w:hAnsi="宋体" w:eastAsia="宋体"/>
          <w:szCs w:val="21"/>
        </w:rPr>
        <w:t>C.记账符号</w:t>
      </w:r>
      <w:r>
        <w:rPr>
          <w:rFonts w:hint="eastAsia" w:ascii="宋体" w:hAnsi="宋体"/>
          <w:szCs w:val="21"/>
          <w:lang w:val="en-US" w:eastAsia="zh-CN"/>
        </w:rPr>
        <w:t xml:space="preserve">            </w:t>
      </w:r>
      <w:r>
        <w:rPr>
          <w:rFonts w:hint="eastAsia" w:ascii="宋体" w:hAnsi="宋体" w:eastAsia="宋体"/>
          <w:szCs w:val="21"/>
        </w:rPr>
        <w:t>D.账户</w:t>
      </w:r>
    </w:p>
    <w:p>
      <w:pPr>
        <w:rPr>
          <w:rFonts w:ascii="宋体" w:hAnsi="宋体" w:eastAsia="宋体"/>
          <w:szCs w:val="21"/>
        </w:rPr>
      </w:pPr>
      <w:r>
        <w:rPr>
          <w:rFonts w:hint="eastAsia" w:ascii="宋体" w:hAnsi="宋体"/>
          <w:szCs w:val="21"/>
          <w:lang w:val="en-US" w:eastAsia="zh-CN"/>
        </w:rPr>
        <w:t>24</w:t>
      </w:r>
      <w:r>
        <w:rPr>
          <w:rFonts w:hint="eastAsia" w:ascii="宋体" w:hAnsi="宋体" w:eastAsia="宋体"/>
          <w:szCs w:val="21"/>
        </w:rPr>
        <w:t>以下有关“资产=负债</w:t>
      </w:r>
      <w:r>
        <w:rPr>
          <w:rFonts w:hint="eastAsia" w:ascii="宋体" w:hAnsi="宋体" w:eastAsia="宋体"/>
          <w:szCs w:val="21"/>
          <w:lang w:val="en-US" w:eastAsia="zh-CN"/>
        </w:rPr>
        <w:t>+</w:t>
      </w:r>
      <w:r>
        <w:rPr>
          <w:rFonts w:hint="eastAsia" w:ascii="宋体" w:hAnsi="宋体" w:eastAsia="宋体"/>
          <w:szCs w:val="21"/>
        </w:rPr>
        <w:t xml:space="preserve">所有者权益”等式表述不正确的有(    )。 </w:t>
      </w:r>
    </w:p>
    <w:p>
      <w:pPr>
        <w:rPr>
          <w:rFonts w:ascii="宋体" w:hAnsi="宋体" w:eastAsia="宋体"/>
          <w:szCs w:val="21"/>
        </w:rPr>
      </w:pPr>
      <w:r>
        <w:rPr>
          <w:rFonts w:hint="eastAsia" w:ascii="宋体" w:hAnsi="宋体" w:eastAsia="宋体"/>
          <w:szCs w:val="21"/>
        </w:rPr>
        <w:t>A.是编制资产负债表的理论基础</w:t>
      </w:r>
      <w:r>
        <w:rPr>
          <w:rFonts w:hint="eastAsia" w:ascii="宋体" w:hAnsi="宋体"/>
          <w:szCs w:val="21"/>
          <w:lang w:val="en-US" w:eastAsia="zh-CN"/>
        </w:rPr>
        <w:t xml:space="preserve">                                        </w:t>
      </w:r>
      <w:r>
        <w:rPr>
          <w:rFonts w:hint="eastAsia" w:ascii="宋体" w:hAnsi="宋体" w:eastAsia="宋体"/>
          <w:szCs w:val="21"/>
        </w:rPr>
        <w:t>B.表明了企业一定时期的财务状况</w:t>
      </w:r>
    </w:p>
    <w:p>
      <w:pPr>
        <w:rPr>
          <w:rFonts w:hint="eastAsia" w:ascii="宋体" w:hAnsi="宋体" w:eastAsia="宋体"/>
          <w:szCs w:val="21"/>
        </w:rPr>
      </w:pPr>
      <w:r>
        <w:rPr>
          <w:rFonts w:hint="eastAsia" w:ascii="宋体" w:hAnsi="宋体" w:eastAsia="宋体"/>
          <w:szCs w:val="21"/>
        </w:rPr>
        <w:t>C.反映了资产、负债、所有者权益三要素之间的内在联系和数量关系</w:t>
      </w:r>
      <w:r>
        <w:rPr>
          <w:rFonts w:hint="eastAsia" w:ascii="宋体" w:hAnsi="宋体"/>
          <w:szCs w:val="21"/>
          <w:lang w:val="en-US" w:eastAsia="zh-CN"/>
        </w:rPr>
        <w:t xml:space="preserve">        </w:t>
      </w:r>
      <w:r>
        <w:rPr>
          <w:rFonts w:hint="eastAsia" w:ascii="宋体" w:hAnsi="宋体" w:eastAsia="宋体"/>
          <w:szCs w:val="21"/>
        </w:rPr>
        <w:t>D.上述等式也称为静态会计恒等式</w:t>
      </w:r>
    </w:p>
    <w:p>
      <w:pPr>
        <w:rPr>
          <w:rFonts w:ascii="宋体" w:hAnsi="宋体" w:eastAsia="宋体"/>
          <w:szCs w:val="21"/>
        </w:rPr>
      </w:pPr>
      <w:r>
        <w:rPr>
          <w:rFonts w:hint="eastAsia" w:ascii="宋体" w:hAnsi="宋体" w:eastAsia="宋体"/>
          <w:szCs w:val="21"/>
        </w:rPr>
        <w:t xml:space="preserve">25.企业从银行取得借款直接偿还应付购货款,所属经济业务类型是(    )。 </w:t>
      </w:r>
    </w:p>
    <w:p>
      <w:pPr>
        <w:rPr>
          <w:rFonts w:ascii="宋体" w:hAnsi="宋体" w:eastAsia="宋体"/>
          <w:szCs w:val="21"/>
        </w:rPr>
      </w:pPr>
      <w:r>
        <w:rPr>
          <w:rFonts w:hint="eastAsia" w:ascii="宋体" w:hAnsi="宋体" w:eastAsia="宋体"/>
          <w:szCs w:val="21"/>
        </w:rPr>
        <w:t>A.资产项目之间此增彼减</w:t>
      </w:r>
      <w:r>
        <w:rPr>
          <w:rFonts w:hint="eastAsia" w:ascii="宋体" w:hAnsi="宋体"/>
          <w:szCs w:val="21"/>
          <w:lang w:val="en-US" w:eastAsia="zh-CN"/>
        </w:rPr>
        <w:t xml:space="preserve">              </w:t>
      </w:r>
      <w:r>
        <w:rPr>
          <w:rFonts w:hint="eastAsia" w:ascii="宋体" w:hAnsi="宋体" w:eastAsia="宋体"/>
          <w:szCs w:val="21"/>
        </w:rPr>
        <w:t>B.权益项</w:t>
      </w:r>
      <w:r>
        <w:rPr>
          <w:rFonts w:hint="eastAsia" w:ascii="宋体" w:hAnsi="宋体"/>
          <w:szCs w:val="21"/>
          <w:lang w:val="en-US" w:eastAsia="zh-CN"/>
        </w:rPr>
        <w:t>目</w:t>
      </w:r>
      <w:r>
        <w:rPr>
          <w:rFonts w:hint="eastAsia" w:ascii="宋体" w:hAnsi="宋体" w:eastAsia="宋体"/>
          <w:szCs w:val="21"/>
        </w:rPr>
        <w:t>之间此增彼减</w:t>
      </w:r>
    </w:p>
    <w:p>
      <w:pPr>
        <w:rPr>
          <w:rFonts w:hint="eastAsia" w:ascii="宋体" w:hAnsi="宋体" w:eastAsia="宋体"/>
          <w:szCs w:val="21"/>
        </w:rPr>
      </w:pPr>
      <w:r>
        <w:rPr>
          <w:rFonts w:hint="eastAsia" w:ascii="宋体" w:hAnsi="宋体" w:eastAsia="宋体"/>
          <w:szCs w:val="21"/>
        </w:rPr>
        <w:t>C.资产项目和权益项目同增</w:t>
      </w:r>
      <w:r>
        <w:rPr>
          <w:rFonts w:hint="eastAsia" w:ascii="宋体" w:hAnsi="宋体"/>
          <w:szCs w:val="21"/>
          <w:lang w:val="en-US" w:eastAsia="zh-CN"/>
        </w:rPr>
        <w:t xml:space="preserve">            </w:t>
      </w:r>
      <w:r>
        <w:rPr>
          <w:rFonts w:hint="eastAsia" w:ascii="宋体" w:hAnsi="宋体" w:eastAsia="宋体"/>
          <w:szCs w:val="21"/>
        </w:rPr>
        <w:t>D.资产项目和权益项目同减</w:t>
      </w:r>
    </w:p>
    <w:p>
      <w:pPr>
        <w:rPr>
          <w:rFonts w:ascii="宋体" w:hAnsi="宋体" w:eastAsia="宋体"/>
          <w:szCs w:val="21"/>
        </w:rPr>
      </w:pPr>
      <w:r>
        <w:rPr>
          <w:rFonts w:hint="eastAsia" w:ascii="宋体" w:hAnsi="宋体"/>
          <w:szCs w:val="21"/>
          <w:lang w:val="en-US" w:eastAsia="zh-CN"/>
        </w:rPr>
        <w:t>26</w:t>
      </w:r>
      <w:r>
        <w:rPr>
          <w:rFonts w:hint="eastAsia" w:ascii="宋体" w:hAnsi="宋体" w:eastAsia="宋体"/>
          <w:szCs w:val="21"/>
        </w:rPr>
        <w:t xml:space="preserve">.可以保持会计等式金额不变的经济业务是(    )。 </w:t>
      </w:r>
    </w:p>
    <w:p>
      <w:pPr>
        <w:rPr>
          <w:rFonts w:ascii="宋体" w:hAnsi="宋体" w:eastAsia="宋体"/>
          <w:szCs w:val="21"/>
        </w:rPr>
      </w:pPr>
      <w:r>
        <w:rPr>
          <w:rFonts w:hint="eastAsia" w:ascii="宋体" w:hAnsi="宋体" w:eastAsia="宋体"/>
          <w:szCs w:val="21"/>
        </w:rPr>
        <w:t>A.资产增加、负债增加同样金额</w:t>
      </w:r>
      <w:r>
        <w:rPr>
          <w:rFonts w:hint="eastAsia" w:ascii="宋体" w:hAnsi="宋体"/>
          <w:szCs w:val="21"/>
          <w:lang w:val="en-US" w:eastAsia="zh-CN"/>
        </w:rPr>
        <w:t xml:space="preserve">            </w:t>
      </w:r>
      <w:r>
        <w:rPr>
          <w:rFonts w:hint="eastAsia" w:ascii="宋体" w:hAnsi="宋体" w:eastAsia="宋体"/>
          <w:szCs w:val="21"/>
        </w:rPr>
        <w:t>B.资产增加、所有者权益增加同样金额</w:t>
      </w:r>
    </w:p>
    <w:p>
      <w:pPr>
        <w:rPr>
          <w:rFonts w:ascii="宋体" w:hAnsi="宋体" w:eastAsia="宋体"/>
          <w:szCs w:val="21"/>
        </w:rPr>
      </w:pPr>
      <w:r>
        <w:rPr>
          <w:rFonts w:hint="eastAsia" w:ascii="宋体" w:hAnsi="宋体" w:eastAsia="宋体"/>
          <w:szCs w:val="21"/>
        </w:rPr>
        <w:t>C.负债减少、资产减少同样金额</w:t>
      </w:r>
      <w:r>
        <w:rPr>
          <w:rFonts w:hint="eastAsia" w:ascii="宋体" w:hAnsi="宋体"/>
          <w:szCs w:val="21"/>
          <w:lang w:val="en-US" w:eastAsia="zh-CN"/>
        </w:rPr>
        <w:t xml:space="preserve">            </w:t>
      </w:r>
      <w:r>
        <w:rPr>
          <w:rFonts w:hint="eastAsia" w:ascii="宋体" w:hAnsi="宋体" w:eastAsia="宋体"/>
          <w:szCs w:val="21"/>
        </w:rPr>
        <w:t>D.负债增加、所有者权益减少同样金额</w:t>
      </w:r>
    </w:p>
    <w:p>
      <w:pPr>
        <w:rPr>
          <w:rFonts w:ascii="宋体" w:hAnsi="宋体" w:eastAsia="宋体"/>
          <w:szCs w:val="21"/>
        </w:rPr>
      </w:pPr>
      <w:r>
        <w:rPr>
          <w:rFonts w:hint="eastAsia" w:ascii="宋体" w:hAnsi="宋体" w:eastAsia="宋体"/>
          <w:szCs w:val="21"/>
        </w:rPr>
        <w:t>2</w:t>
      </w:r>
      <w:r>
        <w:rPr>
          <w:rFonts w:hint="eastAsia" w:ascii="宋体" w:hAnsi="宋体"/>
          <w:szCs w:val="21"/>
          <w:lang w:val="en-US" w:eastAsia="zh-CN"/>
        </w:rPr>
        <w:t>7</w:t>
      </w:r>
      <w:r>
        <w:rPr>
          <w:rFonts w:hint="eastAsia" w:ascii="宋体" w:hAnsi="宋体" w:eastAsia="宋体"/>
          <w:szCs w:val="21"/>
        </w:rPr>
        <w:t xml:space="preserve">.银行将短期借款转为对本公司的投资,这项经济业务将引起本公司(    )。 </w:t>
      </w:r>
    </w:p>
    <w:p>
      <w:pPr>
        <w:rPr>
          <w:rFonts w:ascii="宋体" w:hAnsi="宋体" w:eastAsia="宋体"/>
          <w:szCs w:val="21"/>
        </w:rPr>
      </w:pPr>
      <w:r>
        <w:rPr>
          <w:rFonts w:hint="eastAsia" w:ascii="宋体" w:hAnsi="宋体" w:eastAsia="宋体"/>
          <w:szCs w:val="21"/>
        </w:rPr>
        <w:t>A.资产减少、所有者权益增加</w:t>
      </w:r>
      <w:r>
        <w:rPr>
          <w:rFonts w:hint="eastAsia" w:ascii="宋体" w:hAnsi="宋体"/>
          <w:szCs w:val="21"/>
          <w:lang w:val="en-US" w:eastAsia="zh-CN"/>
        </w:rPr>
        <w:t xml:space="preserve">            </w:t>
      </w:r>
      <w:r>
        <w:rPr>
          <w:rFonts w:hint="eastAsia" w:ascii="宋体" w:hAnsi="宋体" w:eastAsia="宋体"/>
          <w:szCs w:val="21"/>
        </w:rPr>
        <w:t>B.负债减少,所有者权益增加</w:t>
      </w:r>
    </w:p>
    <w:p>
      <w:pPr>
        <w:rPr>
          <w:rFonts w:hint="eastAsia" w:ascii="宋体" w:hAnsi="宋体" w:eastAsia="宋体"/>
          <w:szCs w:val="21"/>
        </w:rPr>
      </w:pPr>
      <w:r>
        <w:rPr>
          <w:rFonts w:hint="eastAsia" w:ascii="宋体" w:hAnsi="宋体" w:eastAsia="宋体"/>
          <w:szCs w:val="21"/>
        </w:rPr>
        <w:t>C.负债减少,资产增加</w:t>
      </w:r>
      <w:r>
        <w:rPr>
          <w:rFonts w:hint="eastAsia" w:ascii="宋体" w:hAnsi="宋体"/>
          <w:szCs w:val="21"/>
          <w:lang w:val="en-US" w:eastAsia="zh-CN"/>
        </w:rPr>
        <w:t xml:space="preserve">                   </w:t>
      </w:r>
      <w:r>
        <w:rPr>
          <w:rFonts w:hint="eastAsia" w:ascii="宋体" w:hAnsi="宋体" w:eastAsia="宋体"/>
          <w:szCs w:val="21"/>
        </w:rPr>
        <w:t>D.负债增加、所有者权益减少</w:t>
      </w:r>
    </w:p>
    <w:p>
      <w:pPr>
        <w:rPr>
          <w:rFonts w:ascii="宋体" w:hAnsi="宋体" w:eastAsia="宋体"/>
          <w:szCs w:val="21"/>
        </w:rPr>
      </w:pPr>
      <w:r>
        <w:rPr>
          <w:rFonts w:hint="eastAsia" w:ascii="宋体" w:hAnsi="宋体"/>
          <w:szCs w:val="21"/>
          <w:lang w:val="en-US" w:eastAsia="zh-CN"/>
        </w:rPr>
        <w:t>28</w:t>
      </w:r>
      <w:r>
        <w:rPr>
          <w:rFonts w:hint="eastAsia" w:ascii="宋体" w:hAnsi="宋体" w:eastAsia="宋体"/>
          <w:szCs w:val="21"/>
        </w:rPr>
        <w:t xml:space="preserve">.下列交易或事项中,应确认为流动负债的是(    )。 </w:t>
      </w:r>
    </w:p>
    <w:p>
      <w:pPr>
        <w:rPr>
          <w:rFonts w:ascii="宋体" w:hAnsi="宋体" w:eastAsia="宋体"/>
          <w:szCs w:val="21"/>
        </w:rPr>
      </w:pPr>
      <w:r>
        <w:rPr>
          <w:rFonts w:hint="eastAsia" w:ascii="宋体" w:hAnsi="宋体" w:eastAsia="宋体"/>
          <w:szCs w:val="21"/>
        </w:rPr>
        <w:t>A.企业向银行借入五年期借款,借款已到账</w:t>
      </w:r>
      <w:r>
        <w:rPr>
          <w:rFonts w:hint="eastAsia" w:ascii="宋体" w:hAnsi="宋体"/>
          <w:szCs w:val="21"/>
          <w:lang w:val="en-US" w:eastAsia="zh-CN"/>
        </w:rPr>
        <w:t xml:space="preserve">            </w:t>
      </w:r>
      <w:r>
        <w:rPr>
          <w:rFonts w:hint="eastAsia" w:ascii="宋体" w:hAnsi="宋体" w:eastAsia="宋体"/>
          <w:szCs w:val="21"/>
        </w:rPr>
        <w:t>B.企业拟于3个月后购买设备一台,款项未付</w:t>
      </w:r>
    </w:p>
    <w:p>
      <w:pPr>
        <w:rPr>
          <w:rFonts w:ascii="宋体" w:hAnsi="宋体" w:eastAsia="宋体"/>
          <w:szCs w:val="21"/>
        </w:rPr>
      </w:pPr>
      <w:r>
        <w:rPr>
          <w:rFonts w:hint="eastAsia" w:ascii="宋体" w:hAnsi="宋体" w:eastAsia="宋体"/>
          <w:szCs w:val="21"/>
        </w:rPr>
        <w:t>C.企业计划购买A公司发行的五年期债券</w:t>
      </w:r>
      <w:r>
        <w:rPr>
          <w:rFonts w:hint="eastAsia" w:ascii="宋体" w:hAnsi="宋体"/>
          <w:szCs w:val="21"/>
          <w:lang w:val="en-US" w:eastAsia="zh-CN"/>
        </w:rPr>
        <w:t xml:space="preserve">             </w:t>
      </w:r>
      <w:r>
        <w:rPr>
          <w:rFonts w:hint="eastAsia" w:ascii="宋体" w:hAnsi="宋体" w:eastAsia="宋体"/>
          <w:szCs w:val="21"/>
        </w:rPr>
        <w:t>D.企业销售一批家电产品,预收货款到账</w:t>
      </w:r>
    </w:p>
    <w:p>
      <w:pPr>
        <w:rPr>
          <w:rFonts w:hint="eastAsia" w:ascii="宋体" w:hAnsi="宋体" w:eastAsia="宋体"/>
          <w:szCs w:val="21"/>
        </w:rPr>
      </w:pPr>
      <w:r>
        <w:rPr>
          <w:rFonts w:hint="eastAsia" w:ascii="宋体" w:hAnsi="宋体" w:eastAsia="宋体"/>
          <w:szCs w:val="21"/>
        </w:rPr>
        <w:t>2</w:t>
      </w:r>
      <w:r>
        <w:rPr>
          <w:rFonts w:hint="eastAsia" w:ascii="宋体" w:hAnsi="宋体"/>
          <w:szCs w:val="21"/>
          <w:lang w:val="en-US" w:eastAsia="zh-CN"/>
        </w:rPr>
        <w:t>9</w:t>
      </w:r>
      <w:r>
        <w:rPr>
          <w:rFonts w:hint="eastAsia" w:ascii="宋体" w:hAnsi="宋体" w:eastAsia="宋体"/>
          <w:szCs w:val="21"/>
        </w:rPr>
        <w:t xml:space="preserve">.负债的形成是由于(    )。 </w:t>
      </w:r>
    </w:p>
    <w:p>
      <w:pPr>
        <w:rPr>
          <w:rFonts w:ascii="宋体" w:hAnsi="宋体" w:eastAsia="宋体"/>
          <w:szCs w:val="21"/>
        </w:rPr>
      </w:pPr>
      <w:r>
        <w:rPr>
          <w:rFonts w:hint="eastAsia" w:ascii="宋体" w:hAnsi="宋体" w:eastAsia="宋体"/>
          <w:szCs w:val="21"/>
        </w:rPr>
        <w:t>A.过去的交易、事项形成的现时义务</w:t>
      </w:r>
      <w:r>
        <w:rPr>
          <w:rFonts w:hint="eastAsia" w:ascii="宋体" w:hAnsi="宋体"/>
          <w:szCs w:val="21"/>
          <w:lang w:val="en-US" w:eastAsia="zh-CN"/>
        </w:rPr>
        <w:t xml:space="preserve">            </w:t>
      </w:r>
      <w:r>
        <w:rPr>
          <w:rFonts w:hint="eastAsia" w:ascii="宋体" w:hAnsi="宋体" w:eastAsia="宋体"/>
          <w:szCs w:val="21"/>
        </w:rPr>
        <w:t>B.现在的交易、事项形成的未来义务</w:t>
      </w:r>
    </w:p>
    <w:p>
      <w:pPr>
        <w:rPr>
          <w:rFonts w:ascii="宋体" w:hAnsi="宋体" w:eastAsia="宋体"/>
          <w:szCs w:val="21"/>
        </w:rPr>
      </w:pPr>
      <w:r>
        <w:rPr>
          <w:rFonts w:hint="eastAsia" w:ascii="宋体" w:hAnsi="宋体" w:eastAsia="宋体"/>
          <w:szCs w:val="21"/>
        </w:rPr>
        <w:t>C.过去的交易、事项形成的未来义务</w:t>
      </w:r>
      <w:r>
        <w:rPr>
          <w:rFonts w:hint="eastAsia" w:ascii="宋体" w:hAnsi="宋体"/>
          <w:szCs w:val="21"/>
          <w:lang w:val="en-US" w:eastAsia="zh-CN"/>
        </w:rPr>
        <w:t xml:space="preserve">            </w:t>
      </w:r>
      <w:r>
        <w:rPr>
          <w:rFonts w:hint="eastAsia" w:ascii="宋体" w:hAnsi="宋体" w:eastAsia="宋体"/>
          <w:szCs w:val="21"/>
        </w:rPr>
        <w:t>D.现在的交易、事项形成的现时义务</w:t>
      </w:r>
    </w:p>
    <w:p>
      <w:pPr>
        <w:rPr>
          <w:rFonts w:hint="eastAsia" w:ascii="宋体" w:hAnsi="宋体" w:eastAsia="宋体"/>
          <w:szCs w:val="21"/>
        </w:rPr>
      </w:pPr>
      <w:r>
        <w:rPr>
          <w:rFonts w:hint="eastAsia" w:ascii="宋体" w:hAnsi="宋体"/>
          <w:szCs w:val="21"/>
          <w:lang w:val="en-US" w:eastAsia="zh-CN"/>
        </w:rPr>
        <w:t>30.</w:t>
      </w:r>
      <w:r>
        <w:rPr>
          <w:rFonts w:hint="eastAsia" w:ascii="宋体" w:hAnsi="宋体" w:eastAsia="宋体"/>
          <w:szCs w:val="21"/>
        </w:rPr>
        <w:t>下列各项中,属于反映企业经营成果的会计要素是(    )。</w:t>
      </w:r>
    </w:p>
    <w:p>
      <w:pPr>
        <w:rPr>
          <w:rFonts w:hint="eastAsia" w:ascii="宋体" w:hAnsi="宋体" w:eastAsia="宋体"/>
          <w:szCs w:val="21"/>
        </w:rPr>
      </w:pPr>
      <w:r>
        <w:rPr>
          <w:rFonts w:hint="eastAsia" w:ascii="宋体" w:hAnsi="宋体" w:eastAsia="宋体"/>
          <w:szCs w:val="21"/>
        </w:rPr>
        <w:t>A.收入</w:t>
      </w:r>
      <w:r>
        <w:rPr>
          <w:rFonts w:hint="eastAsia" w:ascii="宋体" w:hAnsi="宋体"/>
          <w:szCs w:val="21"/>
          <w:lang w:val="en-US" w:eastAsia="zh-CN"/>
        </w:rPr>
        <w:t xml:space="preserve">            </w:t>
      </w:r>
      <w:r>
        <w:rPr>
          <w:rFonts w:hint="eastAsia" w:ascii="宋体" w:hAnsi="宋体" w:eastAsia="宋体"/>
          <w:szCs w:val="21"/>
        </w:rPr>
        <w:t>B.所有者权益</w:t>
      </w:r>
      <w:r>
        <w:rPr>
          <w:rFonts w:hint="eastAsia" w:ascii="宋体" w:hAnsi="宋体"/>
          <w:szCs w:val="21"/>
          <w:lang w:val="en-US" w:eastAsia="zh-CN"/>
        </w:rPr>
        <w:t xml:space="preserve">            </w:t>
      </w:r>
      <w:r>
        <w:rPr>
          <w:rFonts w:hint="eastAsia" w:ascii="宋体" w:hAnsi="宋体" w:eastAsia="宋体"/>
          <w:szCs w:val="21"/>
        </w:rPr>
        <w:t>C.资产</w:t>
      </w:r>
      <w:r>
        <w:rPr>
          <w:rFonts w:hint="eastAsia" w:ascii="宋体" w:hAnsi="宋体"/>
          <w:szCs w:val="21"/>
          <w:lang w:val="en-US" w:eastAsia="zh-CN"/>
        </w:rPr>
        <w:t xml:space="preserve">            </w:t>
      </w:r>
      <w:r>
        <w:rPr>
          <w:rFonts w:hint="eastAsia" w:ascii="宋体" w:hAnsi="宋体" w:eastAsia="宋体"/>
          <w:szCs w:val="21"/>
        </w:rPr>
        <w:t>D.负债</w:t>
      </w:r>
    </w:p>
    <w:p>
      <w:pPr>
        <w:rPr>
          <w:rFonts w:ascii="宋体" w:hAnsi="宋体" w:eastAsia="宋体"/>
          <w:szCs w:val="21"/>
        </w:rPr>
      </w:pPr>
      <w:r>
        <w:rPr>
          <w:rFonts w:hint="eastAsia" w:ascii="宋体" w:hAnsi="宋体"/>
          <w:szCs w:val="21"/>
          <w:lang w:val="en-US" w:eastAsia="zh-CN"/>
        </w:rPr>
        <w:t>31</w:t>
      </w:r>
      <w:r>
        <w:rPr>
          <w:rFonts w:hint="eastAsia" w:ascii="宋体" w:hAnsi="宋体" w:eastAsia="宋体"/>
          <w:szCs w:val="21"/>
        </w:rPr>
        <w:t xml:space="preserve">.某企业2018年6月初资产总额为600万元,6月份发生以下经济业务:向银行借款50万元,归还80万元的欠款;用银行存款购买40万元的原材料。假定不考虑其他因素,6月30日,该企业资产总额为(    )万元。 </w:t>
      </w:r>
    </w:p>
    <w:p>
      <w:pPr>
        <w:rPr>
          <w:rFonts w:ascii="宋体" w:hAnsi="宋体" w:eastAsia="宋体"/>
          <w:szCs w:val="21"/>
        </w:rPr>
      </w:pPr>
      <w:r>
        <w:rPr>
          <w:rFonts w:ascii="宋体" w:hAnsi="宋体" w:eastAsia="宋体"/>
          <w:szCs w:val="21"/>
        </w:rPr>
        <w:t>A.470</w:t>
      </w:r>
      <w:r>
        <w:rPr>
          <w:rFonts w:hint="eastAsia" w:ascii="宋体" w:hAnsi="宋体"/>
          <w:szCs w:val="21"/>
          <w:lang w:val="en-US" w:eastAsia="zh-CN"/>
        </w:rPr>
        <w:t xml:space="preserve">            </w:t>
      </w:r>
      <w:r>
        <w:rPr>
          <w:rFonts w:ascii="宋体" w:hAnsi="宋体" w:eastAsia="宋体"/>
          <w:szCs w:val="21"/>
        </w:rPr>
        <w:t>B.500</w:t>
      </w:r>
      <w:r>
        <w:rPr>
          <w:rFonts w:hint="eastAsia" w:ascii="宋体" w:hAnsi="宋体"/>
          <w:szCs w:val="21"/>
          <w:lang w:val="en-US" w:eastAsia="zh-CN"/>
        </w:rPr>
        <w:t xml:space="preserve">            </w:t>
      </w:r>
      <w:r>
        <w:rPr>
          <w:rFonts w:ascii="宋体" w:hAnsi="宋体" w:eastAsia="宋体"/>
          <w:szCs w:val="21"/>
        </w:rPr>
        <w:t>C.510</w:t>
      </w:r>
      <w:r>
        <w:rPr>
          <w:rFonts w:hint="eastAsia" w:ascii="宋体" w:hAnsi="宋体"/>
          <w:szCs w:val="21"/>
          <w:lang w:val="en-US" w:eastAsia="zh-CN"/>
        </w:rPr>
        <w:t xml:space="preserve">            </w:t>
      </w:r>
      <w:r>
        <w:rPr>
          <w:rFonts w:ascii="宋体" w:hAnsi="宋体" w:eastAsia="宋体"/>
          <w:szCs w:val="21"/>
        </w:rPr>
        <w:t>D.570</w:t>
      </w:r>
    </w:p>
    <w:p>
      <w:pPr>
        <w:rPr>
          <w:rFonts w:ascii="宋体" w:hAnsi="宋体" w:eastAsia="宋体"/>
          <w:szCs w:val="21"/>
        </w:rPr>
      </w:pPr>
      <w:r>
        <w:rPr>
          <w:rFonts w:hint="eastAsia" w:ascii="宋体" w:hAnsi="宋体"/>
          <w:szCs w:val="21"/>
          <w:lang w:val="en-US" w:eastAsia="zh-CN"/>
        </w:rPr>
        <w:t>3</w:t>
      </w:r>
      <w:r>
        <w:rPr>
          <w:rFonts w:hint="eastAsia" w:ascii="宋体" w:hAnsi="宋体" w:eastAsia="宋体"/>
          <w:szCs w:val="21"/>
        </w:rPr>
        <w:t xml:space="preserve">2.下列应确认为资产的是(    )。 </w:t>
      </w:r>
    </w:p>
    <w:p>
      <w:pPr>
        <w:rPr>
          <w:rFonts w:ascii="宋体" w:hAnsi="宋体" w:eastAsia="宋体"/>
          <w:szCs w:val="21"/>
        </w:rPr>
      </w:pPr>
      <w:r>
        <w:rPr>
          <w:rFonts w:hint="eastAsia" w:ascii="宋体" w:hAnsi="宋体" w:eastAsia="宋体"/>
          <w:szCs w:val="21"/>
        </w:rPr>
        <w:t>A.长期闲置且不再具有使用和转让价值的厂房</w:t>
      </w:r>
      <w:r>
        <w:rPr>
          <w:rFonts w:hint="eastAsia" w:ascii="宋体" w:hAnsi="宋体"/>
          <w:szCs w:val="21"/>
          <w:lang w:val="en-US" w:eastAsia="zh-CN"/>
        </w:rPr>
        <w:t xml:space="preserve">            </w:t>
      </w:r>
      <w:r>
        <w:rPr>
          <w:rFonts w:hint="eastAsia" w:ascii="宋体" w:hAnsi="宋体" w:eastAsia="宋体"/>
          <w:szCs w:val="21"/>
        </w:rPr>
        <w:t>B.经营租入的机器设备</w:t>
      </w:r>
    </w:p>
    <w:p>
      <w:pPr>
        <w:rPr>
          <w:rFonts w:hint="eastAsia" w:ascii="宋体" w:hAnsi="宋体" w:eastAsia="宋体"/>
          <w:szCs w:val="21"/>
        </w:rPr>
      </w:pPr>
      <w:r>
        <w:rPr>
          <w:rFonts w:hint="eastAsia" w:ascii="宋体" w:hAnsi="宋体" w:eastAsia="宋体"/>
          <w:szCs w:val="21"/>
        </w:rPr>
        <w:t>C</w:t>
      </w:r>
      <w:r>
        <w:rPr>
          <w:rFonts w:hint="eastAsia" w:ascii="宋体" w:hAnsi="宋体" w:eastAsia="宋体"/>
          <w:szCs w:val="21"/>
          <w:lang w:eastAsia="zh-CN"/>
        </w:rPr>
        <w:t>.</w:t>
      </w:r>
      <w:r>
        <w:rPr>
          <w:rFonts w:hint="eastAsia" w:ascii="宋体" w:hAnsi="宋体" w:eastAsia="宋体"/>
          <w:szCs w:val="21"/>
        </w:rPr>
        <w:t>融资租入的设备</w:t>
      </w:r>
      <w:r>
        <w:rPr>
          <w:rFonts w:hint="eastAsia" w:ascii="宋体" w:hAnsi="宋体"/>
          <w:szCs w:val="21"/>
          <w:lang w:val="en-US" w:eastAsia="zh-CN"/>
        </w:rPr>
        <w:t xml:space="preserve">                                    </w:t>
      </w:r>
      <w:r>
        <w:rPr>
          <w:rFonts w:hint="eastAsia" w:ascii="宋体" w:hAnsi="宋体" w:eastAsia="宋体"/>
          <w:szCs w:val="21"/>
        </w:rPr>
        <w:t>D.已签订合同拟于下月购进的材料</w:t>
      </w:r>
    </w:p>
    <w:p>
      <w:pPr>
        <w:rPr>
          <w:rFonts w:hint="eastAsia" w:ascii="宋体" w:hAnsi="宋体" w:eastAsia="宋体"/>
          <w:szCs w:val="21"/>
        </w:rPr>
      </w:pPr>
      <w:r>
        <w:rPr>
          <w:rFonts w:hint="eastAsia" w:ascii="宋体" w:hAnsi="宋体"/>
          <w:szCs w:val="21"/>
          <w:lang w:val="en-US" w:eastAsia="zh-CN"/>
        </w:rPr>
        <w:t>33</w:t>
      </w:r>
      <w:r>
        <w:rPr>
          <w:rFonts w:hint="eastAsia" w:ascii="宋体" w:hAnsi="宋体" w:eastAsia="宋体"/>
          <w:szCs w:val="21"/>
        </w:rPr>
        <w:t>.某企业9月份资产总额为500</w:t>
      </w:r>
      <w:r>
        <w:rPr>
          <w:rFonts w:hint="eastAsia" w:ascii="宋体" w:hAnsi="宋体" w:eastAsia="宋体"/>
          <w:szCs w:val="21"/>
          <w:lang w:val="en-US" w:eastAsia="zh-CN"/>
        </w:rPr>
        <w:t>0</w:t>
      </w:r>
      <w:r>
        <w:rPr>
          <w:rFonts w:hint="eastAsia" w:ascii="宋体" w:hAnsi="宋体" w:eastAsia="宋体"/>
          <w:szCs w:val="21"/>
        </w:rPr>
        <w:t xml:space="preserve">0元,负债总额为20000元。9月份发生如下业务:取得收入共计24000元,发生费用共计15000元,则9月份该企业的所有者权益总额为（    ）。 </w:t>
      </w:r>
    </w:p>
    <w:p>
      <w:pPr>
        <w:rPr>
          <w:rFonts w:ascii="宋体" w:hAnsi="宋体" w:eastAsia="宋体"/>
          <w:szCs w:val="21"/>
        </w:rPr>
      </w:pPr>
      <w:r>
        <w:rPr>
          <w:rFonts w:ascii="宋体" w:hAnsi="宋体" w:eastAsia="宋体"/>
          <w:szCs w:val="21"/>
        </w:rPr>
        <w:t>A.31000</w:t>
      </w:r>
      <w:r>
        <w:rPr>
          <w:rFonts w:hint="eastAsia" w:ascii="宋体" w:hAnsi="宋体"/>
          <w:szCs w:val="21"/>
          <w:lang w:val="en-US" w:eastAsia="zh-CN"/>
        </w:rPr>
        <w:t xml:space="preserve">            </w:t>
      </w:r>
      <w:r>
        <w:rPr>
          <w:rFonts w:ascii="宋体" w:hAnsi="宋体" w:eastAsia="宋体"/>
          <w:szCs w:val="21"/>
        </w:rPr>
        <w:t>B.39000</w:t>
      </w:r>
      <w:r>
        <w:rPr>
          <w:rFonts w:hint="eastAsia" w:ascii="宋体" w:hAnsi="宋体"/>
          <w:szCs w:val="21"/>
          <w:lang w:val="en-US" w:eastAsia="zh-CN"/>
        </w:rPr>
        <w:t xml:space="preserve">            </w:t>
      </w:r>
      <w:r>
        <w:rPr>
          <w:rFonts w:ascii="宋体" w:hAnsi="宋体" w:eastAsia="宋体"/>
          <w:szCs w:val="21"/>
        </w:rPr>
        <w:t>C.50000</w:t>
      </w:r>
      <w:r>
        <w:rPr>
          <w:rFonts w:hint="eastAsia" w:ascii="宋体" w:hAnsi="宋体"/>
          <w:szCs w:val="21"/>
          <w:lang w:val="en-US" w:eastAsia="zh-CN"/>
        </w:rPr>
        <w:t xml:space="preserve">            </w:t>
      </w:r>
      <w:r>
        <w:rPr>
          <w:rFonts w:ascii="宋体" w:hAnsi="宋体" w:eastAsia="宋体"/>
          <w:szCs w:val="21"/>
        </w:rPr>
        <w:t>D.45000</w:t>
      </w:r>
    </w:p>
    <w:p>
      <w:pPr>
        <w:rPr>
          <w:rFonts w:ascii="宋体" w:hAnsi="宋体" w:eastAsia="宋体"/>
          <w:szCs w:val="21"/>
        </w:rPr>
      </w:pPr>
      <w:r>
        <w:rPr>
          <w:rFonts w:hint="eastAsia" w:ascii="宋体" w:hAnsi="宋体"/>
          <w:szCs w:val="21"/>
          <w:lang w:val="en-US" w:eastAsia="zh-CN"/>
        </w:rPr>
        <w:t>34</w:t>
      </w:r>
      <w:r>
        <w:rPr>
          <w:rFonts w:hint="eastAsia" w:ascii="宋体" w:hAnsi="宋体" w:eastAsia="宋体"/>
          <w:szCs w:val="21"/>
        </w:rPr>
        <w:t xml:space="preserve">.依据企业会计准则的规定,下列有关收入和利得的表述中,正确的是（    ）。 </w:t>
      </w:r>
    </w:p>
    <w:p>
      <w:pPr>
        <w:rPr>
          <w:rFonts w:ascii="宋体" w:hAnsi="宋体" w:eastAsia="宋体"/>
          <w:szCs w:val="21"/>
        </w:rPr>
      </w:pPr>
      <w:r>
        <w:rPr>
          <w:rFonts w:hint="eastAsia" w:ascii="宋体" w:hAnsi="宋体" w:eastAsia="宋体"/>
          <w:szCs w:val="21"/>
        </w:rPr>
        <w:t>A.收入源于日常活动,利得也可能源于日常活动</w:t>
      </w:r>
      <w:r>
        <w:rPr>
          <w:rFonts w:hint="eastAsia" w:ascii="宋体" w:hAnsi="宋体"/>
          <w:szCs w:val="21"/>
          <w:lang w:val="en-US" w:eastAsia="zh-CN"/>
        </w:rPr>
        <w:t xml:space="preserve">  </w:t>
      </w:r>
      <w:r>
        <w:rPr>
          <w:rFonts w:hint="eastAsia" w:ascii="宋体" w:hAnsi="宋体" w:eastAsia="宋体"/>
          <w:szCs w:val="21"/>
        </w:rPr>
        <w:t>B.收入会影响利润,利得也一定会影响利润</w:t>
      </w:r>
    </w:p>
    <w:p>
      <w:pPr>
        <w:rPr>
          <w:rFonts w:ascii="宋体" w:hAnsi="宋体" w:eastAsia="宋体"/>
          <w:szCs w:val="21"/>
        </w:rPr>
      </w:pPr>
      <w:r>
        <w:rPr>
          <w:rFonts w:hint="eastAsia" w:ascii="宋体" w:hAnsi="宋体" w:eastAsia="宋体"/>
          <w:szCs w:val="21"/>
        </w:rPr>
        <w:t>C.收入源于日常活动,利得源于非日常活动</w:t>
      </w:r>
      <w:r>
        <w:rPr>
          <w:rFonts w:hint="eastAsia" w:ascii="宋体" w:hAnsi="宋体"/>
          <w:szCs w:val="21"/>
          <w:lang w:val="en-US" w:eastAsia="zh-CN"/>
        </w:rPr>
        <w:t xml:space="preserve">      </w:t>
      </w:r>
      <w:r>
        <w:rPr>
          <w:rFonts w:hint="eastAsia" w:ascii="宋体" w:hAnsi="宋体" w:eastAsia="宋体"/>
          <w:szCs w:val="21"/>
        </w:rPr>
        <w:t>D.收</w:t>
      </w:r>
      <w:r>
        <w:rPr>
          <w:rFonts w:hint="eastAsia" w:ascii="宋体" w:hAnsi="宋体" w:eastAsia="宋体"/>
          <w:szCs w:val="21"/>
          <w:lang w:val="en-US" w:eastAsia="zh-CN"/>
        </w:rPr>
        <w:t>入</w:t>
      </w:r>
      <w:r>
        <w:rPr>
          <w:rFonts w:hint="eastAsia" w:ascii="宋体" w:hAnsi="宋体" w:eastAsia="宋体"/>
          <w:szCs w:val="21"/>
        </w:rPr>
        <w:t>会导致所有者权益的增加,利得不一定会导致所有者权益的增加</w:t>
      </w:r>
    </w:p>
    <w:p>
      <w:pPr>
        <w:rPr>
          <w:rFonts w:ascii="宋体" w:hAnsi="宋体" w:eastAsia="宋体"/>
          <w:szCs w:val="21"/>
        </w:rPr>
      </w:pPr>
      <w:r>
        <w:rPr>
          <w:rFonts w:hint="eastAsia" w:ascii="宋体" w:hAnsi="宋体"/>
          <w:szCs w:val="21"/>
          <w:lang w:val="en-US" w:eastAsia="zh-CN"/>
        </w:rPr>
        <w:t>35</w:t>
      </w:r>
      <w:r>
        <w:rPr>
          <w:rFonts w:hint="eastAsia" w:ascii="宋体" w:hAnsi="宋体" w:eastAsia="宋体"/>
          <w:szCs w:val="21"/>
        </w:rPr>
        <w:t xml:space="preserve">.下列各项中,属于利得的是(    )。 </w:t>
      </w:r>
    </w:p>
    <w:p>
      <w:pPr>
        <w:rPr>
          <w:rFonts w:ascii="宋体" w:hAnsi="宋体" w:eastAsia="宋体"/>
          <w:szCs w:val="21"/>
        </w:rPr>
      </w:pPr>
      <w:r>
        <w:rPr>
          <w:rFonts w:hint="eastAsia" w:ascii="宋体" w:hAnsi="宋体" w:eastAsia="宋体"/>
          <w:szCs w:val="21"/>
        </w:rPr>
        <w:t>A.出租无形资产取得的收益</w:t>
      </w:r>
      <w:r>
        <w:rPr>
          <w:rFonts w:hint="eastAsia" w:ascii="宋体" w:hAnsi="宋体"/>
          <w:szCs w:val="21"/>
          <w:lang w:val="en-US" w:eastAsia="zh-CN"/>
        </w:rPr>
        <w:t xml:space="preserve">                     </w:t>
      </w:r>
      <w:r>
        <w:rPr>
          <w:rFonts w:hint="eastAsia" w:ascii="宋体" w:hAnsi="宋体" w:eastAsia="宋体"/>
          <w:szCs w:val="21"/>
        </w:rPr>
        <w:t>B.投资者的出资额大于其在被投资单位注册资本中所占份额的金额</w:t>
      </w:r>
    </w:p>
    <w:p>
      <w:pPr>
        <w:rPr>
          <w:rFonts w:ascii="宋体" w:hAnsi="宋体" w:eastAsia="宋体"/>
          <w:szCs w:val="21"/>
        </w:rPr>
      </w:pPr>
      <w:r>
        <w:rPr>
          <w:rFonts w:hint="eastAsia" w:ascii="宋体" w:hAnsi="宋体" w:eastAsia="宋体"/>
          <w:szCs w:val="21"/>
        </w:rPr>
        <w:t>C.以固定资产清偿债务形成的债务重组收益</w:t>
      </w:r>
      <w:r>
        <w:rPr>
          <w:rFonts w:hint="eastAsia" w:ascii="宋体" w:hAnsi="宋体"/>
          <w:szCs w:val="21"/>
          <w:lang w:val="en-US" w:eastAsia="zh-CN"/>
        </w:rPr>
        <w:t xml:space="preserve">       </w:t>
      </w:r>
      <w:r>
        <w:rPr>
          <w:rFonts w:hint="eastAsia" w:ascii="宋体" w:hAnsi="宋体" w:eastAsia="宋体"/>
          <w:szCs w:val="21"/>
        </w:rPr>
        <w:t>D.销售商品取得的收入</w:t>
      </w:r>
    </w:p>
    <w:p>
      <w:pPr>
        <w:rPr>
          <w:rFonts w:ascii="宋体" w:hAnsi="宋体" w:eastAsia="宋体"/>
          <w:szCs w:val="21"/>
        </w:rPr>
      </w:pPr>
      <w:r>
        <w:rPr>
          <w:rFonts w:hint="eastAsia" w:ascii="宋体" w:hAnsi="宋体"/>
          <w:szCs w:val="21"/>
          <w:lang w:val="en-US" w:eastAsia="zh-CN"/>
        </w:rPr>
        <w:t>36.</w:t>
      </w:r>
      <w:r>
        <w:rPr>
          <w:rFonts w:hint="eastAsia" w:ascii="宋体" w:hAnsi="宋体" w:eastAsia="宋体"/>
          <w:szCs w:val="21"/>
        </w:rPr>
        <w:t xml:space="preserve">按我国会计要素内涵的划分,营业外支出归属的会计要素是(    )。 </w:t>
      </w:r>
    </w:p>
    <w:p>
      <w:pPr>
        <w:rPr>
          <w:rFonts w:hint="eastAsia" w:ascii="宋体" w:hAnsi="宋体" w:eastAsia="宋体"/>
          <w:szCs w:val="21"/>
        </w:rPr>
      </w:pPr>
      <w:r>
        <w:rPr>
          <w:rFonts w:hint="eastAsia" w:ascii="宋体" w:hAnsi="宋体" w:eastAsia="宋体"/>
          <w:szCs w:val="21"/>
        </w:rPr>
        <w:t>A.收入</w:t>
      </w:r>
      <w:r>
        <w:rPr>
          <w:rFonts w:hint="eastAsia" w:ascii="宋体" w:hAnsi="宋体"/>
          <w:szCs w:val="21"/>
          <w:lang w:val="en-US" w:eastAsia="zh-CN"/>
        </w:rPr>
        <w:t xml:space="preserve">            </w:t>
      </w:r>
      <w:r>
        <w:rPr>
          <w:rFonts w:hint="eastAsia" w:ascii="宋体" w:hAnsi="宋体" w:eastAsia="宋体"/>
          <w:szCs w:val="21"/>
        </w:rPr>
        <w:t>B.费用</w:t>
      </w:r>
      <w:r>
        <w:rPr>
          <w:rFonts w:hint="eastAsia" w:ascii="宋体" w:hAnsi="宋体"/>
          <w:szCs w:val="21"/>
          <w:lang w:val="en-US" w:eastAsia="zh-CN"/>
        </w:rPr>
        <w:t xml:space="preserve">            </w:t>
      </w:r>
      <w:r>
        <w:rPr>
          <w:rFonts w:hint="eastAsia" w:ascii="宋体" w:hAnsi="宋体" w:eastAsia="宋体"/>
          <w:szCs w:val="21"/>
        </w:rPr>
        <w:t>C.所有者权益</w:t>
      </w:r>
      <w:r>
        <w:rPr>
          <w:rFonts w:hint="eastAsia" w:ascii="宋体" w:hAnsi="宋体"/>
          <w:szCs w:val="21"/>
          <w:lang w:val="en-US" w:eastAsia="zh-CN"/>
        </w:rPr>
        <w:t xml:space="preserve">            </w:t>
      </w:r>
      <w:r>
        <w:rPr>
          <w:rFonts w:hint="eastAsia" w:ascii="宋体" w:hAnsi="宋体" w:eastAsia="宋体"/>
          <w:szCs w:val="21"/>
        </w:rPr>
        <w:t>D.利润</w:t>
      </w:r>
    </w:p>
    <w:p>
      <w:pPr>
        <w:rPr>
          <w:rFonts w:ascii="宋体" w:hAnsi="宋体" w:eastAsia="宋体"/>
          <w:szCs w:val="21"/>
        </w:rPr>
      </w:pPr>
    </w:p>
    <w:p>
      <w:pPr>
        <w:rPr>
          <w:rFonts w:ascii="宋体" w:hAnsi="宋体" w:eastAsia="宋体"/>
          <w:szCs w:val="21"/>
        </w:rPr>
      </w:pPr>
      <w:r>
        <w:rPr>
          <w:rFonts w:hint="eastAsia" w:ascii="宋体" w:hAnsi="宋体" w:eastAsia="宋体" w:cs="宋体"/>
          <w:b/>
          <w:bCs/>
          <w:sz w:val="24"/>
          <w:lang w:val="en-US" w:eastAsia="zh-CN"/>
        </w:rPr>
        <w:t>二、多项选择题（共</w:t>
      </w:r>
      <w:r>
        <w:rPr>
          <w:rFonts w:hint="eastAsia" w:ascii="宋体" w:hAnsi="宋体" w:cs="宋体"/>
          <w:b/>
          <w:bCs/>
          <w:sz w:val="24"/>
          <w:lang w:val="en-US" w:eastAsia="zh-CN"/>
        </w:rPr>
        <w:t>15</w:t>
      </w:r>
      <w:r>
        <w:rPr>
          <w:rFonts w:hint="eastAsia" w:ascii="宋体" w:hAnsi="宋体" w:eastAsia="宋体" w:cs="宋体"/>
          <w:b/>
          <w:bCs/>
          <w:sz w:val="24"/>
          <w:lang w:val="en-US" w:eastAsia="zh-CN"/>
        </w:rPr>
        <w:t>题，每小题2分，共</w:t>
      </w:r>
      <w:r>
        <w:rPr>
          <w:rFonts w:hint="eastAsia" w:ascii="宋体" w:hAnsi="宋体" w:cs="宋体"/>
          <w:b/>
          <w:bCs/>
          <w:sz w:val="24"/>
          <w:lang w:val="en-US" w:eastAsia="zh-CN"/>
        </w:rPr>
        <w:t>3</w:t>
      </w:r>
      <w:r>
        <w:rPr>
          <w:rFonts w:hint="eastAsia" w:ascii="宋体" w:hAnsi="宋体" w:eastAsia="宋体" w:cs="宋体"/>
          <w:b/>
          <w:bCs/>
          <w:sz w:val="24"/>
          <w:lang w:val="en-US" w:eastAsia="zh-CN"/>
        </w:rPr>
        <w:t>0分）</w:t>
      </w:r>
    </w:p>
    <w:p>
      <w:pPr>
        <w:rPr>
          <w:rFonts w:ascii="宋体" w:hAnsi="宋体" w:eastAsia="宋体"/>
          <w:szCs w:val="21"/>
        </w:rPr>
      </w:pPr>
      <w:r>
        <w:rPr>
          <w:rFonts w:hint="eastAsia" w:ascii="宋体" w:hAnsi="宋体"/>
          <w:szCs w:val="21"/>
          <w:lang w:val="en-US" w:eastAsia="zh-CN"/>
        </w:rPr>
        <w:t>1</w:t>
      </w:r>
      <w:r>
        <w:rPr>
          <w:rFonts w:hint="eastAsia" w:ascii="宋体" w:hAnsi="宋体" w:eastAsia="宋体"/>
          <w:szCs w:val="21"/>
        </w:rPr>
        <w:t xml:space="preserve">.下列项目中,不属于由利润形成的所有者权益包括（    ）。 </w:t>
      </w:r>
    </w:p>
    <w:p>
      <w:pPr>
        <w:rPr>
          <w:rFonts w:hint="eastAsia" w:ascii="宋体" w:hAnsi="宋体" w:eastAsia="宋体"/>
          <w:szCs w:val="21"/>
        </w:rPr>
      </w:pPr>
      <w:r>
        <w:rPr>
          <w:rFonts w:hint="eastAsia" w:ascii="宋体" w:hAnsi="宋体" w:eastAsia="宋体"/>
          <w:szCs w:val="21"/>
        </w:rPr>
        <w:t>A.实收资本</w:t>
      </w:r>
      <w:r>
        <w:rPr>
          <w:rFonts w:hint="eastAsia" w:ascii="宋体" w:hAnsi="宋体"/>
          <w:szCs w:val="21"/>
          <w:lang w:val="en-US" w:eastAsia="zh-CN"/>
        </w:rPr>
        <w:t xml:space="preserve">            </w:t>
      </w:r>
      <w:r>
        <w:rPr>
          <w:rFonts w:hint="eastAsia" w:ascii="宋体" w:hAnsi="宋体" w:eastAsia="宋体"/>
          <w:szCs w:val="21"/>
        </w:rPr>
        <w:t>B.资本公积</w:t>
      </w:r>
      <w:r>
        <w:rPr>
          <w:rFonts w:hint="eastAsia" w:ascii="宋体" w:hAnsi="宋体"/>
          <w:szCs w:val="21"/>
          <w:lang w:val="en-US" w:eastAsia="zh-CN"/>
        </w:rPr>
        <w:t xml:space="preserve">            </w:t>
      </w:r>
      <w:r>
        <w:rPr>
          <w:rFonts w:hint="eastAsia" w:ascii="宋体" w:hAnsi="宋体" w:eastAsia="宋体"/>
          <w:szCs w:val="21"/>
        </w:rPr>
        <w:t>C.盈余公积</w:t>
      </w:r>
      <w:r>
        <w:rPr>
          <w:rFonts w:hint="eastAsia" w:ascii="宋体" w:hAnsi="宋体"/>
          <w:szCs w:val="21"/>
          <w:lang w:val="en-US" w:eastAsia="zh-CN"/>
        </w:rPr>
        <w:t xml:space="preserve">            </w:t>
      </w:r>
      <w:r>
        <w:rPr>
          <w:rFonts w:hint="eastAsia" w:ascii="宋体" w:hAnsi="宋体" w:eastAsia="宋体"/>
          <w:szCs w:val="21"/>
        </w:rPr>
        <w:t>D.未分配利润</w:t>
      </w:r>
    </w:p>
    <w:p>
      <w:pPr>
        <w:rPr>
          <w:rFonts w:ascii="宋体" w:hAnsi="宋体" w:eastAsia="宋体"/>
          <w:szCs w:val="21"/>
        </w:rPr>
      </w:pPr>
      <w:r>
        <w:rPr>
          <w:rFonts w:hint="eastAsia" w:ascii="宋体" w:hAnsi="宋体"/>
          <w:szCs w:val="21"/>
          <w:lang w:val="en-US" w:eastAsia="zh-CN"/>
        </w:rPr>
        <w:t>2</w:t>
      </w:r>
      <w:r>
        <w:rPr>
          <w:rFonts w:hint="eastAsia" w:ascii="宋体" w:hAnsi="宋体" w:eastAsia="宋体"/>
          <w:szCs w:val="21"/>
        </w:rPr>
        <w:t xml:space="preserve">.下列各项属于会计要素的是(    )。 </w:t>
      </w:r>
    </w:p>
    <w:p>
      <w:pPr>
        <w:rPr>
          <w:rFonts w:ascii="宋体" w:hAnsi="宋体" w:eastAsia="宋体"/>
          <w:szCs w:val="21"/>
        </w:rPr>
      </w:pPr>
      <w:r>
        <w:rPr>
          <w:rFonts w:hint="eastAsia" w:ascii="宋体" w:hAnsi="宋体" w:eastAsia="宋体"/>
          <w:szCs w:val="21"/>
        </w:rPr>
        <w:t>A.利润</w:t>
      </w:r>
      <w:r>
        <w:rPr>
          <w:rFonts w:hint="eastAsia" w:ascii="宋体" w:hAnsi="宋体"/>
          <w:szCs w:val="21"/>
          <w:lang w:val="en-US" w:eastAsia="zh-CN"/>
        </w:rPr>
        <w:t xml:space="preserve">            </w:t>
      </w:r>
      <w:r>
        <w:rPr>
          <w:rFonts w:hint="eastAsia" w:ascii="宋体" w:hAnsi="宋体" w:eastAsia="宋体"/>
          <w:szCs w:val="21"/>
        </w:rPr>
        <w:t>B.利得</w:t>
      </w:r>
      <w:r>
        <w:rPr>
          <w:rFonts w:hint="eastAsia" w:ascii="宋体" w:hAnsi="宋体"/>
          <w:szCs w:val="21"/>
          <w:lang w:val="en-US" w:eastAsia="zh-CN"/>
        </w:rPr>
        <w:t xml:space="preserve">            </w:t>
      </w:r>
      <w:r>
        <w:rPr>
          <w:rFonts w:hint="eastAsia" w:ascii="宋体" w:hAnsi="宋体" w:eastAsia="宋体"/>
          <w:szCs w:val="21"/>
        </w:rPr>
        <w:t>C.费用</w:t>
      </w:r>
      <w:r>
        <w:rPr>
          <w:rFonts w:hint="eastAsia" w:ascii="宋体" w:hAnsi="宋体"/>
          <w:szCs w:val="21"/>
          <w:lang w:val="en-US" w:eastAsia="zh-CN"/>
        </w:rPr>
        <w:t xml:space="preserve">            </w:t>
      </w:r>
      <w:r>
        <w:rPr>
          <w:rFonts w:hint="eastAsia" w:ascii="宋体" w:hAnsi="宋体" w:eastAsia="宋体"/>
          <w:szCs w:val="21"/>
        </w:rPr>
        <w:t>D.损失</w:t>
      </w:r>
    </w:p>
    <w:p>
      <w:pPr>
        <w:rPr>
          <w:rFonts w:ascii="宋体" w:hAnsi="宋体" w:eastAsia="宋体"/>
          <w:szCs w:val="21"/>
        </w:rPr>
      </w:pPr>
      <w:r>
        <w:rPr>
          <w:rFonts w:hint="eastAsia" w:ascii="宋体" w:hAnsi="宋体"/>
          <w:szCs w:val="21"/>
          <w:lang w:val="en-US" w:eastAsia="zh-CN"/>
        </w:rPr>
        <w:t>3</w:t>
      </w:r>
      <w:r>
        <w:rPr>
          <w:rFonts w:hint="eastAsia" w:ascii="宋体" w:hAnsi="宋体" w:eastAsia="宋体"/>
          <w:szCs w:val="21"/>
        </w:rPr>
        <w:t xml:space="preserve">.下列各项中,属于所有者权益构成的有(    )。 </w:t>
      </w:r>
    </w:p>
    <w:p>
      <w:pPr>
        <w:rPr>
          <w:rFonts w:hint="eastAsia" w:ascii="宋体" w:hAnsi="宋体"/>
          <w:szCs w:val="21"/>
          <w:lang w:val="en-US" w:eastAsia="zh-CN"/>
        </w:rPr>
      </w:pPr>
      <w:r>
        <w:rPr>
          <w:rFonts w:hint="eastAsia" w:ascii="宋体" w:hAnsi="宋体" w:eastAsia="宋体"/>
          <w:szCs w:val="21"/>
        </w:rPr>
        <w:t>A.所有者投入企业的资本</w:t>
      </w:r>
      <w:r>
        <w:rPr>
          <w:rFonts w:hint="eastAsia" w:ascii="宋体" w:hAnsi="宋体"/>
          <w:szCs w:val="21"/>
          <w:lang w:val="en-US" w:eastAsia="zh-CN"/>
        </w:rPr>
        <w:t xml:space="preserve">              </w:t>
      </w:r>
      <w:r>
        <w:rPr>
          <w:rFonts w:hint="eastAsia" w:ascii="宋体" w:hAnsi="宋体" w:eastAsia="宋体"/>
          <w:szCs w:val="21"/>
        </w:rPr>
        <w:t>B.不计入当期损益的利得</w:t>
      </w:r>
      <w:r>
        <w:rPr>
          <w:rFonts w:hint="eastAsia" w:ascii="宋体" w:hAnsi="宋体"/>
          <w:szCs w:val="21"/>
          <w:lang w:val="en-US" w:eastAsia="zh-CN"/>
        </w:rPr>
        <w:t xml:space="preserve">            </w:t>
      </w:r>
    </w:p>
    <w:p>
      <w:pPr>
        <w:rPr>
          <w:rFonts w:ascii="宋体" w:hAnsi="宋体" w:eastAsia="宋体"/>
          <w:szCs w:val="21"/>
        </w:rPr>
      </w:pPr>
      <w:r>
        <w:rPr>
          <w:rFonts w:hint="eastAsia" w:ascii="宋体" w:hAnsi="宋体" w:eastAsia="宋体"/>
          <w:szCs w:val="21"/>
        </w:rPr>
        <w:t>C.未分配利润</w:t>
      </w:r>
      <w:r>
        <w:rPr>
          <w:rFonts w:hint="eastAsia" w:ascii="宋体" w:hAnsi="宋体"/>
          <w:szCs w:val="21"/>
          <w:lang w:val="en-US" w:eastAsia="zh-CN"/>
        </w:rPr>
        <w:t xml:space="preserve">                        </w:t>
      </w:r>
      <w:r>
        <w:rPr>
          <w:rFonts w:hint="eastAsia" w:ascii="宋体" w:hAnsi="宋体" w:eastAsia="宋体"/>
          <w:szCs w:val="21"/>
        </w:rPr>
        <w:t>D.不计入当期损益的损失</w:t>
      </w:r>
    </w:p>
    <w:p>
      <w:pPr>
        <w:rPr>
          <w:rFonts w:ascii="宋体" w:hAnsi="宋体" w:eastAsia="宋体"/>
          <w:szCs w:val="21"/>
        </w:rPr>
      </w:pPr>
      <w:r>
        <w:rPr>
          <w:rFonts w:hint="eastAsia" w:ascii="宋体" w:hAnsi="宋体"/>
          <w:szCs w:val="21"/>
          <w:lang w:val="en-US" w:eastAsia="zh-CN"/>
        </w:rPr>
        <w:t>4</w:t>
      </w:r>
      <w:r>
        <w:rPr>
          <w:rFonts w:hint="eastAsia" w:ascii="宋体" w:hAnsi="宋体" w:eastAsia="宋体"/>
          <w:szCs w:val="21"/>
        </w:rPr>
        <w:t xml:space="preserve">.符合负债定义的义务,如果要确认为负债,应同时满足(    )等条件。 </w:t>
      </w:r>
    </w:p>
    <w:p>
      <w:pPr>
        <w:rPr>
          <w:rFonts w:ascii="宋体" w:hAnsi="宋体" w:eastAsia="宋体"/>
          <w:szCs w:val="21"/>
        </w:rPr>
      </w:pPr>
      <w:r>
        <w:rPr>
          <w:rFonts w:hint="eastAsia" w:ascii="宋体" w:hAnsi="宋体" w:eastAsia="宋体"/>
          <w:szCs w:val="21"/>
        </w:rPr>
        <w:t>A.该义务有关的经济利益很可能流出企业</w:t>
      </w:r>
      <w:r>
        <w:rPr>
          <w:rFonts w:hint="eastAsia" w:ascii="宋体" w:hAnsi="宋体"/>
          <w:szCs w:val="21"/>
          <w:lang w:val="en-US" w:eastAsia="zh-CN"/>
        </w:rPr>
        <w:t xml:space="preserve">                </w:t>
      </w:r>
      <w:r>
        <w:rPr>
          <w:rFonts w:hint="eastAsia" w:ascii="宋体" w:hAnsi="宋体" w:eastAsia="宋体"/>
          <w:szCs w:val="21"/>
        </w:rPr>
        <w:t>B.该义务已导致企业经济利益的流出</w:t>
      </w:r>
    </w:p>
    <w:p>
      <w:pPr>
        <w:rPr>
          <w:rFonts w:ascii="宋体" w:hAnsi="宋体" w:eastAsia="宋体"/>
          <w:szCs w:val="21"/>
        </w:rPr>
      </w:pPr>
      <w:r>
        <w:rPr>
          <w:rFonts w:hint="eastAsia" w:ascii="宋体" w:hAnsi="宋体" w:eastAsia="宋体"/>
          <w:szCs w:val="21"/>
        </w:rPr>
        <w:t>C.未来流出的经济利益的金额能够可靠地计量</w:t>
      </w:r>
      <w:r>
        <w:rPr>
          <w:rFonts w:hint="eastAsia" w:ascii="宋体" w:hAnsi="宋体"/>
          <w:szCs w:val="21"/>
          <w:lang w:val="en-US" w:eastAsia="zh-CN"/>
        </w:rPr>
        <w:t xml:space="preserve">            </w:t>
      </w:r>
      <w:r>
        <w:rPr>
          <w:rFonts w:hint="eastAsia" w:ascii="宋体" w:hAnsi="宋体" w:eastAsia="宋体"/>
          <w:szCs w:val="21"/>
        </w:rPr>
        <w:t>D.该义务可以是企业将来承担的</w:t>
      </w:r>
    </w:p>
    <w:p>
      <w:pPr>
        <w:rPr>
          <w:rFonts w:ascii="宋体" w:hAnsi="宋体" w:eastAsia="宋体"/>
          <w:szCs w:val="21"/>
        </w:rPr>
      </w:pPr>
      <w:r>
        <w:rPr>
          <w:rFonts w:hint="eastAsia" w:ascii="宋体" w:hAnsi="宋体"/>
          <w:szCs w:val="21"/>
          <w:lang w:val="en-US" w:eastAsia="zh-CN"/>
        </w:rPr>
        <w:t>5</w:t>
      </w:r>
      <w:r>
        <w:rPr>
          <w:rFonts w:hint="eastAsia" w:ascii="宋体" w:hAnsi="宋体" w:eastAsia="宋体"/>
          <w:szCs w:val="21"/>
        </w:rPr>
        <w:t>.下列选项中,正确的有(    )。</w:t>
      </w:r>
    </w:p>
    <w:p>
      <w:pPr>
        <w:rPr>
          <w:rFonts w:ascii="宋体" w:hAnsi="宋体" w:eastAsia="宋体"/>
          <w:szCs w:val="21"/>
        </w:rPr>
      </w:pPr>
      <w:r>
        <w:rPr>
          <w:rFonts w:hint="eastAsia" w:ascii="宋体" w:hAnsi="宋体" w:eastAsia="宋体"/>
          <w:szCs w:val="21"/>
        </w:rPr>
        <w:t>A.资产与权益同时增加,总额增加</w:t>
      </w:r>
      <w:r>
        <w:rPr>
          <w:rFonts w:hint="eastAsia" w:ascii="宋体" w:hAnsi="宋体"/>
          <w:szCs w:val="21"/>
          <w:lang w:val="en-US" w:eastAsia="zh-CN"/>
        </w:rPr>
        <w:t xml:space="preserve">            </w:t>
      </w:r>
      <w:r>
        <w:rPr>
          <w:rFonts w:hint="eastAsia" w:ascii="宋体" w:hAnsi="宋体" w:eastAsia="宋体"/>
          <w:szCs w:val="21"/>
        </w:rPr>
        <w:t>B.资产与负债一增一减,总额不变</w:t>
      </w:r>
    </w:p>
    <w:p>
      <w:pPr>
        <w:rPr>
          <w:rFonts w:ascii="宋体" w:hAnsi="宋体" w:eastAsia="宋体"/>
          <w:szCs w:val="21"/>
        </w:rPr>
      </w:pPr>
      <w:r>
        <w:rPr>
          <w:rFonts w:hint="eastAsia" w:ascii="宋体" w:hAnsi="宋体" w:eastAsia="宋体"/>
          <w:szCs w:val="21"/>
        </w:rPr>
        <w:t>C.资产内部同时减少,总额减少</w:t>
      </w:r>
      <w:r>
        <w:rPr>
          <w:rFonts w:hint="eastAsia" w:ascii="宋体" w:hAnsi="宋体"/>
          <w:szCs w:val="21"/>
          <w:lang w:val="en-US" w:eastAsia="zh-CN"/>
        </w:rPr>
        <w:t xml:space="preserve">              </w:t>
      </w:r>
      <w:r>
        <w:rPr>
          <w:rFonts w:hint="eastAsia" w:ascii="宋体" w:hAnsi="宋体" w:eastAsia="宋体"/>
          <w:szCs w:val="21"/>
        </w:rPr>
        <w:t>D.权益内部的一增一减,总额不变</w:t>
      </w:r>
    </w:p>
    <w:p>
      <w:pPr>
        <w:rPr>
          <w:rFonts w:ascii="宋体" w:hAnsi="宋体" w:eastAsia="宋体"/>
          <w:szCs w:val="21"/>
        </w:rPr>
      </w:pPr>
      <w:r>
        <w:rPr>
          <w:rFonts w:hint="eastAsia" w:ascii="宋体" w:hAnsi="宋体"/>
          <w:szCs w:val="21"/>
          <w:lang w:val="en-US" w:eastAsia="zh-CN"/>
        </w:rPr>
        <w:t>6</w:t>
      </w:r>
      <w:r>
        <w:rPr>
          <w:rFonts w:hint="eastAsia" w:ascii="宋体" w:hAnsi="宋体" w:eastAsia="宋体"/>
          <w:szCs w:val="21"/>
        </w:rPr>
        <w:t xml:space="preserve">.下列属于所有者投入的资本的有(    )。 </w:t>
      </w:r>
    </w:p>
    <w:p>
      <w:pPr>
        <w:rPr>
          <w:rFonts w:ascii="宋体" w:hAnsi="宋体" w:eastAsia="宋体"/>
          <w:szCs w:val="21"/>
        </w:rPr>
      </w:pPr>
      <w:r>
        <w:rPr>
          <w:rFonts w:hint="eastAsia" w:ascii="宋体" w:hAnsi="宋体" w:eastAsia="宋体"/>
          <w:szCs w:val="21"/>
        </w:rPr>
        <w:t>A.企业拥有的固定资产</w:t>
      </w:r>
      <w:r>
        <w:rPr>
          <w:rFonts w:hint="eastAsia" w:ascii="宋体" w:hAnsi="宋体"/>
          <w:szCs w:val="21"/>
          <w:lang w:val="en-US" w:eastAsia="zh-CN"/>
        </w:rPr>
        <w:t xml:space="preserve">            </w:t>
      </w:r>
      <w:r>
        <w:rPr>
          <w:rFonts w:hint="eastAsia" w:ascii="宋体" w:hAnsi="宋体" w:eastAsia="宋体"/>
          <w:szCs w:val="21"/>
        </w:rPr>
        <w:t>B.资本溢价</w:t>
      </w:r>
      <w:r>
        <w:rPr>
          <w:rFonts w:hint="eastAsia" w:ascii="宋体" w:hAnsi="宋体"/>
          <w:szCs w:val="21"/>
          <w:lang w:val="en-US" w:eastAsia="zh-CN"/>
        </w:rPr>
        <w:t xml:space="preserve">            </w:t>
      </w:r>
      <w:r>
        <w:rPr>
          <w:rFonts w:hint="eastAsia" w:ascii="宋体" w:hAnsi="宋体" w:eastAsia="宋体"/>
          <w:szCs w:val="21"/>
        </w:rPr>
        <w:t>C.盈余公积</w:t>
      </w:r>
      <w:r>
        <w:rPr>
          <w:rFonts w:hint="eastAsia" w:ascii="宋体" w:hAnsi="宋体"/>
          <w:szCs w:val="21"/>
          <w:lang w:val="en-US" w:eastAsia="zh-CN"/>
        </w:rPr>
        <w:t xml:space="preserve">            </w:t>
      </w:r>
      <w:r>
        <w:rPr>
          <w:rFonts w:hint="eastAsia" w:ascii="宋体" w:hAnsi="宋体" w:eastAsia="宋体"/>
          <w:szCs w:val="21"/>
        </w:rPr>
        <w:t>D.实收资本</w:t>
      </w:r>
    </w:p>
    <w:p>
      <w:pPr>
        <w:rPr>
          <w:rFonts w:ascii="宋体" w:hAnsi="宋体" w:eastAsia="宋体"/>
          <w:szCs w:val="21"/>
        </w:rPr>
      </w:pPr>
      <w:r>
        <w:rPr>
          <w:rFonts w:hint="eastAsia" w:ascii="宋体" w:hAnsi="宋体"/>
          <w:szCs w:val="21"/>
          <w:lang w:val="en-US" w:eastAsia="zh-CN"/>
        </w:rPr>
        <w:t>7</w:t>
      </w:r>
      <w:r>
        <w:rPr>
          <w:rFonts w:hint="eastAsia" w:ascii="宋体" w:hAnsi="宋体" w:eastAsia="宋体"/>
          <w:szCs w:val="21"/>
        </w:rPr>
        <w:t>.下列各项中,属于无形资产的有(    )。</w:t>
      </w:r>
    </w:p>
    <w:p>
      <w:pPr>
        <w:rPr>
          <w:rFonts w:hint="eastAsia" w:ascii="宋体" w:hAnsi="宋体" w:eastAsia="宋体"/>
          <w:szCs w:val="21"/>
        </w:rPr>
      </w:pPr>
      <w:r>
        <w:rPr>
          <w:rFonts w:hint="eastAsia" w:ascii="宋体" w:hAnsi="宋体" w:eastAsia="宋体"/>
          <w:szCs w:val="21"/>
        </w:rPr>
        <w:t>A.房屋</w:t>
      </w:r>
      <w:r>
        <w:rPr>
          <w:rFonts w:hint="eastAsia" w:ascii="宋体" w:hAnsi="宋体"/>
          <w:szCs w:val="21"/>
          <w:lang w:val="en-US" w:eastAsia="zh-CN"/>
        </w:rPr>
        <w:t xml:space="preserve">            </w:t>
      </w:r>
      <w:r>
        <w:rPr>
          <w:rFonts w:hint="eastAsia" w:ascii="宋体" w:hAnsi="宋体" w:eastAsia="宋体"/>
          <w:szCs w:val="21"/>
        </w:rPr>
        <w:t>B.专利权</w:t>
      </w:r>
      <w:r>
        <w:rPr>
          <w:rFonts w:hint="eastAsia" w:ascii="宋体" w:hAnsi="宋体"/>
          <w:szCs w:val="21"/>
          <w:lang w:val="en-US" w:eastAsia="zh-CN"/>
        </w:rPr>
        <w:t xml:space="preserve">            </w:t>
      </w:r>
      <w:r>
        <w:rPr>
          <w:rFonts w:hint="eastAsia" w:ascii="宋体" w:hAnsi="宋体" w:eastAsia="宋体"/>
          <w:szCs w:val="21"/>
        </w:rPr>
        <w:t>C.商标权</w:t>
      </w:r>
      <w:r>
        <w:rPr>
          <w:rFonts w:hint="eastAsia" w:ascii="宋体" w:hAnsi="宋体"/>
          <w:szCs w:val="21"/>
          <w:lang w:val="en-US" w:eastAsia="zh-CN"/>
        </w:rPr>
        <w:t xml:space="preserve">            </w:t>
      </w:r>
      <w:r>
        <w:rPr>
          <w:rFonts w:hint="eastAsia" w:ascii="宋体" w:hAnsi="宋体" w:eastAsia="宋体"/>
          <w:szCs w:val="21"/>
        </w:rPr>
        <w:t>D.土地使用权</w:t>
      </w:r>
    </w:p>
    <w:p>
      <w:pPr>
        <w:rPr>
          <w:rFonts w:ascii="宋体" w:hAnsi="宋体" w:eastAsia="宋体"/>
          <w:szCs w:val="21"/>
        </w:rPr>
      </w:pPr>
      <w:r>
        <w:rPr>
          <w:rFonts w:hint="eastAsia" w:ascii="宋体" w:hAnsi="宋体"/>
          <w:szCs w:val="21"/>
          <w:lang w:val="en-US" w:eastAsia="zh-CN"/>
        </w:rPr>
        <w:t>8</w:t>
      </w:r>
      <w:r>
        <w:rPr>
          <w:rFonts w:hint="eastAsia" w:ascii="宋体" w:hAnsi="宋体" w:eastAsia="宋体"/>
          <w:szCs w:val="21"/>
        </w:rPr>
        <w:t xml:space="preserve">.下列说法正确的是(    )。 </w:t>
      </w:r>
    </w:p>
    <w:p>
      <w:pPr>
        <w:rPr>
          <w:rFonts w:ascii="宋体" w:hAnsi="宋体" w:eastAsia="宋体"/>
          <w:szCs w:val="21"/>
        </w:rPr>
      </w:pPr>
      <w:r>
        <w:rPr>
          <w:rFonts w:hint="eastAsia" w:ascii="宋体" w:hAnsi="宋体" w:eastAsia="宋体"/>
          <w:szCs w:val="21"/>
        </w:rPr>
        <w:t>A.所有者权益是指企业所有者在企业资产中享有的经济利益</w:t>
      </w:r>
      <w:r>
        <w:rPr>
          <w:rFonts w:hint="eastAsia" w:ascii="宋体" w:hAnsi="宋体"/>
          <w:szCs w:val="21"/>
          <w:lang w:val="en-US" w:eastAsia="zh-CN"/>
        </w:rPr>
        <w:t xml:space="preserve">        </w:t>
      </w:r>
      <w:r>
        <w:rPr>
          <w:rFonts w:hint="eastAsia" w:ascii="宋体" w:hAnsi="宋体" w:eastAsia="宋体"/>
          <w:szCs w:val="21"/>
        </w:rPr>
        <w:t>B.所有者权益的金额等于资产减去负债后的余额</w:t>
      </w:r>
    </w:p>
    <w:p>
      <w:pPr>
        <w:rPr>
          <w:rFonts w:ascii="宋体" w:hAnsi="宋体" w:eastAsia="宋体"/>
          <w:szCs w:val="21"/>
        </w:rPr>
      </w:pPr>
      <w:r>
        <w:rPr>
          <w:rFonts w:hint="eastAsia" w:ascii="宋体" w:hAnsi="宋体" w:eastAsia="宋体"/>
          <w:szCs w:val="21"/>
        </w:rPr>
        <w:t>C.所有者权益也称为净资产</w:t>
      </w:r>
      <w:r>
        <w:rPr>
          <w:rFonts w:hint="eastAsia" w:ascii="宋体" w:hAnsi="宋体"/>
          <w:szCs w:val="21"/>
          <w:lang w:val="en-US" w:eastAsia="zh-CN"/>
        </w:rPr>
        <w:t xml:space="preserve">             </w:t>
      </w:r>
      <w:r>
        <w:rPr>
          <w:rFonts w:hint="eastAsia" w:ascii="宋体" w:hAnsi="宋体" w:eastAsia="宋体"/>
          <w:szCs w:val="21"/>
        </w:rPr>
        <w:t>D.所有者权益包括实收资本、资本公积、盈余公积和未分配利润等</w:t>
      </w:r>
    </w:p>
    <w:p>
      <w:pPr>
        <w:rPr>
          <w:rFonts w:ascii="宋体" w:hAnsi="宋体" w:eastAsia="宋体"/>
          <w:szCs w:val="21"/>
        </w:rPr>
      </w:pPr>
      <w:r>
        <w:rPr>
          <w:rFonts w:hint="eastAsia" w:ascii="宋体" w:hAnsi="宋体"/>
          <w:szCs w:val="21"/>
          <w:lang w:val="en-US" w:eastAsia="zh-CN"/>
        </w:rPr>
        <w:t>9</w:t>
      </w:r>
      <w:r>
        <w:rPr>
          <w:rFonts w:hint="eastAsia" w:ascii="宋体" w:hAnsi="宋体" w:eastAsia="宋体"/>
          <w:szCs w:val="21"/>
        </w:rPr>
        <w:t xml:space="preserve">.企业在发生费用的同时,可能会引起(    )。 </w:t>
      </w:r>
    </w:p>
    <w:p>
      <w:pPr>
        <w:rPr>
          <w:rFonts w:ascii="宋体" w:hAnsi="宋体" w:eastAsia="宋体"/>
          <w:szCs w:val="21"/>
        </w:rPr>
      </w:pPr>
      <w:r>
        <w:rPr>
          <w:rFonts w:hint="eastAsia" w:ascii="宋体" w:hAnsi="宋体" w:eastAsia="宋体"/>
          <w:szCs w:val="21"/>
        </w:rPr>
        <w:t>A.资产的增加</w:t>
      </w:r>
      <w:r>
        <w:rPr>
          <w:rFonts w:hint="eastAsia" w:ascii="宋体" w:hAnsi="宋体"/>
          <w:szCs w:val="21"/>
          <w:lang w:val="en-US" w:eastAsia="zh-CN"/>
        </w:rPr>
        <w:t xml:space="preserve">            </w:t>
      </w:r>
      <w:r>
        <w:rPr>
          <w:rFonts w:hint="eastAsia" w:ascii="宋体" w:hAnsi="宋体" w:eastAsia="宋体"/>
          <w:szCs w:val="21"/>
        </w:rPr>
        <w:t>B.资产的减少</w:t>
      </w:r>
      <w:r>
        <w:rPr>
          <w:rFonts w:hint="eastAsia" w:ascii="宋体" w:hAnsi="宋体"/>
          <w:szCs w:val="21"/>
          <w:lang w:val="en-US" w:eastAsia="zh-CN"/>
        </w:rPr>
        <w:t xml:space="preserve">            </w:t>
      </w:r>
      <w:r>
        <w:rPr>
          <w:rFonts w:hint="eastAsia" w:ascii="宋体" w:hAnsi="宋体" w:eastAsia="宋体"/>
          <w:szCs w:val="21"/>
        </w:rPr>
        <w:t>C.负债的增加</w:t>
      </w:r>
      <w:r>
        <w:rPr>
          <w:rFonts w:hint="eastAsia" w:ascii="宋体" w:hAnsi="宋体"/>
          <w:szCs w:val="21"/>
          <w:lang w:val="en-US" w:eastAsia="zh-CN"/>
        </w:rPr>
        <w:t xml:space="preserve">            </w:t>
      </w:r>
      <w:r>
        <w:rPr>
          <w:rFonts w:hint="eastAsia" w:ascii="宋体" w:hAnsi="宋体" w:eastAsia="宋体"/>
          <w:szCs w:val="21"/>
        </w:rPr>
        <w:t>D.负债的减少</w:t>
      </w:r>
    </w:p>
    <w:p>
      <w:pPr>
        <w:rPr>
          <w:rFonts w:ascii="宋体" w:hAnsi="宋体" w:eastAsia="宋体"/>
          <w:szCs w:val="21"/>
        </w:rPr>
      </w:pPr>
      <w:r>
        <w:rPr>
          <w:rFonts w:hint="eastAsia" w:ascii="宋体" w:hAnsi="宋体" w:eastAsia="宋体"/>
          <w:szCs w:val="21"/>
        </w:rPr>
        <w:t>1</w:t>
      </w:r>
      <w:r>
        <w:rPr>
          <w:rFonts w:hint="eastAsia" w:ascii="宋体" w:hAnsi="宋体"/>
          <w:szCs w:val="21"/>
          <w:lang w:val="en-US" w:eastAsia="zh-CN"/>
        </w:rPr>
        <w:t>0</w:t>
      </w:r>
      <w:r>
        <w:rPr>
          <w:rFonts w:hint="eastAsia" w:ascii="宋体" w:hAnsi="宋体" w:eastAsia="宋体"/>
          <w:szCs w:val="21"/>
        </w:rPr>
        <w:t xml:space="preserve">.下列各项中,影响利润金额计量的有(    )。 </w:t>
      </w:r>
    </w:p>
    <w:p>
      <w:pPr>
        <w:rPr>
          <w:rFonts w:ascii="宋体" w:hAnsi="宋体" w:eastAsia="宋体"/>
          <w:szCs w:val="21"/>
        </w:rPr>
      </w:pPr>
      <w:r>
        <w:rPr>
          <w:rFonts w:hint="eastAsia" w:ascii="宋体" w:hAnsi="宋体" w:eastAsia="宋体"/>
          <w:szCs w:val="21"/>
        </w:rPr>
        <w:t>A.资产</w:t>
      </w:r>
      <w:r>
        <w:rPr>
          <w:rFonts w:hint="eastAsia" w:ascii="宋体" w:hAnsi="宋体"/>
          <w:szCs w:val="21"/>
          <w:lang w:val="en-US" w:eastAsia="zh-CN"/>
        </w:rPr>
        <w:t xml:space="preserve">            </w:t>
      </w:r>
      <w:r>
        <w:rPr>
          <w:rFonts w:hint="eastAsia" w:ascii="宋体" w:hAnsi="宋体" w:eastAsia="宋体"/>
          <w:szCs w:val="21"/>
        </w:rPr>
        <w:t>B.收入</w:t>
      </w:r>
      <w:r>
        <w:rPr>
          <w:rFonts w:hint="eastAsia" w:ascii="宋体" w:hAnsi="宋体"/>
          <w:szCs w:val="21"/>
          <w:lang w:val="en-US" w:eastAsia="zh-CN"/>
        </w:rPr>
        <w:t xml:space="preserve">            </w:t>
      </w:r>
      <w:r>
        <w:rPr>
          <w:rFonts w:hint="eastAsia" w:ascii="宋体" w:hAnsi="宋体" w:eastAsia="宋体"/>
          <w:szCs w:val="21"/>
        </w:rPr>
        <w:t>C.费用</w:t>
      </w:r>
      <w:r>
        <w:rPr>
          <w:rFonts w:hint="eastAsia" w:ascii="宋体" w:hAnsi="宋体"/>
          <w:szCs w:val="21"/>
          <w:lang w:val="en-US" w:eastAsia="zh-CN"/>
        </w:rPr>
        <w:t xml:space="preserve">            </w:t>
      </w:r>
      <w:r>
        <w:rPr>
          <w:rFonts w:hint="eastAsia" w:ascii="宋体" w:hAnsi="宋体" w:eastAsia="宋体"/>
          <w:szCs w:val="21"/>
        </w:rPr>
        <w:t>D.直接计入所有者权益的利得或损失</w:t>
      </w:r>
    </w:p>
    <w:p>
      <w:pPr>
        <w:rPr>
          <w:rFonts w:ascii="宋体" w:hAnsi="宋体" w:eastAsia="宋体"/>
          <w:szCs w:val="21"/>
        </w:rPr>
      </w:pPr>
      <w:r>
        <w:rPr>
          <w:rFonts w:hint="eastAsia" w:ascii="宋体" w:hAnsi="宋体" w:eastAsia="宋体"/>
          <w:szCs w:val="21"/>
        </w:rPr>
        <w:t>1</w:t>
      </w:r>
      <w:r>
        <w:rPr>
          <w:rFonts w:hint="eastAsia" w:ascii="宋体" w:hAnsi="宋体"/>
          <w:szCs w:val="21"/>
          <w:lang w:val="en-US" w:eastAsia="zh-CN"/>
        </w:rPr>
        <w:t>1</w:t>
      </w:r>
      <w:r>
        <w:rPr>
          <w:rFonts w:hint="eastAsia" w:ascii="宋体" w:hAnsi="宋体" w:eastAsia="宋体"/>
          <w:szCs w:val="21"/>
        </w:rPr>
        <w:t xml:space="preserve">.下列有关收入的说法中,不正确的有(    )。 </w:t>
      </w:r>
    </w:p>
    <w:p>
      <w:pPr>
        <w:rPr>
          <w:rFonts w:ascii="宋体" w:hAnsi="宋体" w:eastAsia="宋体"/>
          <w:szCs w:val="21"/>
        </w:rPr>
      </w:pPr>
      <w:r>
        <w:rPr>
          <w:rFonts w:hint="eastAsia" w:ascii="宋体" w:hAnsi="宋体" w:eastAsia="宋体"/>
          <w:szCs w:val="21"/>
        </w:rPr>
        <w:t>A.收入在扣除相关成本费用后,必然会导致企业所有者权益增加</w:t>
      </w:r>
    </w:p>
    <w:p>
      <w:pPr>
        <w:rPr>
          <w:rFonts w:ascii="宋体" w:hAnsi="宋体" w:eastAsia="宋体"/>
          <w:szCs w:val="21"/>
        </w:rPr>
      </w:pPr>
      <w:r>
        <w:rPr>
          <w:rFonts w:hint="eastAsia" w:ascii="宋体" w:hAnsi="宋体" w:eastAsia="宋体"/>
          <w:szCs w:val="21"/>
        </w:rPr>
        <w:t>B.企业销售商品采用预收货款形式的,应于收到货款时确认收入</w:t>
      </w:r>
    </w:p>
    <w:p>
      <w:pPr>
        <w:rPr>
          <w:rFonts w:ascii="宋体" w:hAnsi="宋体" w:eastAsia="宋体"/>
          <w:szCs w:val="21"/>
        </w:rPr>
      </w:pPr>
      <w:r>
        <w:rPr>
          <w:rFonts w:hint="eastAsia" w:ascii="宋体" w:hAnsi="宋体" w:eastAsia="宋体"/>
          <w:szCs w:val="21"/>
        </w:rPr>
        <w:t>C.收</w:t>
      </w:r>
      <w:r>
        <w:rPr>
          <w:rFonts w:hint="eastAsia" w:ascii="宋体" w:hAnsi="宋体" w:eastAsia="宋体"/>
          <w:szCs w:val="21"/>
          <w:lang w:val="en-US" w:eastAsia="zh-CN"/>
        </w:rPr>
        <w:t>入</w:t>
      </w:r>
      <w:r>
        <w:rPr>
          <w:rFonts w:hint="eastAsia" w:ascii="宋体" w:hAnsi="宋体" w:eastAsia="宋体"/>
          <w:szCs w:val="21"/>
        </w:rPr>
        <w:t>与所有者投入资本无关</w:t>
      </w:r>
    </w:p>
    <w:p>
      <w:pPr>
        <w:rPr>
          <w:rFonts w:ascii="宋体" w:hAnsi="宋体" w:eastAsia="宋体"/>
          <w:szCs w:val="21"/>
        </w:rPr>
      </w:pPr>
      <w:r>
        <w:rPr>
          <w:rFonts w:hint="eastAsia" w:ascii="宋体" w:hAnsi="宋体" w:eastAsia="宋体"/>
          <w:szCs w:val="21"/>
        </w:rPr>
        <w:t>D.企业代收的款项不能作为收入确认</w:t>
      </w:r>
    </w:p>
    <w:p>
      <w:pPr>
        <w:rPr>
          <w:rFonts w:ascii="宋体" w:hAnsi="宋体" w:eastAsia="宋体"/>
          <w:szCs w:val="21"/>
        </w:rPr>
      </w:pPr>
      <w:r>
        <w:rPr>
          <w:rFonts w:hint="eastAsia" w:ascii="宋体" w:hAnsi="宋体"/>
          <w:szCs w:val="21"/>
          <w:lang w:val="en-US" w:eastAsia="zh-CN"/>
        </w:rPr>
        <w:t>12</w:t>
      </w:r>
      <w:r>
        <w:rPr>
          <w:rFonts w:hint="eastAsia" w:ascii="宋体" w:hAnsi="宋体" w:eastAsia="宋体"/>
          <w:szCs w:val="21"/>
        </w:rPr>
        <w:t xml:space="preserve">.企业经济业务的发生,对“资产=权益”等式的影响表述正确的有(    )。 </w:t>
      </w:r>
    </w:p>
    <w:p>
      <w:pPr>
        <w:rPr>
          <w:rFonts w:ascii="宋体" w:hAnsi="宋体" w:eastAsia="宋体"/>
          <w:szCs w:val="21"/>
        </w:rPr>
      </w:pPr>
      <w:r>
        <w:rPr>
          <w:rFonts w:hint="eastAsia" w:ascii="宋体" w:hAnsi="宋体" w:eastAsia="宋体"/>
          <w:szCs w:val="21"/>
        </w:rPr>
        <w:t>A.资产与权益同时等额增加</w:t>
      </w:r>
    </w:p>
    <w:p>
      <w:pPr>
        <w:rPr>
          <w:rFonts w:ascii="宋体" w:hAnsi="宋体" w:eastAsia="宋体"/>
          <w:szCs w:val="21"/>
        </w:rPr>
      </w:pPr>
      <w:r>
        <w:rPr>
          <w:rFonts w:hint="eastAsia" w:ascii="宋体" w:hAnsi="宋体" w:eastAsia="宋体"/>
          <w:szCs w:val="21"/>
        </w:rPr>
        <w:t>B.资产方等额有增有减,权益不变</w:t>
      </w:r>
    </w:p>
    <w:p>
      <w:pPr>
        <w:rPr>
          <w:rFonts w:ascii="宋体" w:hAnsi="宋体" w:eastAsia="宋体"/>
          <w:szCs w:val="21"/>
        </w:rPr>
      </w:pPr>
      <w:r>
        <w:rPr>
          <w:rFonts w:hint="eastAsia" w:ascii="宋体" w:hAnsi="宋体" w:eastAsia="宋体"/>
          <w:szCs w:val="21"/>
        </w:rPr>
        <w:t>C.资产与权益同时等额减少</w:t>
      </w:r>
    </w:p>
    <w:p>
      <w:pPr>
        <w:rPr>
          <w:rFonts w:ascii="宋体" w:hAnsi="宋体" w:eastAsia="宋体"/>
          <w:szCs w:val="21"/>
        </w:rPr>
      </w:pPr>
      <w:r>
        <w:rPr>
          <w:rFonts w:hint="eastAsia" w:ascii="宋体" w:hAnsi="宋体" w:eastAsia="宋体"/>
          <w:szCs w:val="21"/>
        </w:rPr>
        <w:t>D.权益方等额有增有减,资产不变</w:t>
      </w:r>
    </w:p>
    <w:p>
      <w:pPr>
        <w:rPr>
          <w:rFonts w:ascii="宋体" w:hAnsi="宋体" w:eastAsia="宋体"/>
          <w:szCs w:val="21"/>
        </w:rPr>
      </w:pPr>
      <w:r>
        <w:rPr>
          <w:rFonts w:hint="eastAsia" w:ascii="宋体" w:hAnsi="宋体" w:eastAsia="宋体"/>
          <w:szCs w:val="21"/>
        </w:rPr>
        <w:t>1</w:t>
      </w:r>
      <w:r>
        <w:rPr>
          <w:rFonts w:hint="eastAsia" w:ascii="宋体" w:hAnsi="宋体"/>
          <w:szCs w:val="21"/>
          <w:lang w:val="en-US" w:eastAsia="zh-CN"/>
        </w:rPr>
        <w:t>3</w:t>
      </w:r>
      <w:r>
        <w:rPr>
          <w:rFonts w:hint="eastAsia" w:ascii="宋体" w:hAnsi="宋体" w:eastAsia="宋体"/>
          <w:szCs w:val="21"/>
        </w:rPr>
        <w:t xml:space="preserve">.收入按照性质不同分为(     )。 </w:t>
      </w:r>
    </w:p>
    <w:p>
      <w:pPr>
        <w:rPr>
          <w:rFonts w:hint="eastAsia" w:ascii="宋体" w:hAnsi="宋体" w:eastAsia="宋体"/>
          <w:szCs w:val="21"/>
        </w:rPr>
      </w:pPr>
      <w:r>
        <w:rPr>
          <w:rFonts w:hint="eastAsia" w:ascii="宋体" w:hAnsi="宋体" w:eastAsia="宋体"/>
          <w:szCs w:val="21"/>
        </w:rPr>
        <w:t>A.销售商品收入</w:t>
      </w:r>
      <w:r>
        <w:rPr>
          <w:rFonts w:hint="eastAsia" w:ascii="宋体" w:hAnsi="宋体"/>
          <w:szCs w:val="21"/>
          <w:lang w:val="en-US" w:eastAsia="zh-CN"/>
        </w:rPr>
        <w:t xml:space="preserve">            </w:t>
      </w:r>
      <w:r>
        <w:rPr>
          <w:rFonts w:hint="eastAsia" w:ascii="宋体" w:hAnsi="宋体" w:eastAsia="宋体"/>
          <w:szCs w:val="21"/>
        </w:rPr>
        <w:t>B.提供劳务收入</w:t>
      </w:r>
      <w:r>
        <w:rPr>
          <w:rFonts w:hint="eastAsia" w:ascii="宋体" w:hAnsi="宋体"/>
          <w:szCs w:val="21"/>
          <w:lang w:val="en-US" w:eastAsia="zh-CN"/>
        </w:rPr>
        <w:t xml:space="preserve">            </w:t>
      </w:r>
      <w:r>
        <w:rPr>
          <w:rFonts w:hint="eastAsia" w:ascii="宋体" w:hAnsi="宋体" w:eastAsia="宋体"/>
          <w:szCs w:val="21"/>
        </w:rPr>
        <w:t>C.让渡资产使用权收入</w:t>
      </w:r>
      <w:r>
        <w:rPr>
          <w:rFonts w:hint="eastAsia" w:ascii="宋体" w:hAnsi="宋体"/>
          <w:szCs w:val="21"/>
          <w:lang w:val="en-US" w:eastAsia="zh-CN"/>
        </w:rPr>
        <w:t xml:space="preserve">            </w:t>
      </w:r>
      <w:r>
        <w:rPr>
          <w:rFonts w:hint="eastAsia" w:ascii="宋体" w:hAnsi="宋体" w:eastAsia="宋体"/>
          <w:szCs w:val="21"/>
        </w:rPr>
        <w:t>D.主营业务收</w:t>
      </w:r>
      <w:r>
        <w:rPr>
          <w:rFonts w:hint="eastAsia" w:ascii="宋体" w:hAnsi="宋体" w:eastAsia="宋体"/>
          <w:szCs w:val="21"/>
          <w:lang w:val="en-US" w:eastAsia="zh-CN"/>
        </w:rPr>
        <w:t>入</w:t>
      </w:r>
    </w:p>
    <w:p>
      <w:pPr>
        <w:rPr>
          <w:rFonts w:ascii="宋体" w:hAnsi="宋体" w:eastAsia="宋体"/>
          <w:szCs w:val="21"/>
        </w:rPr>
      </w:pPr>
      <w:r>
        <w:rPr>
          <w:rFonts w:hint="eastAsia" w:ascii="宋体" w:hAnsi="宋体" w:eastAsia="宋体"/>
          <w:szCs w:val="21"/>
        </w:rPr>
        <w:t xml:space="preserve">14.某项经济业务发生后,一个资产账户记借方,则有可能是（    ）。 </w:t>
      </w:r>
    </w:p>
    <w:p>
      <w:pPr>
        <w:rPr>
          <w:rFonts w:ascii="宋体" w:hAnsi="宋体" w:eastAsia="宋体"/>
          <w:szCs w:val="21"/>
          <w:highlight w:val="none"/>
        </w:rPr>
      </w:pPr>
      <w:r>
        <w:rPr>
          <w:rFonts w:hint="eastAsia" w:ascii="宋体" w:hAnsi="宋体" w:eastAsia="宋体"/>
          <w:szCs w:val="21"/>
          <w:highlight w:val="none"/>
        </w:rPr>
        <w:t>A.另一个资产账户记贷方</w:t>
      </w:r>
      <w:r>
        <w:rPr>
          <w:rFonts w:hint="eastAsia" w:ascii="宋体" w:hAnsi="宋体"/>
          <w:szCs w:val="21"/>
          <w:lang w:val="en-US" w:eastAsia="zh-CN"/>
        </w:rPr>
        <w:t xml:space="preserve">                         </w:t>
      </w:r>
      <w:r>
        <w:rPr>
          <w:rFonts w:hint="eastAsia" w:ascii="宋体" w:hAnsi="宋体" w:eastAsia="宋体"/>
          <w:szCs w:val="21"/>
          <w:highlight w:val="none"/>
        </w:rPr>
        <w:t>B.另一个负债账户记贷方</w:t>
      </w:r>
    </w:p>
    <w:p>
      <w:pPr>
        <w:rPr>
          <w:rFonts w:ascii="宋体" w:hAnsi="宋体" w:eastAsia="宋体"/>
          <w:szCs w:val="21"/>
        </w:rPr>
      </w:pPr>
      <w:r>
        <w:rPr>
          <w:rFonts w:hint="eastAsia" w:ascii="宋体" w:hAnsi="宋体" w:eastAsia="宋体"/>
          <w:szCs w:val="21"/>
          <w:highlight w:val="none"/>
        </w:rPr>
        <w:t>C.另一个所有者权益类账户记贷方</w:t>
      </w:r>
      <w:r>
        <w:rPr>
          <w:rFonts w:hint="eastAsia" w:ascii="宋体" w:hAnsi="宋体"/>
          <w:szCs w:val="21"/>
          <w:lang w:val="en-US" w:eastAsia="zh-CN"/>
        </w:rPr>
        <w:t xml:space="preserve">                 </w:t>
      </w:r>
      <w:r>
        <w:rPr>
          <w:rFonts w:hint="eastAsia" w:ascii="宋体" w:hAnsi="宋体" w:eastAsia="宋体"/>
          <w:szCs w:val="21"/>
          <w:highlight w:val="none"/>
        </w:rPr>
        <w:t>D.另一个资产账户记借方</w:t>
      </w:r>
    </w:p>
    <w:p>
      <w:pPr>
        <w:rPr>
          <w:rFonts w:ascii="宋体" w:hAnsi="宋体" w:eastAsia="宋体"/>
          <w:szCs w:val="21"/>
        </w:rPr>
      </w:pPr>
      <w:r>
        <w:rPr>
          <w:rFonts w:hint="eastAsia" w:ascii="宋体" w:hAnsi="宋体"/>
          <w:szCs w:val="21"/>
          <w:lang w:val="en-US" w:eastAsia="zh-CN"/>
        </w:rPr>
        <w:t>15</w:t>
      </w:r>
      <w:r>
        <w:rPr>
          <w:rFonts w:hint="eastAsia" w:ascii="宋体" w:hAnsi="宋体" w:eastAsia="宋体"/>
          <w:szCs w:val="21"/>
        </w:rPr>
        <w:t>.资产是指企业过去的交易或者事项形成的、由企业拥有或者控制的、预期会给企业带来经济利益的资源。则以下说法正确的是(    )。</w:t>
      </w:r>
    </w:p>
    <w:p>
      <w:pPr>
        <w:rPr>
          <w:rFonts w:ascii="宋体" w:hAnsi="宋体" w:eastAsia="宋体"/>
          <w:szCs w:val="21"/>
        </w:rPr>
      </w:pPr>
      <w:r>
        <w:rPr>
          <w:rFonts w:hint="eastAsia" w:ascii="宋体" w:hAnsi="宋体" w:eastAsia="宋体"/>
          <w:szCs w:val="21"/>
        </w:rPr>
        <w:t>A.由企业拥有,是指企业享有某项资源的所有权</w:t>
      </w:r>
    </w:p>
    <w:p>
      <w:pPr>
        <w:rPr>
          <w:rFonts w:ascii="宋体" w:hAnsi="宋体" w:eastAsia="宋体"/>
          <w:szCs w:val="21"/>
        </w:rPr>
      </w:pPr>
      <w:r>
        <w:rPr>
          <w:rFonts w:hint="eastAsia" w:ascii="宋体" w:hAnsi="宋体" w:eastAsia="宋体"/>
          <w:szCs w:val="21"/>
        </w:rPr>
        <w:t>B.由企业控制,是指虽然不享有某项资源的所有权,但该资源能被企业所控制</w:t>
      </w:r>
    </w:p>
    <w:p>
      <w:pPr>
        <w:rPr>
          <w:rFonts w:ascii="宋体" w:hAnsi="宋体" w:eastAsia="宋体"/>
          <w:szCs w:val="21"/>
        </w:rPr>
      </w:pPr>
      <w:r>
        <w:rPr>
          <w:rFonts w:hint="eastAsia" w:ascii="宋体" w:hAnsi="宋体" w:eastAsia="宋体"/>
          <w:szCs w:val="21"/>
        </w:rPr>
        <w:t>C.预期在未来发生的交易或者事项也形成企业资产</w:t>
      </w:r>
    </w:p>
    <w:p>
      <w:pPr>
        <w:rPr>
          <w:rFonts w:hint="eastAsia" w:ascii="宋体" w:hAnsi="宋体" w:eastAsia="宋体"/>
          <w:szCs w:val="21"/>
          <w:lang w:val="en-US" w:eastAsia="zh-CN"/>
        </w:rPr>
      </w:pPr>
      <w:r>
        <w:rPr>
          <w:rFonts w:hint="eastAsia" w:ascii="宋体" w:hAnsi="宋体" w:eastAsia="宋体"/>
          <w:szCs w:val="21"/>
        </w:rPr>
        <w:t>D.预期会给企业带来经济利益,是指直接或间接导致现金或现金等价物流入企业的</w:t>
      </w:r>
      <w:r>
        <w:rPr>
          <w:rFonts w:hint="eastAsia" w:ascii="宋体" w:hAnsi="宋体" w:eastAsia="宋体"/>
          <w:szCs w:val="21"/>
          <w:lang w:val="en-US" w:eastAsia="zh-CN"/>
        </w:rPr>
        <w:t>潜力</w:t>
      </w:r>
    </w:p>
    <w:p>
      <w:pPr>
        <w:rPr>
          <w:rFonts w:ascii="宋体" w:hAnsi="宋体" w:eastAsia="宋体"/>
          <w:szCs w:val="21"/>
        </w:rPr>
      </w:pPr>
    </w:p>
    <w:p>
      <w:pPr>
        <w:spacing w:line="400" w:lineRule="exact"/>
        <w:rPr>
          <w:rFonts w:hint="default" w:ascii="宋体" w:hAnsi="宋体" w:eastAsia="宋体" w:cs="宋体"/>
          <w:b/>
          <w:bCs/>
          <w:sz w:val="24"/>
          <w:lang w:val="en-US" w:eastAsia="zh-CN"/>
        </w:rPr>
      </w:pPr>
      <w:r>
        <w:rPr>
          <w:rFonts w:hint="eastAsia" w:ascii="宋体" w:hAnsi="宋体" w:cs="宋体"/>
          <w:b/>
          <w:bCs/>
          <w:sz w:val="24"/>
          <w:lang w:val="en-US" w:eastAsia="zh-CN"/>
        </w:rPr>
        <w:t>三、判断题（共16题，每小题1分，共16分）</w:t>
      </w:r>
    </w:p>
    <w:p>
      <w:pPr>
        <w:rPr>
          <w:rFonts w:ascii="宋体" w:hAnsi="宋体" w:eastAsia="宋体"/>
          <w:szCs w:val="21"/>
        </w:rPr>
      </w:pPr>
      <w:r>
        <w:rPr>
          <w:rFonts w:hint="eastAsia" w:ascii="宋体" w:hAnsi="宋体" w:eastAsia="宋体"/>
          <w:szCs w:val="21"/>
        </w:rPr>
        <w:t>1.会计要素是对会计对象的基本分类,是会计对象的具体化。（    ）</w:t>
      </w:r>
    </w:p>
    <w:p>
      <w:pPr>
        <w:rPr>
          <w:rFonts w:hint="eastAsia" w:ascii="宋体" w:hAnsi="宋体" w:eastAsia="宋体"/>
          <w:szCs w:val="21"/>
        </w:rPr>
      </w:pPr>
      <w:r>
        <w:rPr>
          <w:rFonts w:hint="eastAsia" w:ascii="宋体" w:hAnsi="宋体"/>
          <w:szCs w:val="21"/>
          <w:lang w:val="en-US" w:eastAsia="zh-CN"/>
        </w:rPr>
        <w:t>2</w:t>
      </w:r>
      <w:r>
        <w:rPr>
          <w:rFonts w:hint="eastAsia" w:ascii="宋体" w:hAnsi="宋体" w:eastAsia="宋体"/>
          <w:szCs w:val="21"/>
        </w:rPr>
        <w:t>.“资产</w:t>
      </w:r>
      <w:r>
        <w:rPr>
          <w:rFonts w:hint="eastAsia" w:ascii="宋体" w:hAnsi="宋体" w:eastAsia="宋体"/>
          <w:szCs w:val="21"/>
          <w:lang w:val="en-US" w:eastAsia="zh-CN"/>
        </w:rPr>
        <w:t>=</w:t>
      </w:r>
      <w:r>
        <w:rPr>
          <w:rFonts w:hint="eastAsia" w:ascii="宋体" w:hAnsi="宋体" w:eastAsia="宋体"/>
          <w:szCs w:val="21"/>
        </w:rPr>
        <w:t>负债+所有者权益”体现了企业资金运动过程中某一特定时期的资产分布和权益构成。（    ）</w:t>
      </w:r>
    </w:p>
    <w:p>
      <w:pPr>
        <w:rPr>
          <w:rFonts w:ascii="宋体" w:hAnsi="宋体" w:eastAsia="宋体"/>
          <w:szCs w:val="21"/>
        </w:rPr>
      </w:pPr>
      <w:r>
        <w:rPr>
          <w:rFonts w:hint="eastAsia" w:ascii="宋体" w:hAnsi="宋体" w:eastAsia="宋体"/>
          <w:szCs w:val="21"/>
        </w:rPr>
        <w:t>3.资产按流动性分为流动资产和固定资产。（    ）</w:t>
      </w:r>
    </w:p>
    <w:p>
      <w:pPr>
        <w:rPr>
          <w:rFonts w:ascii="宋体" w:hAnsi="宋体" w:eastAsia="宋体"/>
          <w:szCs w:val="21"/>
        </w:rPr>
      </w:pPr>
      <w:r>
        <w:rPr>
          <w:rFonts w:hint="eastAsia" w:ascii="宋体" w:hAnsi="宋体"/>
          <w:szCs w:val="21"/>
          <w:lang w:val="en-US" w:eastAsia="zh-CN"/>
        </w:rPr>
        <w:t>4</w:t>
      </w:r>
      <w:r>
        <w:rPr>
          <w:rFonts w:hint="eastAsia" w:ascii="宋体" w:hAnsi="宋体" w:eastAsia="宋体"/>
          <w:szCs w:val="21"/>
        </w:rPr>
        <w:t>.所有者权益是指企业投资人对企业资产的所有权。（   ）</w:t>
      </w:r>
    </w:p>
    <w:p>
      <w:pPr>
        <w:rPr>
          <w:rFonts w:ascii="宋体" w:hAnsi="宋体" w:eastAsia="宋体"/>
          <w:szCs w:val="21"/>
        </w:rPr>
      </w:pPr>
      <w:r>
        <w:rPr>
          <w:rFonts w:hint="eastAsia" w:ascii="宋体" w:hAnsi="宋体"/>
          <w:szCs w:val="21"/>
          <w:lang w:val="en-US" w:eastAsia="zh-CN"/>
        </w:rPr>
        <w:t>5</w:t>
      </w:r>
      <w:r>
        <w:rPr>
          <w:rFonts w:hint="eastAsia" w:ascii="宋体" w:hAnsi="宋体" w:eastAsia="宋体"/>
          <w:szCs w:val="21"/>
        </w:rPr>
        <w:t>.权益即所有者权益,代表所有者对企业资产的要求权。（    ）</w:t>
      </w:r>
    </w:p>
    <w:p>
      <w:pPr>
        <w:rPr>
          <w:rFonts w:ascii="宋体" w:hAnsi="宋体" w:eastAsia="宋体"/>
          <w:szCs w:val="21"/>
        </w:rPr>
      </w:pPr>
      <w:r>
        <w:rPr>
          <w:rFonts w:hint="eastAsia" w:ascii="宋体" w:hAnsi="宋体"/>
          <w:szCs w:val="21"/>
          <w:lang w:val="en-US" w:eastAsia="zh-CN"/>
        </w:rPr>
        <w:t>6</w:t>
      </w:r>
      <w:r>
        <w:rPr>
          <w:rFonts w:hint="eastAsia" w:ascii="宋体" w:hAnsi="宋体" w:eastAsia="宋体"/>
          <w:szCs w:val="21"/>
        </w:rPr>
        <w:t>.会计对象各要素之间的平衡关系可用公式表示为:“收入</w:t>
      </w:r>
      <w:r>
        <w:rPr>
          <w:rFonts w:hint="eastAsia" w:ascii="宋体" w:hAnsi="宋体" w:eastAsia="宋体"/>
          <w:szCs w:val="21"/>
          <w:lang w:val="en-US" w:eastAsia="zh-CN"/>
        </w:rPr>
        <w:t>-</w:t>
      </w:r>
      <w:r>
        <w:rPr>
          <w:rFonts w:hint="eastAsia" w:ascii="宋体" w:hAnsi="宋体" w:eastAsia="宋体"/>
          <w:szCs w:val="21"/>
        </w:rPr>
        <w:t>费用=利润”,它通常被称为会计恒等式。</w:t>
      </w:r>
      <w:r>
        <w:rPr>
          <w:rFonts w:ascii="宋体" w:hAnsi="宋体" w:eastAsia="宋体"/>
          <w:szCs w:val="21"/>
        </w:rPr>
        <w:t>(</w:t>
      </w:r>
      <w:r>
        <w:rPr>
          <w:rFonts w:hint="eastAsia" w:ascii="宋体" w:hAnsi="宋体" w:eastAsia="宋体"/>
          <w:szCs w:val="21"/>
        </w:rPr>
        <w:t xml:space="preserve">    </w:t>
      </w:r>
      <w:r>
        <w:rPr>
          <w:rFonts w:ascii="宋体" w:hAnsi="宋体" w:eastAsia="宋体"/>
          <w:szCs w:val="21"/>
        </w:rPr>
        <w:t>)</w:t>
      </w:r>
    </w:p>
    <w:p>
      <w:pPr>
        <w:rPr>
          <w:rFonts w:ascii="宋体" w:hAnsi="宋体" w:eastAsia="宋体"/>
          <w:szCs w:val="21"/>
        </w:rPr>
      </w:pPr>
      <w:r>
        <w:rPr>
          <w:rFonts w:hint="eastAsia" w:ascii="宋体" w:hAnsi="宋体"/>
          <w:szCs w:val="21"/>
          <w:lang w:val="en-US" w:eastAsia="zh-CN"/>
        </w:rPr>
        <w:t>7</w:t>
      </w:r>
      <w:r>
        <w:rPr>
          <w:rFonts w:hint="eastAsia" w:ascii="宋体" w:hAnsi="宋体" w:eastAsia="宋体"/>
          <w:szCs w:val="21"/>
        </w:rPr>
        <w:t>.如果资产要素不变,则必然发生负债和所有者权益一增一减的情况。（   ）</w:t>
      </w:r>
    </w:p>
    <w:p>
      <w:pPr>
        <w:rPr>
          <w:rFonts w:hint="eastAsia" w:ascii="宋体" w:hAnsi="宋体" w:eastAsia="宋体"/>
          <w:szCs w:val="21"/>
        </w:rPr>
      </w:pPr>
      <w:r>
        <w:rPr>
          <w:rFonts w:hint="eastAsia" w:ascii="宋体" w:hAnsi="宋体"/>
          <w:szCs w:val="21"/>
          <w:lang w:val="en-US" w:eastAsia="zh-CN"/>
        </w:rPr>
        <w:t>8</w:t>
      </w:r>
      <w:r>
        <w:rPr>
          <w:rFonts w:hint="eastAsia" w:ascii="宋体" w:hAnsi="宋体" w:eastAsia="宋体"/>
          <w:szCs w:val="21"/>
        </w:rPr>
        <w:t>.库存中已失效或已毁损的商品,由于企业对其拥有所有权并且能够实际控制,因此应该作为本企业的资产。（    ）</w:t>
      </w:r>
    </w:p>
    <w:p>
      <w:pPr>
        <w:rPr>
          <w:rFonts w:ascii="宋体" w:hAnsi="宋体" w:eastAsia="宋体"/>
          <w:szCs w:val="21"/>
        </w:rPr>
      </w:pPr>
      <w:r>
        <w:rPr>
          <w:rFonts w:hint="eastAsia" w:ascii="宋体" w:hAnsi="宋体"/>
          <w:szCs w:val="21"/>
          <w:lang w:val="en-US" w:eastAsia="zh-CN"/>
        </w:rPr>
        <w:t>9</w:t>
      </w:r>
      <w:r>
        <w:rPr>
          <w:rFonts w:hint="eastAsia" w:ascii="宋体" w:hAnsi="宋体" w:eastAsia="宋体"/>
          <w:szCs w:val="21"/>
        </w:rPr>
        <w:t>.所有经济业务的发生,都会引起会计恒等式两边同时发生变化。（    ）</w:t>
      </w:r>
    </w:p>
    <w:p>
      <w:pPr>
        <w:rPr>
          <w:rFonts w:ascii="宋体" w:hAnsi="宋体" w:eastAsia="宋体"/>
          <w:szCs w:val="21"/>
        </w:rPr>
      </w:pPr>
      <w:r>
        <w:rPr>
          <w:rFonts w:hint="eastAsia" w:ascii="宋体" w:hAnsi="宋体"/>
          <w:szCs w:val="21"/>
          <w:lang w:val="en-US" w:eastAsia="zh-CN"/>
        </w:rPr>
        <w:t>10</w:t>
      </w:r>
      <w:r>
        <w:rPr>
          <w:rFonts w:hint="eastAsia" w:ascii="宋体" w:hAnsi="宋体" w:eastAsia="宋体"/>
          <w:szCs w:val="21"/>
        </w:rPr>
        <w:t>.每一项经济业务的发生必然会引起会计等式的一方或双方有关项目相互联系的等量的变化。（     ）</w:t>
      </w:r>
    </w:p>
    <w:p>
      <w:pPr>
        <w:rPr>
          <w:rFonts w:ascii="宋体" w:hAnsi="宋体" w:eastAsia="宋体"/>
          <w:szCs w:val="21"/>
        </w:rPr>
      </w:pPr>
      <w:r>
        <w:rPr>
          <w:rFonts w:hint="eastAsia" w:ascii="宋体" w:hAnsi="宋体"/>
          <w:szCs w:val="21"/>
          <w:lang w:val="en-US" w:eastAsia="zh-CN"/>
        </w:rPr>
        <w:t>11</w:t>
      </w:r>
      <w:r>
        <w:rPr>
          <w:rFonts w:hint="eastAsia" w:ascii="宋体" w:hAnsi="宋体" w:eastAsia="宋体"/>
          <w:szCs w:val="21"/>
        </w:rPr>
        <w:t>.若某项资产不能为企业带来经济利益,即使是由企业拥有或控制的,也不能作为企业的资产在资产负债表中列示。（    ）</w:t>
      </w:r>
    </w:p>
    <w:p>
      <w:pPr>
        <w:rPr>
          <w:rFonts w:ascii="宋体" w:hAnsi="宋体" w:eastAsia="宋体"/>
          <w:szCs w:val="21"/>
        </w:rPr>
      </w:pPr>
      <w:r>
        <w:rPr>
          <w:rFonts w:hint="eastAsia" w:ascii="宋体" w:hAnsi="宋体"/>
          <w:szCs w:val="21"/>
          <w:lang w:val="en-US" w:eastAsia="zh-CN"/>
        </w:rPr>
        <w:t>12</w:t>
      </w:r>
      <w:r>
        <w:rPr>
          <w:rFonts w:hint="eastAsia" w:ascii="宋体" w:hAnsi="宋体" w:eastAsia="宋体"/>
          <w:szCs w:val="21"/>
        </w:rPr>
        <w:t>.企业取得了收入,会表现为资产的增加或负债的减少,或者两者兼而有之。（    ）</w:t>
      </w:r>
    </w:p>
    <w:p>
      <w:pPr>
        <w:rPr>
          <w:rFonts w:ascii="宋体" w:hAnsi="宋体" w:eastAsia="宋体"/>
          <w:szCs w:val="21"/>
        </w:rPr>
      </w:pPr>
      <w:r>
        <w:rPr>
          <w:rFonts w:hint="eastAsia" w:ascii="宋体" w:hAnsi="宋体"/>
          <w:szCs w:val="21"/>
          <w:lang w:val="en-US" w:eastAsia="zh-CN"/>
        </w:rPr>
        <w:t>13</w:t>
      </w:r>
      <w:r>
        <w:rPr>
          <w:rFonts w:hint="eastAsia" w:ascii="宋体" w:hAnsi="宋体" w:eastAsia="宋体"/>
          <w:szCs w:val="21"/>
        </w:rPr>
        <w:t>.流动负债可以是一年内或超过一年的一个营业周期内偿还的债务。（    ）</w:t>
      </w:r>
    </w:p>
    <w:p>
      <w:pPr>
        <w:rPr>
          <w:rFonts w:ascii="宋体" w:hAnsi="宋体" w:eastAsia="宋体"/>
          <w:szCs w:val="21"/>
        </w:rPr>
      </w:pPr>
      <w:r>
        <w:rPr>
          <w:rFonts w:hint="eastAsia" w:ascii="宋体" w:hAnsi="宋体"/>
          <w:szCs w:val="21"/>
          <w:lang w:val="en-US" w:eastAsia="zh-CN"/>
        </w:rPr>
        <w:t>14</w:t>
      </w:r>
      <w:r>
        <w:rPr>
          <w:rFonts w:hint="eastAsia" w:ascii="宋体" w:hAnsi="宋体" w:eastAsia="宋体"/>
          <w:szCs w:val="21"/>
        </w:rPr>
        <w:t>.有一定数额的资产必然有一定数额的权益,有一定数额的权益也必定有一定数额的资产。（    ）</w:t>
      </w:r>
    </w:p>
    <w:p>
      <w:pPr>
        <w:rPr>
          <w:rFonts w:hint="eastAsia" w:ascii="宋体" w:hAnsi="宋体" w:eastAsia="宋体"/>
          <w:szCs w:val="21"/>
        </w:rPr>
      </w:pPr>
      <w:r>
        <w:rPr>
          <w:rFonts w:hint="eastAsia" w:ascii="宋体" w:hAnsi="宋体"/>
          <w:szCs w:val="21"/>
          <w:lang w:val="en-US" w:eastAsia="zh-CN"/>
        </w:rPr>
        <w:t>15</w:t>
      </w:r>
      <w:r>
        <w:rPr>
          <w:rFonts w:hint="eastAsia" w:ascii="宋体" w:hAnsi="宋体" w:eastAsia="宋体"/>
          <w:szCs w:val="21"/>
        </w:rPr>
        <w:t>.只要企业拥有某项财产物资的所有权就能将其确认为资产。（    ）</w:t>
      </w:r>
    </w:p>
    <w:p>
      <w:pPr>
        <w:rPr>
          <w:rFonts w:hint="eastAsia" w:ascii="宋体" w:hAnsi="宋体" w:eastAsia="宋体" w:cs="宋体"/>
          <w:sz w:val="24"/>
        </w:rPr>
      </w:pPr>
      <w:r>
        <w:rPr>
          <w:rFonts w:hint="eastAsia" w:ascii="宋体" w:hAnsi="宋体" w:eastAsia="宋体"/>
          <w:szCs w:val="21"/>
        </w:rPr>
        <w:t>1</w:t>
      </w:r>
      <w:r>
        <w:rPr>
          <w:rFonts w:hint="eastAsia" w:ascii="宋体" w:hAnsi="宋体"/>
          <w:szCs w:val="21"/>
          <w:lang w:val="en-US" w:eastAsia="zh-CN"/>
        </w:rPr>
        <w:t>6</w:t>
      </w:r>
      <w:r>
        <w:rPr>
          <w:rFonts w:hint="eastAsia" w:ascii="宋体" w:hAnsi="宋体" w:eastAsia="宋体"/>
          <w:szCs w:val="21"/>
        </w:rPr>
        <w:t xml:space="preserve">.经济业务的发生,可能引起资产与权益总额发生变化,但是不会破坏会计基本等式的平衡关系。（  </w:t>
      </w:r>
      <w:bookmarkStart w:id="0" w:name="_GoBack"/>
      <w:bookmarkEnd w:id="0"/>
      <w:r>
        <w:rPr>
          <w:rFonts w:hint="eastAsia" w:ascii="宋体" w:hAnsi="宋体" w:eastAsia="宋体"/>
          <w:szCs w:val="21"/>
        </w:rPr>
        <w:t xml:space="preserve">  ）</w:t>
      </w:r>
    </w:p>
    <w:sectPr>
      <w:headerReference r:id="rId5" w:type="first"/>
      <w:footerReference r:id="rId7" w:type="first"/>
      <w:headerReference r:id="rId3" w:type="default"/>
      <w:headerReference r:id="rId4" w:type="even"/>
      <w:footerReference r:id="rId6" w:type="even"/>
      <w:pgSz w:w="23814" w:h="16839" w:orient="landscape"/>
      <w:pgMar w:top="851" w:right="720" w:bottom="720" w:left="720" w:header="567" w:footer="567" w:gutter="0"/>
      <w:paperSrc w:other="4"/>
      <w:pgBorders w:offsetFrom="page">
        <w:top w:val="dashed" w:color="auto" w:sz="4" w:space="24"/>
        <w:left w:val="dashed" w:color="auto" w:sz="4" w:space="24"/>
        <w:bottom w:val="dashed" w:color="auto" w:sz="4" w:space="24"/>
        <w:right w:val="dashed" w:color="auto" w:sz="4" w:space="24"/>
      </w:pgBorders>
      <w:cols w:space="425" w:num="2" w:sep="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4140" w:firstLineChars="2300"/>
    </w:pP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7"/>
      </w:rPr>
      <w:fldChar w:fldCharType="begin"/>
    </w:r>
    <w:r>
      <w:rPr>
        <w:rStyle w:val="7"/>
      </w:rPr>
      <w:instrText xml:space="preserve"> PAGE </w:instrText>
    </w:r>
    <w:r>
      <w:rPr>
        <w:rStyle w:val="7"/>
      </w:rPr>
      <w:fldChar w:fldCharType="separate"/>
    </w:r>
    <w:r>
      <w:rPr>
        <w:rStyle w:val="7"/>
      </w:rPr>
      <w:instrText xml:space="preserve">2</w:instrText>
    </w:r>
    <w:r>
      <w:rPr>
        <w:rStyle w:val="7"/>
      </w:rPr>
      <w:fldChar w:fldCharType="end"/>
    </w:r>
    <w:r>
      <w:rPr>
        <w:rStyle w:val="7"/>
        <w:rFonts w:hint="eastAsia"/>
      </w:rPr>
      <w:instrText xml:space="preserve">*2-1</w:instrText>
    </w:r>
    <w:r>
      <w:rPr>
        <w:kern w:val="0"/>
        <w:szCs w:val="21"/>
      </w:rPr>
      <w:instrText xml:space="preserve"> </w:instrText>
    </w:r>
    <w:r>
      <w:rPr>
        <w:kern w:val="0"/>
        <w:szCs w:val="21"/>
      </w:rPr>
      <w:fldChar w:fldCharType="separate"/>
    </w:r>
    <w:r>
      <w:rPr>
        <w:kern w:val="0"/>
        <w:szCs w:val="21"/>
      </w:rPr>
      <w:t>3</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2</w:t>
    </w:r>
    <w:r>
      <w:rPr>
        <w:kern w:val="0"/>
        <w:szCs w:val="21"/>
      </w:rPr>
      <w:fldChar w:fldCharType="end"/>
    </w:r>
    <w:r>
      <w:rPr>
        <w:rFonts w:hint="eastAsia"/>
        <w:kern w:val="0"/>
        <w:szCs w:val="21"/>
      </w:rPr>
      <w:t xml:space="preserve"> 面</w:t>
    </w:r>
    <w:r>
      <w:rPr>
        <w:rFonts w:hint="eastAsia"/>
      </w:rPr>
      <w:t xml:space="preserve"> </w:t>
    </w:r>
    <w:r>
      <w:rPr>
        <w:rFonts w:hint="eastAsia"/>
        <w:kern w:val="0"/>
        <w:szCs w:val="21"/>
      </w:rPr>
      <w:t>）</w:t>
    </w: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7"/>
      </w:rPr>
      <w:fldChar w:fldCharType="begin"/>
    </w:r>
    <w:r>
      <w:rPr>
        <w:rStyle w:val="7"/>
      </w:rPr>
      <w:instrText xml:space="preserve"> PAGE </w:instrText>
    </w:r>
    <w:r>
      <w:rPr>
        <w:rStyle w:val="7"/>
      </w:rPr>
      <w:fldChar w:fldCharType="separate"/>
    </w:r>
    <w:r>
      <w:rPr>
        <w:rStyle w:val="7"/>
      </w:rPr>
      <w:instrText xml:space="preserve">2</w:instrText>
    </w:r>
    <w:r>
      <w:rPr>
        <w:rStyle w:val="7"/>
      </w:rPr>
      <w:fldChar w:fldCharType="end"/>
    </w:r>
    <w:r>
      <w:rPr>
        <w:rStyle w:val="7"/>
        <w:rFonts w:hint="eastAsia"/>
      </w:rPr>
      <w:instrText xml:space="preserve">*2</w:instrText>
    </w:r>
    <w:r>
      <w:rPr>
        <w:kern w:val="0"/>
        <w:szCs w:val="21"/>
      </w:rPr>
      <w:instrText xml:space="preserve"> </w:instrText>
    </w:r>
    <w:r>
      <w:rPr>
        <w:kern w:val="0"/>
        <w:szCs w:val="21"/>
      </w:rPr>
      <w:fldChar w:fldCharType="separate"/>
    </w:r>
    <w:r>
      <w:rPr>
        <w:kern w:val="0"/>
        <w:szCs w:val="21"/>
      </w:rPr>
      <w:t>4</w:t>
    </w:r>
    <w:r>
      <w:rPr>
        <w:kern w:val="0"/>
        <w:szCs w:val="21"/>
      </w:rPr>
      <w:fldChar w:fldCharType="end"/>
    </w:r>
    <w:r>
      <w:rPr>
        <w:rFonts w:hint="eastAsia"/>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7"/>
      </w:rPr>
      <w:fldChar w:fldCharType="begin"/>
    </w:r>
    <w:r>
      <w:rPr>
        <w:rStyle w:val="7"/>
      </w:rPr>
      <w:instrText xml:space="preserve"> PAGE </w:instrText>
    </w:r>
    <w:r>
      <w:rPr>
        <w:rStyle w:val="7"/>
      </w:rPr>
      <w:fldChar w:fldCharType="separate"/>
    </w:r>
    <w:r>
      <w:rPr>
        <w:rStyle w:val="7"/>
      </w:rPr>
      <w:instrText xml:space="preserve">1</w:instrText>
    </w:r>
    <w:r>
      <w:rPr>
        <w:rStyle w:val="7"/>
      </w:rPr>
      <w:fldChar w:fldCharType="end"/>
    </w:r>
    <w:r>
      <w:rPr>
        <w:rStyle w:val="7"/>
        <w:rFonts w:hint="eastAsia"/>
      </w:rPr>
      <w:instrText xml:space="preserve">*2-1</w:instrText>
    </w:r>
    <w:r>
      <w:rPr>
        <w:kern w:val="0"/>
        <w:szCs w:val="21"/>
      </w:rPr>
      <w:instrText xml:space="preserve"> </w:instrText>
    </w:r>
    <w:r>
      <w:rPr>
        <w:kern w:val="0"/>
        <w:szCs w:val="21"/>
      </w:rPr>
      <w:fldChar w:fldCharType="separate"/>
    </w:r>
    <w:r>
      <w:rPr>
        <w:kern w:val="0"/>
        <w:szCs w:val="21"/>
      </w:rPr>
      <w:t>1</w:t>
    </w:r>
    <w:r>
      <w:rPr>
        <w:kern w:val="0"/>
        <w:szCs w:val="21"/>
      </w:rPr>
      <w:fldChar w:fldCharType="end"/>
    </w:r>
    <w:r>
      <w:rPr>
        <w:rFonts w:hint="eastAsia"/>
        <w:kern w:val="0"/>
        <w:szCs w:val="21"/>
      </w:rPr>
      <w:t xml:space="preserve">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1</w:t>
    </w:r>
    <w:r>
      <w:rPr>
        <w:kern w:val="0"/>
        <w:szCs w:val="21"/>
      </w:rPr>
      <w:fldChar w:fldCharType="end"/>
    </w:r>
    <w:r>
      <w:rPr>
        <w:rFonts w:hint="eastAsia"/>
        <w:kern w:val="0"/>
        <w:szCs w:val="21"/>
      </w:rPr>
      <w:t xml:space="preserve"> 面）                                                         第 </w:t>
    </w:r>
    <w:r>
      <w:rPr>
        <w:kern w:val="0"/>
        <w:szCs w:val="21"/>
      </w:rPr>
      <w:fldChar w:fldCharType="begin"/>
    </w:r>
    <w:r>
      <w:rPr>
        <w:kern w:val="0"/>
        <w:szCs w:val="21"/>
      </w:rPr>
      <w:instrText xml:space="preserve"> </w:instrText>
    </w:r>
    <w:r>
      <w:rPr>
        <w:rFonts w:hint="eastAsia"/>
        <w:kern w:val="0"/>
        <w:szCs w:val="21"/>
      </w:rPr>
      <w:instrText xml:space="preserve">=</w:instrText>
    </w:r>
    <w:r>
      <w:rPr>
        <w:kern w:val="0"/>
        <w:szCs w:val="21"/>
      </w:rPr>
      <w:fldChar w:fldCharType="begin"/>
    </w:r>
    <w:r>
      <w:rPr>
        <w:kern w:val="0"/>
        <w:szCs w:val="21"/>
      </w:rPr>
      <w:instrText xml:space="preserve"> PAGE </w:instrText>
    </w:r>
    <w:r>
      <w:rPr>
        <w:kern w:val="0"/>
        <w:szCs w:val="21"/>
      </w:rPr>
      <w:fldChar w:fldCharType="separate"/>
    </w:r>
    <w:r>
      <w:rPr>
        <w:kern w:val="0"/>
        <w:szCs w:val="21"/>
      </w:rPr>
      <w:instrText xml:space="preserve">1</w:instrText>
    </w:r>
    <w:r>
      <w:rPr>
        <w:kern w:val="0"/>
        <w:szCs w:val="21"/>
      </w:rPr>
      <w:fldChar w:fldCharType="end"/>
    </w:r>
    <w:r>
      <w:rPr>
        <w:rFonts w:hint="eastAsia"/>
        <w:kern w:val="0"/>
        <w:szCs w:val="21"/>
      </w:rPr>
      <w:instrText xml:space="preserve">*2</w:instrText>
    </w:r>
    <w:r>
      <w:rPr>
        <w:kern w:val="0"/>
        <w:szCs w:val="21"/>
      </w:rPr>
      <w:instrText xml:space="preserve"> </w:instrText>
    </w:r>
    <w:r>
      <w:rPr>
        <w:kern w:val="0"/>
        <w:szCs w:val="21"/>
      </w:rPr>
      <w:fldChar w:fldCharType="separate"/>
    </w:r>
    <w:r>
      <w:rPr>
        <w:kern w:val="0"/>
        <w:szCs w:val="21"/>
      </w:rPr>
      <w:t>2</w:t>
    </w:r>
    <w:r>
      <w:rPr>
        <w:kern w:val="0"/>
        <w:szCs w:val="21"/>
      </w:rPr>
      <w:fldChar w:fldCharType="end"/>
    </w:r>
    <w:r>
      <w:rPr>
        <w:rFonts w:hint="eastAsia"/>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PowerPlusWaterMarkObject18854689" o:spid="_x0000_s4098" o:spt="136" type="#_x0000_t136" style="position:absolute;left:0pt;height:90pt;width:810pt;mso-position-horizontal:center;mso-position-horizontal-relative:margin;mso-position-vertical:center;mso-position-vertical-relative:margin;rotation:20643840f;z-index:-251655168;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left"/>
      <w:rPr>
        <w:sz w:val="28"/>
        <w:szCs w:val="28"/>
      </w:rPr>
    </w:pPr>
    <w:r>
      <w:rPr>
        <w:sz w:val="28"/>
        <w:szCs w:val="28"/>
      </w:rPr>
      <w:pict>
        <v:shape id="PowerPlusWaterMarkObject18854688" o:spid="_x0000_s4099" o:spt="136" type="#_x0000_t136" style="position:absolute;left:0pt;height:90pt;width:810pt;mso-position-horizontal:center;mso-position-horizontal-relative:margin;mso-position-vertical:center;mso-position-vertical-relative:margin;rotation:20643840f;z-index:-251656192;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r>
      <w:rPr>
        <w:sz w:val="28"/>
        <w:szCs w:val="28"/>
      </w:rPr>
      <w:t xml:space="preserve"> https://www.jmgyxx.com/</w:t>
    </w:r>
    <w:r>
      <w:rPr>
        <w:rFonts w:hint="eastAsia"/>
        <w:sz w:val="28"/>
        <w:szCs w:val="28"/>
      </w:rPr>
      <w:t xml:space="preserve">       </w:t>
    </w:r>
    <w:r>
      <w:rPr>
        <w:rFonts w:hint="eastAsia"/>
        <w:b/>
        <w:sz w:val="28"/>
        <w:szCs w:val="28"/>
      </w:rPr>
      <w:t>集美工业学校 -考试卷</w:t>
    </w:r>
    <w:r>
      <w:rPr>
        <w:rFonts w:hint="eastAsia"/>
        <w:sz w:val="28"/>
        <w:szCs w:val="28"/>
      </w:rPr>
      <w:t xml:space="preserve">                                       </w:t>
    </w:r>
    <w:r>
      <w:rPr>
        <w:rFonts w:hint="eastAsia"/>
        <w:sz w:val="28"/>
        <w:szCs w:val="28"/>
      </w:rPr>
      <w:sym w:font="Wingdings" w:char="F0FE"/>
    </w:r>
    <w:r>
      <w:rPr>
        <w:rFonts w:hint="eastAsia"/>
        <w:sz w:val="28"/>
        <w:szCs w:val="28"/>
      </w:rPr>
      <w:t xml:space="preserve"> 诚信考试   </w:t>
    </w:r>
    <w:r>
      <w:rPr>
        <w:rFonts w:hint="eastAsia"/>
        <w:sz w:val="28"/>
        <w:szCs w:val="28"/>
      </w:rPr>
      <w:sym w:font="Wingdings" w:char="F0FE"/>
    </w:r>
    <w:r>
      <w:rPr>
        <w:rFonts w:hint="eastAsia"/>
        <w:sz w:val="28"/>
        <w:szCs w:val="28"/>
      </w:rPr>
      <w:t xml:space="preserve">认真作答   </w:t>
    </w:r>
    <w:r>
      <w:rPr>
        <w:rFonts w:hint="eastAsia"/>
        <w:sz w:val="28"/>
        <w:szCs w:val="28"/>
      </w:rPr>
      <w:sym w:font="Wingdings" w:char="F0FE"/>
    </w:r>
    <w:r>
      <w:rPr>
        <w:rFonts w:hint="eastAsia"/>
        <w:sz w:val="28"/>
        <w:szCs w:val="28"/>
      </w:rPr>
      <w:t>书写工整</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sz w:val="32"/>
        <w:szCs w:val="32"/>
      </w:rPr>
    </w:pPr>
    <w:r>
      <w:pict>
        <v:shape id="PowerPlusWaterMarkObject18854687" o:spid="_x0000_s4097" o:spt="136" type="#_x0000_t136" style="position:absolute;left:0pt;height:90pt;width:810pt;mso-position-horizontal:center;mso-position-horizontal-relative:margin;mso-position-vertical:center;mso-position-vertical-relative:margin;rotation:20643840f;z-index:-251657216;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r>
      <w:rPr>
        <w:rFonts w:hint="eastAsia"/>
        <w:b/>
        <w:spacing w:val="20"/>
        <w:sz w:val="32"/>
        <w:szCs w:val="32"/>
      </w:rPr>
      <w:t>集美工业学校</w:t>
    </w:r>
    <w:r>
      <w:rPr>
        <w:rFonts w:hint="eastAsia"/>
        <w:sz w:val="32"/>
        <w:szCs w:val="32"/>
      </w:rPr>
      <w:t xml:space="preserve"> </w:t>
    </w:r>
    <w:r>
      <w:rPr>
        <w:rFonts w:hint="eastAsia"/>
        <w:color w:val="002060"/>
        <w:sz w:val="32"/>
        <w:szCs w:val="32"/>
      </w:rPr>
      <w:t>202</w:t>
    </w:r>
    <w:r>
      <w:rPr>
        <w:rFonts w:hint="eastAsia"/>
        <w:color w:val="002060"/>
        <w:sz w:val="32"/>
        <w:szCs w:val="32"/>
        <w:lang w:val="en-US" w:eastAsia="zh-CN"/>
      </w:rPr>
      <w:t>1</w:t>
    </w:r>
    <w:r>
      <w:rPr>
        <w:rFonts w:hint="eastAsia"/>
        <w:color w:val="002060"/>
        <w:sz w:val="32"/>
        <w:szCs w:val="32"/>
      </w:rPr>
      <w:t>/202</w:t>
    </w:r>
    <w:r>
      <w:rPr>
        <w:rFonts w:hint="eastAsia"/>
        <w:color w:val="002060"/>
        <w:sz w:val="32"/>
        <w:szCs w:val="32"/>
        <w:lang w:val="en-US" w:eastAsia="zh-CN"/>
      </w:rPr>
      <w:t>2</w:t>
    </w:r>
    <w:r>
      <w:rPr>
        <w:rFonts w:hint="eastAsia"/>
        <w:color w:val="002060"/>
        <w:sz w:val="32"/>
        <w:szCs w:val="32"/>
      </w:rPr>
      <w:t>(下)学期</w:t>
    </w:r>
    <w:r>
      <w:rPr>
        <w:rFonts w:hint="eastAsia"/>
        <w:sz w:val="32"/>
        <w:szCs w:val="32"/>
      </w:rPr>
      <w:t xml:space="preserve"> </w:t>
    </w:r>
    <w:r>
      <w:rPr>
        <w:rFonts w:hint="eastAsia" w:ascii="宋体" w:hAnsi="宋体"/>
        <w:b/>
        <w:sz w:val="32"/>
        <w:szCs w:val="32"/>
      </w:rPr>
      <w:t>〖统考/模拟考〗</w:t>
    </w:r>
    <w:r>
      <w:rPr>
        <w:rFonts w:hint="eastAsia"/>
        <w:b/>
        <w:spacing w:val="20"/>
        <w:sz w:val="32"/>
        <w:szCs w:val="32"/>
      </w:rPr>
      <w:t>试卷</w:t>
    </w:r>
    <w:r>
      <w:rPr>
        <w:rFonts w:hint="eastAsia"/>
        <w:sz w:val="32"/>
        <w:szCs w:val="32"/>
      </w:rPr>
      <w:t xml:space="preserve">                         </w:t>
    </w:r>
    <w:r>
      <w:rPr>
        <w:rFonts w:hint="eastAsia"/>
        <w:sz w:val="28"/>
        <w:szCs w:val="28"/>
      </w:rPr>
      <w:t xml:space="preserve"> 姓名:_____________   </w:t>
    </w:r>
    <w:r>
      <w:rPr>
        <w:rFonts w:hint="eastAsia"/>
        <w:sz w:val="28"/>
        <w:szCs w:val="28"/>
        <w:lang w:val="en-US" w:eastAsia="zh-CN"/>
      </w:rPr>
      <w:t>班级</w:t>
    </w:r>
    <w:r>
      <w:rPr>
        <w:rFonts w:hint="eastAsia"/>
        <w:sz w:val="28"/>
        <w:szCs w:val="28"/>
      </w:rPr>
      <w:t xml:space="preserve">:____________  座号:_______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EE6"/>
    <w:rsid w:val="003D3CA2"/>
    <w:rsid w:val="00465654"/>
    <w:rsid w:val="0046623F"/>
    <w:rsid w:val="00566E75"/>
    <w:rsid w:val="005E0821"/>
    <w:rsid w:val="006A1B8F"/>
    <w:rsid w:val="008769B1"/>
    <w:rsid w:val="00912132"/>
    <w:rsid w:val="009476D3"/>
    <w:rsid w:val="009D0001"/>
    <w:rsid w:val="00A36A06"/>
    <w:rsid w:val="00BA1682"/>
    <w:rsid w:val="00D23EE6"/>
    <w:rsid w:val="00D66387"/>
    <w:rsid w:val="00D874C4"/>
    <w:rsid w:val="00F12670"/>
    <w:rsid w:val="00FE2DF3"/>
    <w:rsid w:val="026F7AD6"/>
    <w:rsid w:val="052352A5"/>
    <w:rsid w:val="0F1A6F00"/>
    <w:rsid w:val="15086BE0"/>
    <w:rsid w:val="19E24244"/>
    <w:rsid w:val="1B1E4B60"/>
    <w:rsid w:val="237F3BB2"/>
    <w:rsid w:val="274C09EE"/>
    <w:rsid w:val="2B790048"/>
    <w:rsid w:val="2D99461C"/>
    <w:rsid w:val="3049516E"/>
    <w:rsid w:val="3549173C"/>
    <w:rsid w:val="36100399"/>
    <w:rsid w:val="39653192"/>
    <w:rsid w:val="41153777"/>
    <w:rsid w:val="4743775F"/>
    <w:rsid w:val="4BA34EC4"/>
    <w:rsid w:val="4FF6251E"/>
    <w:rsid w:val="61FC3494"/>
    <w:rsid w:val="67275BC3"/>
    <w:rsid w:val="67D31B1D"/>
    <w:rsid w:val="67E0511F"/>
    <w:rsid w:val="784F41F7"/>
    <w:rsid w:val="787D0DF8"/>
    <w:rsid w:val="78F40F31"/>
    <w:rsid w:val="7A25188A"/>
    <w:rsid w:val="7FE37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uiPriority w:val="0"/>
  </w:style>
  <w:style w:type="character" w:customStyle="1" w:styleId="8">
    <w:name w:val="页眉 Char"/>
    <w:basedOn w:val="6"/>
    <w:link w:val="3"/>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Pages>
  <Words>14</Words>
  <Characters>80</Characters>
  <Lines>1</Lines>
  <Paragraphs>1</Paragraphs>
  <TotalTime>12</TotalTime>
  <ScaleCrop>false</ScaleCrop>
  <LinksUpToDate>false</LinksUpToDate>
  <CharactersWithSpaces>93</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2021-05-30T11:23:00Z</dcterms:created>
  <dc:creator>陈清阵</dc:creator>
  <cp:lastModifiedBy>Yueeeeeee</cp:lastModifiedBy>
  <cp:lastPrinted>2021-01-15T07:13:00Z</cp:lastPrinted>
  <dcterms:modified xsi:type="dcterms:W3CDTF">2022-05-20T08:05:09Z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40FF71A66F0C4F7088BC91DE7FB3E686</vt:lpwstr>
  </property>
</Properties>
</file>