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第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宋体" w:hAnsi="宋体" w:cs="宋体"/>
          <w:b/>
          <w:bCs/>
          <w:sz w:val="30"/>
          <w:szCs w:val="30"/>
        </w:rPr>
        <w:t xml:space="preserve">章 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报表</w:t>
      </w:r>
      <w:r>
        <w:rPr>
          <w:rFonts w:hint="eastAsia" w:ascii="宋体" w:hAnsi="宋体" w:cs="宋体"/>
          <w:b/>
          <w:bCs/>
          <w:sz w:val="30"/>
          <w:szCs w:val="30"/>
        </w:rPr>
        <w:t>——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B</w:t>
      </w:r>
      <w:r>
        <w:rPr>
          <w:rFonts w:hint="eastAsia" w:ascii="宋体" w:hAnsi="宋体" w:cs="宋体"/>
          <w:b/>
          <w:bCs/>
          <w:sz w:val="30"/>
          <w:szCs w:val="30"/>
        </w:rPr>
        <w:t>卷</w:t>
      </w:r>
    </w:p>
    <w:p>
      <w:pPr>
        <w:spacing w:line="400" w:lineRule="exact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答题卡</w:t>
      </w:r>
    </w:p>
    <w:p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一、单项选择题（共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23</w:t>
      </w:r>
      <w:r>
        <w:rPr>
          <w:rFonts w:hint="eastAsia" w:ascii="宋体" w:hAnsi="宋体" w:cs="宋体"/>
          <w:b/>
          <w:bCs/>
          <w:sz w:val="24"/>
        </w:rPr>
        <w:t>题，每小题1分，共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23</w:t>
      </w:r>
      <w:r>
        <w:rPr>
          <w:rFonts w:hint="eastAsia" w:ascii="宋体" w:hAnsi="宋体" w:cs="宋体"/>
          <w:b/>
          <w:bCs/>
          <w:sz w:val="24"/>
        </w:rPr>
        <w:t>分）</w:t>
      </w:r>
    </w:p>
    <w:tbl>
      <w:tblPr>
        <w:tblStyle w:val="5"/>
        <w:tblW w:w="7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5"/>
        <w:gridCol w:w="3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35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1-5</w:t>
            </w:r>
          </w:p>
        </w:tc>
        <w:tc>
          <w:tcPr>
            <w:tcW w:w="3645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35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645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</w:trPr>
        <w:tc>
          <w:tcPr>
            <w:tcW w:w="3635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11-15</w:t>
            </w:r>
            <w:bookmarkStart w:id="0" w:name="_GoBack"/>
            <w:bookmarkEnd w:id="0"/>
          </w:p>
        </w:tc>
        <w:tc>
          <w:tcPr>
            <w:tcW w:w="364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16-20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42" w:hRule="atLeast"/>
        </w:trPr>
        <w:tc>
          <w:tcPr>
            <w:tcW w:w="3635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645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二、多项选择题（共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24</w:t>
      </w:r>
      <w:r>
        <w:rPr>
          <w:rFonts w:hint="eastAsia" w:ascii="宋体" w:hAnsi="宋体" w:cs="宋体"/>
          <w:b/>
          <w:bCs/>
          <w:sz w:val="24"/>
        </w:rPr>
        <w:t>题，每小题2分，共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48</w:t>
      </w:r>
      <w:r>
        <w:rPr>
          <w:rFonts w:hint="eastAsia" w:ascii="宋体" w:hAnsi="宋体" w:cs="宋体"/>
          <w:b/>
          <w:bCs/>
          <w:sz w:val="24"/>
        </w:rPr>
        <w:t>分）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36"/>
        <w:gridCol w:w="936"/>
        <w:gridCol w:w="936"/>
        <w:gridCol w:w="937"/>
        <w:gridCol w:w="937"/>
        <w:gridCol w:w="937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12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13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14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15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444" w:type="dxa"/>
          <w:trHeight w:val="519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17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18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19</w:t>
            </w: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444" w:type="dxa"/>
          <w:trHeight w:val="679" w:hRule="atLeast"/>
        </w:trPr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1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三、判断题（共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29</w:t>
      </w:r>
      <w:r>
        <w:rPr>
          <w:rFonts w:hint="eastAsia" w:ascii="宋体" w:hAnsi="宋体" w:cs="宋体"/>
          <w:b/>
          <w:bCs/>
          <w:sz w:val="24"/>
        </w:rPr>
        <w:t>题，每小题1分，共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29</w:t>
      </w:r>
      <w:r>
        <w:rPr>
          <w:rFonts w:hint="eastAsia" w:ascii="宋体" w:hAnsi="宋体" w:cs="宋体"/>
          <w:b/>
          <w:bCs/>
          <w:sz w:val="24"/>
        </w:rPr>
        <w:t>分）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9"/>
        <w:gridCol w:w="2417"/>
        <w:gridCol w:w="2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1-5</w:t>
            </w:r>
          </w:p>
        </w:tc>
        <w:tc>
          <w:tcPr>
            <w:tcW w:w="3650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6-10</w:t>
            </w:r>
          </w:p>
        </w:tc>
        <w:tc>
          <w:tcPr>
            <w:tcW w:w="388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3652" w:type="dxa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3650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8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538" w:type="dxa"/>
          <w:trHeight w:val="454" w:hRule="atLeast"/>
        </w:trPr>
        <w:tc>
          <w:tcPr>
            <w:tcW w:w="3652" w:type="dxa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16-20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538" w:type="dxa"/>
          <w:trHeight w:val="704" w:hRule="atLeast"/>
        </w:trPr>
        <w:tc>
          <w:tcPr>
            <w:tcW w:w="3652" w:type="dxa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400" w:lineRule="exact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试卷——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B</w:t>
      </w:r>
      <w:r>
        <w:rPr>
          <w:rFonts w:hint="eastAsia" w:ascii="宋体" w:hAnsi="宋体" w:cs="宋体"/>
          <w:b/>
          <w:bCs/>
          <w:sz w:val="28"/>
          <w:szCs w:val="28"/>
        </w:rPr>
        <w:t>卷</w:t>
      </w:r>
    </w:p>
    <w:p>
      <w:pPr>
        <w:spacing w:line="40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一、单项选择题（共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4"/>
        </w:rPr>
        <w:t>题，每小题1分，共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spacing w:line="400" w:lineRule="exact"/>
        <w:rPr>
          <w:rFonts w:hint="eastAsia" w:ascii="宋体" w:hAnsi="宋体" w:cs="宋体"/>
          <w:b/>
          <w:bCs/>
          <w:sz w:val="24"/>
        </w:rPr>
      </w:pPr>
    </w:p>
    <w:p>
      <w:r>
        <w:rPr>
          <w:rFonts w:hint="eastAsia"/>
        </w:rPr>
        <w:t>1.下列各项中,不属于企业财务报表组成部分的是()</w:t>
      </w:r>
      <w:r>
        <w:t xml:space="preserve"> </w:t>
      </w:r>
    </w:p>
    <w:p>
      <w:r>
        <w:rPr>
          <w:rFonts w:hint="eastAsia"/>
        </w:rPr>
        <w:t>A.旬报</w:t>
      </w:r>
    </w:p>
    <w:p>
      <w:r>
        <w:rPr>
          <w:rFonts w:hint="eastAsia"/>
        </w:rPr>
        <w:t>B.月报</w:t>
      </w:r>
    </w:p>
    <w:p>
      <w:r>
        <w:rPr>
          <w:rFonts w:hint="eastAsia"/>
        </w:rPr>
        <w:t>C.季报</w:t>
      </w:r>
    </w:p>
    <w:p>
      <w:pPr>
        <w:rPr>
          <w:rFonts w:hint="eastAsia"/>
        </w:rPr>
      </w:pPr>
      <w:r>
        <w:rPr>
          <w:rFonts w:hint="eastAsia"/>
        </w:rPr>
        <w:t>D.半年报</w:t>
      </w:r>
    </w:p>
    <w:p>
      <w:r>
        <w:rPr>
          <w:rFonts w:hint="eastAsia"/>
        </w:rPr>
        <w:t>2.我国企业的资产负债表采用()结构。</w:t>
      </w:r>
    </w:p>
    <w:p>
      <w:r>
        <w:rPr>
          <w:rFonts w:hint="eastAsia"/>
        </w:rPr>
        <w:t>A.报告式</w:t>
      </w:r>
    </w:p>
    <w:p>
      <w:r>
        <w:rPr>
          <w:rFonts w:hint="eastAsia"/>
        </w:rPr>
        <w:t>B.账户式</w:t>
      </w:r>
    </w:p>
    <w:p>
      <w:r>
        <w:rPr>
          <w:rFonts w:hint="eastAsia"/>
        </w:rPr>
        <w:t>C.单步式</w:t>
      </w:r>
    </w:p>
    <w:p>
      <w:pPr>
        <w:rPr>
          <w:rFonts w:hint="eastAsia"/>
        </w:rPr>
      </w:pPr>
      <w:r>
        <w:rPr>
          <w:rFonts w:hint="eastAsia"/>
        </w:rPr>
        <w:t>D.多步式</w:t>
      </w:r>
    </w:p>
    <w:p>
      <w:r>
        <w:rPr>
          <w:rFonts w:hint="eastAsia"/>
        </w:rPr>
        <w:t>3.下列各项中,反映企业在一定会计期间经营成果的是()。</w:t>
      </w:r>
    </w:p>
    <w:p>
      <w:r>
        <w:rPr>
          <w:rFonts w:hint="eastAsia"/>
        </w:rPr>
        <w:t>A.资产负债表</w:t>
      </w:r>
    </w:p>
    <w:p>
      <w:r>
        <w:rPr>
          <w:rFonts w:hint="eastAsia"/>
        </w:rPr>
        <w:t>B.利润表</w:t>
      </w:r>
    </w:p>
    <w:p>
      <w:r>
        <w:rPr>
          <w:rFonts w:hint="eastAsia"/>
        </w:rPr>
        <w:t>C.现金流量表</w:t>
      </w:r>
    </w:p>
    <w:p>
      <w:pPr>
        <w:rPr>
          <w:rFonts w:hint="eastAsia"/>
        </w:rPr>
      </w:pPr>
      <w:r>
        <w:rPr>
          <w:rFonts w:hint="eastAsia"/>
        </w:rPr>
        <w:t>D.所有者权益变动表</w:t>
      </w:r>
    </w:p>
    <w:p>
      <w:r>
        <w:rPr>
          <w:rFonts w:hint="eastAsia"/>
        </w:rPr>
        <w:t>4.在多步式利润表中,下列关于净利润的表述中正确的是()</w:t>
      </w:r>
      <w:r>
        <w:t xml:space="preserve"> </w:t>
      </w:r>
    </w:p>
    <w:p>
      <w:r>
        <w:rPr>
          <w:rFonts w:hint="eastAsia"/>
        </w:rPr>
        <w:t>A.利润总额减去应交所得税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/>
        </w:rPr>
        <w:t>B.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利润总额减去销售费用</w:t>
      </w:r>
    </w:p>
    <w:p>
      <w:r>
        <w:rPr>
          <w:rFonts w:hint="eastAsia"/>
        </w:rPr>
        <w:t>C.利润总额减去利润分配额</w:t>
      </w:r>
    </w:p>
    <w:p>
      <w:pPr>
        <w:rPr>
          <w:rFonts w:hint="eastAsia"/>
        </w:rPr>
      </w:pPr>
      <w:r>
        <w:rPr>
          <w:rFonts w:hint="eastAsia"/>
        </w:rPr>
        <w:t>D.利润总额减去所得税费用</w:t>
      </w:r>
    </w:p>
    <w:p>
      <w:r>
        <w:rPr>
          <w:rFonts w:hint="eastAsia"/>
        </w:rPr>
        <w:t>5.下列各项中,不属于财务报表编制要求的是()</w:t>
      </w:r>
      <w:r>
        <w:t xml:space="preserve"> </w:t>
      </w:r>
    </w:p>
    <w:p>
      <w:pPr>
        <w:rPr>
          <w:rFonts w:hint="eastAsia"/>
        </w:rPr>
      </w:pPr>
      <w:r>
        <w:rPr>
          <w:rFonts w:hint="eastAsia"/>
        </w:rPr>
        <w:t>A.全面完整B</w:t>
      </w:r>
      <w:r>
        <w:t>.</w:t>
      </w:r>
      <w:r>
        <w:rPr>
          <w:rFonts w:hint="eastAsia"/>
        </w:rPr>
        <w:t>便于理解C</w:t>
      </w:r>
      <w:r>
        <w:t>.</w:t>
      </w:r>
      <w:r>
        <w:rPr>
          <w:rFonts w:hint="eastAsia"/>
        </w:rPr>
        <w:t>真实可靠D. 节约成本</w:t>
      </w:r>
    </w:p>
    <w:p>
      <w:r>
        <w:rPr>
          <w:rFonts w:hint="eastAsia"/>
        </w:rPr>
        <w:t>6.利润表中,扣减所得税费用前的利润称为()</w:t>
      </w:r>
      <w:r>
        <w:t xml:space="preserve"> </w:t>
      </w:r>
    </w:p>
    <w:p>
      <w:r>
        <w:rPr>
          <w:rFonts w:hint="eastAsia"/>
        </w:rPr>
        <w:t>A.净利润</w:t>
      </w:r>
    </w:p>
    <w:p>
      <w:r>
        <w:rPr>
          <w:rFonts w:hint="eastAsia"/>
        </w:rPr>
        <w:t>B.利润总额</w:t>
      </w:r>
    </w:p>
    <w:p>
      <w:r>
        <w:rPr>
          <w:rFonts w:hint="eastAsia"/>
        </w:rPr>
        <w:t>C.未分配利润</w:t>
      </w:r>
    </w:p>
    <w:p>
      <w:pPr>
        <w:rPr>
          <w:rFonts w:hint="eastAsia"/>
        </w:rPr>
      </w:pPr>
      <w:r>
        <w:rPr>
          <w:rFonts w:hint="eastAsia"/>
        </w:rPr>
        <w:t>D.营业利润</w:t>
      </w:r>
    </w:p>
    <w:p>
      <w:r>
        <w:rPr>
          <w:rFonts w:hint="eastAsia"/>
        </w:rPr>
        <w:t>7.下列资产负债表资产项目中,排列在最前面的项目是()。</w:t>
      </w:r>
    </w:p>
    <w:p>
      <w:r>
        <w:rPr>
          <w:rFonts w:hint="eastAsia"/>
        </w:rPr>
        <w:t>A.货币资金</w:t>
      </w:r>
    </w:p>
    <w:p>
      <w:r>
        <w:t>B.</w:t>
      </w:r>
      <w:r>
        <w:rPr>
          <w:rFonts w:hint="eastAsia"/>
        </w:rPr>
        <w:t>交易性金融资产</w:t>
      </w:r>
    </w:p>
    <w:p>
      <w:pPr>
        <w:rPr>
          <w:rFonts w:hint="eastAsia"/>
        </w:rPr>
      </w:pPr>
      <w:r>
        <w:rPr>
          <w:rFonts w:hint="eastAsia"/>
        </w:rPr>
        <w:t>C.固定资产</w:t>
      </w:r>
    </w:p>
    <w:p>
      <w:pPr>
        <w:rPr>
          <w:rFonts w:hint="eastAsia"/>
        </w:rPr>
      </w:pPr>
      <w:r>
        <w:rPr>
          <w:rFonts w:hint="eastAsia"/>
        </w:rPr>
        <w:t>D.无形资产</w:t>
      </w:r>
    </w:p>
    <w:p>
      <w:r>
        <w:rPr>
          <w:rFonts w:hint="eastAsia"/>
        </w:rPr>
        <w:t>8.下列各项中,列在资产负债表右方的是()</w:t>
      </w:r>
      <w:r>
        <w:t xml:space="preserve"> </w:t>
      </w:r>
    </w:p>
    <w:p>
      <w:r>
        <w:rPr>
          <w:rFonts w:hint="eastAsia"/>
        </w:rPr>
        <w:t>A.固定资产</w:t>
      </w:r>
    </w:p>
    <w:p>
      <w:r>
        <w:rPr>
          <w:rFonts w:hint="eastAsia"/>
        </w:rPr>
        <w:t>B.无形资产</w:t>
      </w:r>
    </w:p>
    <w:p>
      <w:r>
        <w:rPr>
          <w:rFonts w:hint="eastAsia"/>
        </w:rPr>
        <w:t>C.应付职工薪酬</w:t>
      </w:r>
    </w:p>
    <w:p>
      <w:pPr>
        <w:rPr>
          <w:rFonts w:hint="eastAsia"/>
        </w:rPr>
      </w:pPr>
      <w:r>
        <w:rPr>
          <w:rFonts w:hint="eastAsia"/>
        </w:rPr>
        <w:t>D.预付账款</w:t>
      </w:r>
    </w:p>
    <w:p>
      <w:r>
        <w:rPr>
          <w:rFonts w:hint="eastAsia"/>
        </w:rPr>
        <w:t xml:space="preserve">9.下列资产负债表项目中,需要根据多个总账账户的期末余额进行汇总填列的() </w:t>
      </w:r>
    </w:p>
    <w:p>
      <w:r>
        <w:rPr>
          <w:rFonts w:hint="eastAsia"/>
        </w:rPr>
        <w:t>A.应付职工薪酬</w:t>
      </w:r>
    </w:p>
    <w:p>
      <w:r>
        <w:rPr>
          <w:rFonts w:hint="eastAsia"/>
        </w:rPr>
        <w:t>B.短期借款</w:t>
      </w:r>
    </w:p>
    <w:p>
      <w:r>
        <w:rPr>
          <w:rFonts w:hint="eastAsia"/>
        </w:rPr>
        <w:t>C.存货</w:t>
      </w:r>
    </w:p>
    <w:p>
      <w:pPr>
        <w:rPr>
          <w:rFonts w:hint="eastAsia"/>
        </w:rPr>
      </w:pPr>
      <w:r>
        <w:rPr>
          <w:rFonts w:hint="eastAsia"/>
        </w:rPr>
        <w:t>D.资本公积</w:t>
      </w:r>
    </w:p>
    <w:p>
      <w:r>
        <w:rPr>
          <w:rFonts w:hint="eastAsia"/>
        </w:rPr>
        <w:t xml:space="preserve">10.计算利润总额的正确公式是() </w:t>
      </w:r>
      <w:r>
        <w:t xml:space="preserve"> </w:t>
      </w:r>
    </w:p>
    <w:p>
      <w:r>
        <w:rPr>
          <w:rFonts w:hint="eastAsia"/>
        </w:rPr>
        <w:t>A. 利润总额=营业利润一销售费用一管理费用一财务费用</w:t>
      </w:r>
    </w:p>
    <w:p>
      <w:r>
        <w:rPr>
          <w:rFonts w:hint="eastAsia"/>
        </w:rPr>
        <w:t>B. 利润总额=营业利润+营业外收入一营业外支出</w:t>
      </w:r>
    </w:p>
    <w:p>
      <w:r>
        <w:rPr>
          <w:rFonts w:hint="eastAsia"/>
        </w:rPr>
        <w:t>C. 利润总额=营业利润一销售费用一管理费用一财务费用一所得税费用</w:t>
      </w:r>
    </w:p>
    <w:p>
      <w:pPr>
        <w:rPr>
          <w:rFonts w:hint="eastAsia"/>
        </w:rPr>
      </w:pPr>
      <w:r>
        <w:rPr>
          <w:rFonts w:hint="eastAsia"/>
        </w:rPr>
        <w:t>D. 利润总额=营业利润+营业外收入一营业外支出一所得税费用</w:t>
      </w:r>
    </w:p>
    <w:p>
      <w:r>
        <w:rPr>
          <w:rFonts w:hint="eastAsia"/>
        </w:rPr>
        <w:t xml:space="preserve">11.下列各项中,利润表无法直接反映的是()。 </w:t>
      </w:r>
    </w:p>
    <w:p>
      <w:pPr>
        <w:rPr>
          <w:rFonts w:hint="eastAsia"/>
        </w:rPr>
      </w:pPr>
      <w:r>
        <w:rPr>
          <w:rFonts w:hint="eastAsia"/>
        </w:rPr>
        <w:t>A.主营业务利润B.营业利润C.利润总额D.净利润</w:t>
      </w:r>
    </w:p>
    <w:p>
      <w:r>
        <w:rPr>
          <w:rFonts w:hint="eastAsia"/>
        </w:rPr>
        <w:t>12.下列各项中,正确反映资产负债表中资产流动性从大到小排列的是(</w:t>
      </w:r>
      <w:r>
        <w:t xml:space="preserve">) </w:t>
      </w:r>
    </w:p>
    <w:p>
      <w:r>
        <w:rPr>
          <w:rFonts w:hint="eastAsia"/>
        </w:rPr>
        <w:t>A.存货、无形资产、货币资金、交易性金融资产</w:t>
      </w:r>
    </w:p>
    <w:p>
      <w:r>
        <w:rPr>
          <w:rFonts w:hint="eastAsia"/>
        </w:rPr>
        <w:t>B.交易性金融资产、存货、无形资产、货币资金</w:t>
      </w:r>
    </w:p>
    <w:p>
      <w:r>
        <w:rPr>
          <w:rFonts w:hint="eastAsia"/>
        </w:rPr>
        <w:t>C.无形资产、货币资金、交易性金融资产、存货</w:t>
      </w:r>
    </w:p>
    <w:p>
      <w:pPr>
        <w:rPr>
          <w:rFonts w:hint="eastAsia"/>
        </w:rPr>
      </w:pPr>
      <w:r>
        <w:rPr>
          <w:rFonts w:hint="eastAsia"/>
        </w:rPr>
        <w:t>D.货币资金、交易性金融资产、存货、无形资产</w:t>
      </w:r>
    </w:p>
    <w:p>
      <w:r>
        <w:rPr>
          <w:rFonts w:hint="eastAsia"/>
        </w:rPr>
        <w:t>13.资产负债表中的所有者权益项目应按其()程度大小顺序排列。</w:t>
      </w:r>
    </w:p>
    <w:p>
      <w:r>
        <w:rPr>
          <w:rFonts w:hint="eastAsia"/>
        </w:rPr>
        <w:t>A.重要性</w:t>
      </w:r>
    </w:p>
    <w:p>
      <w:r>
        <w:rPr>
          <w:rFonts w:hint="eastAsia"/>
        </w:rPr>
        <w:t>B.变动性</w:t>
      </w:r>
    </w:p>
    <w:p>
      <w:r>
        <w:rPr>
          <w:rFonts w:hint="eastAsia"/>
        </w:rPr>
        <w:t>C.流动性</w:t>
      </w:r>
    </w:p>
    <w:p>
      <w:pPr>
        <w:rPr>
          <w:rFonts w:hint="eastAsia"/>
        </w:rPr>
      </w:pPr>
      <w:r>
        <w:rPr>
          <w:rFonts w:hint="eastAsia"/>
        </w:rPr>
        <w:t>D.稳定性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14.应收账款科目所属明细科目如有贷方余额,应在资产负债表中反映的项目是(</w:t>
      </w:r>
      <w:r>
        <w:rPr>
          <w:rFonts w:hint="eastAsia"/>
          <w:lang w:val="en-US" w:eastAsia="zh-CN"/>
        </w:rPr>
        <w:t xml:space="preserve">    )</w:t>
      </w:r>
    </w:p>
    <w:p>
      <w:pPr>
        <w:rPr>
          <w:rFonts w:hint="eastAsia"/>
        </w:rPr>
      </w:pPr>
      <w:r>
        <w:rPr>
          <w:rFonts w:hint="eastAsia"/>
        </w:rPr>
        <w:t>A.预付账款</w:t>
      </w:r>
    </w:p>
    <w:p>
      <w:pPr>
        <w:rPr>
          <w:rFonts w:hint="eastAsia"/>
        </w:rPr>
      </w:pPr>
      <w:r>
        <w:rPr>
          <w:rFonts w:hint="eastAsia"/>
        </w:rPr>
        <w:t>B.预收账款</w:t>
      </w:r>
    </w:p>
    <w:p>
      <w:pPr>
        <w:rPr>
          <w:rFonts w:hint="eastAsia"/>
        </w:rPr>
      </w:pPr>
      <w:r>
        <w:rPr>
          <w:rFonts w:hint="eastAsia"/>
        </w:rPr>
        <w:t>C.应收账款</w:t>
      </w:r>
    </w:p>
    <w:p>
      <w:pPr>
        <w:rPr>
          <w:rFonts w:hint="eastAsia"/>
        </w:rPr>
      </w:pPr>
      <w:r>
        <w:rPr>
          <w:rFonts w:hint="eastAsia"/>
        </w:rPr>
        <w:t>D.应付账款</w:t>
      </w:r>
    </w:p>
    <w:p>
      <w:pPr>
        <w:rPr>
          <w:rFonts w:hint="eastAsia"/>
        </w:rPr>
      </w:pPr>
      <w:r>
        <w:rPr>
          <w:rFonts w:hint="eastAsia"/>
        </w:rPr>
        <w:t>15.下列各项中,不在资产负债表“存货”项目反映的是(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A.生产成本</w:t>
      </w:r>
    </w:p>
    <w:p>
      <w:pPr>
        <w:rPr>
          <w:rFonts w:hint="eastAsia"/>
        </w:rPr>
      </w:pPr>
      <w:r>
        <w:rPr>
          <w:rFonts w:hint="eastAsia"/>
        </w:rPr>
        <w:t>B.在途物资</w:t>
      </w:r>
    </w:p>
    <w:p>
      <w:pPr>
        <w:rPr>
          <w:rFonts w:hint="eastAsia"/>
        </w:rPr>
      </w:pPr>
      <w:r>
        <w:rPr>
          <w:rFonts w:hint="eastAsia"/>
        </w:rPr>
        <w:t>C.原材料</w:t>
      </w:r>
    </w:p>
    <w:p>
      <w:pPr>
        <w:rPr>
          <w:rFonts w:hint="eastAsia"/>
        </w:rPr>
      </w:pPr>
      <w:r>
        <w:rPr>
          <w:rFonts w:hint="eastAsia"/>
        </w:rPr>
        <w:t>D.工程物资</w:t>
      </w:r>
    </w:p>
    <w:p>
      <w:pPr>
        <w:rPr>
          <w:rFonts w:hint="eastAsia"/>
        </w:rPr>
      </w:pPr>
      <w:r>
        <w:rPr>
          <w:rFonts w:hint="eastAsia"/>
        </w:rPr>
        <w:t>16.某企业会计年度期末“应收账款”所属明细账户借方余额合计为500000元,所属明细账贷方余额合计为10000元,总账为借方余额490000元。则当期资产负债表“应收账款”项目所列数额为(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)元。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A.490000</w:t>
      </w:r>
    </w:p>
    <w:p>
      <w:r>
        <w:t>B.500000</w:t>
      </w:r>
    </w:p>
    <w:p>
      <w:r>
        <w:t>C.10000</w:t>
      </w:r>
    </w:p>
    <w:p>
      <w:pPr>
        <w:rPr>
          <w:rFonts w:hint="eastAsia"/>
        </w:rPr>
      </w:pPr>
      <w:r>
        <w:t>D.510000</w:t>
      </w:r>
    </w:p>
    <w:p>
      <w:pPr>
        <w:rPr>
          <w:rFonts w:hint="eastAsia"/>
        </w:rPr>
      </w:pPr>
      <w:r>
        <w:rPr>
          <w:rFonts w:hint="eastAsia"/>
        </w:rPr>
        <w:t>17.编制资产负债表时,“应付账款”账户所属明细账户的借方余额应填列在</w:t>
      </w:r>
      <w:r>
        <w:rPr>
          <w:rFonts w:hint="eastAsia"/>
          <w:lang w:val="en-US" w:eastAsia="zh-CN"/>
        </w:rPr>
        <w:t>(      )</w:t>
      </w:r>
      <w:r>
        <w:rPr>
          <w:rFonts w:hint="eastAsia"/>
        </w:rPr>
        <w:t>项目下。</w:t>
      </w:r>
    </w:p>
    <w:p>
      <w:pPr>
        <w:rPr>
          <w:rFonts w:hint="eastAsia"/>
        </w:rPr>
      </w:pPr>
      <w:r>
        <w:rPr>
          <w:rFonts w:hint="eastAsia"/>
        </w:rPr>
        <w:t>A.应收账款</w:t>
      </w:r>
    </w:p>
    <w:p>
      <w:pPr>
        <w:rPr>
          <w:rFonts w:hint="eastAsia"/>
        </w:rPr>
      </w:pPr>
      <w:r>
        <w:rPr>
          <w:rFonts w:hint="eastAsia"/>
        </w:rPr>
        <w:t>B.应付账款</w:t>
      </w:r>
    </w:p>
    <w:p>
      <w:pPr>
        <w:rPr>
          <w:rFonts w:hint="eastAsia"/>
        </w:rPr>
      </w:pPr>
      <w:r>
        <w:rPr>
          <w:rFonts w:hint="eastAsia"/>
        </w:rPr>
        <w:t>C.预收账款</w:t>
      </w:r>
    </w:p>
    <w:p>
      <w:pPr>
        <w:rPr>
          <w:rFonts w:hint="eastAsia"/>
        </w:rPr>
      </w:pPr>
      <w:r>
        <w:rPr>
          <w:rFonts w:hint="eastAsia"/>
        </w:rPr>
        <w:t>D.预付账款</w:t>
      </w:r>
    </w:p>
    <w:p>
      <w:pPr>
        <w:rPr>
          <w:rFonts w:hint="eastAsia"/>
        </w:rPr>
      </w:pPr>
      <w:r>
        <w:rPr>
          <w:rFonts w:hint="eastAsia"/>
        </w:rPr>
        <w:t>18.年度财务报表在每年度终了时编制,应于年度终了后(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)内对外提供</w:t>
      </w:r>
    </w:p>
    <w:p>
      <w:pPr>
        <w:rPr>
          <w:rFonts w:hint="eastAsia"/>
        </w:rPr>
      </w:pPr>
      <w:r>
        <w:rPr>
          <w:rFonts w:hint="eastAsia"/>
        </w:rPr>
        <w:t>A.15日</w:t>
      </w:r>
    </w:p>
    <w:p>
      <w:pPr>
        <w:rPr>
          <w:rFonts w:hint="eastAsia"/>
        </w:rPr>
      </w:pPr>
      <w:r>
        <w:rPr>
          <w:rFonts w:hint="eastAsia"/>
        </w:rPr>
        <w:t>B.30日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>.2个月</w:t>
      </w:r>
    </w:p>
    <w:p>
      <w:pPr>
        <w:rPr>
          <w:rFonts w:hint="eastAsia"/>
        </w:rPr>
      </w:pPr>
      <w:r>
        <w:rPr>
          <w:rFonts w:hint="eastAsia"/>
        </w:rPr>
        <w:t>D.4个月</w:t>
      </w:r>
    </w:p>
    <w:p>
      <w:pPr>
        <w:rPr>
          <w:rFonts w:hint="eastAsia"/>
        </w:rPr>
      </w:pPr>
      <w:r>
        <w:rPr>
          <w:rFonts w:hint="eastAsia"/>
        </w:rPr>
        <w:t>19.企业“原材料”科目期末余额为借余3000元,“库存商品”科目期末余额为借余5000元,“工程物资”期末余额为借余1000,“存货跌价准备”科目期末余额为贷余800元,则资产负债表“仔货”项目应填列(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t>A.</w:t>
      </w:r>
      <w:r>
        <w:rPr>
          <w:rFonts w:hint="eastAsia"/>
          <w:lang w:val="en-US" w:eastAsia="zh-CN"/>
        </w:rPr>
        <w:t>8000元</w:t>
      </w:r>
    </w:p>
    <w:p>
      <w:pPr>
        <w:rPr>
          <w:rFonts w:hint="eastAsia"/>
        </w:rPr>
      </w:pPr>
      <w:r>
        <w:rPr>
          <w:rFonts w:hint="eastAsia"/>
        </w:rPr>
        <w:t>B.17200元</w:t>
      </w:r>
    </w:p>
    <w:p>
      <w:pPr>
        <w:rPr>
          <w:rFonts w:hint="eastAsia"/>
        </w:rPr>
      </w:pPr>
      <w:r>
        <w:rPr>
          <w:rFonts w:hint="eastAsia"/>
        </w:rPr>
        <w:t>C.18000元</w:t>
      </w:r>
    </w:p>
    <w:p>
      <w:pPr>
        <w:rPr>
          <w:rFonts w:hint="eastAsia"/>
        </w:rPr>
      </w:pPr>
      <w:r>
        <w:rPr>
          <w:rFonts w:hint="eastAsia"/>
        </w:rPr>
        <w:t>D.7200元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20.企业某会计期间“固定资产”账户期末借方余额为10000,“累计折旧”账户期末贷方余额为4000元,“固定资产减值准备”账户期末贷方余额15000元。资产</w:t>
      </w:r>
      <w:r>
        <w:rPr>
          <w:rFonts w:hint="eastAsia"/>
          <w:lang w:val="en-US" w:eastAsia="zh-CN"/>
        </w:rPr>
        <w:t>负债</w:t>
      </w:r>
      <w:r>
        <w:rPr>
          <w:rFonts w:hint="eastAsia"/>
        </w:rPr>
        <w:t>表中“固定资产”项目应填列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r>
        <w:t>A.6000</w:t>
      </w:r>
    </w:p>
    <w:p>
      <w:r>
        <w:t>B.85000</w:t>
      </w:r>
    </w:p>
    <w:p>
      <w:r>
        <w:t>C.45000</w:t>
      </w:r>
    </w:p>
    <w:p>
      <w:r>
        <w:t>D.100000</w:t>
      </w:r>
    </w:p>
    <w:p>
      <w:pPr>
        <w:rPr>
          <w:rFonts w:hint="eastAsia"/>
        </w:rPr>
      </w:pPr>
    </w:p>
    <w:p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二、多项选择题（共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4"/>
        </w:rPr>
        <w:t>题，每小题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</w:rPr>
        <w:t>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60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rPr>
          <w:rFonts w:ascii="宋体" w:hAnsi="宋体"/>
          <w:color w:val="C0504D" w:themeColor="accent2"/>
          <w:szCs w:val="21"/>
          <w14:textFill>
            <w14:solidFill>
              <w14:schemeClr w14:val="accent2"/>
            </w14:solidFill>
          </w14:textFill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1.下列各项中,对利润表“营业利润”项目产生影响的有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A.财务费用</w:t>
      </w:r>
    </w:p>
    <w:p>
      <w:pPr>
        <w:rPr>
          <w:rFonts w:hint="eastAsia"/>
        </w:rPr>
      </w:pPr>
      <w:r>
        <w:rPr>
          <w:rFonts w:hint="eastAsia"/>
        </w:rPr>
        <w:t>B.营业外收入</w:t>
      </w:r>
    </w:p>
    <w:p>
      <w:pPr>
        <w:rPr>
          <w:rFonts w:hint="eastAsia"/>
        </w:rPr>
      </w:pPr>
      <w:r>
        <w:rPr>
          <w:rFonts w:hint="eastAsia"/>
        </w:rPr>
        <w:t>C.税金及附加</w:t>
      </w:r>
    </w:p>
    <w:p>
      <w:pPr>
        <w:rPr>
          <w:rFonts w:hint="eastAsia"/>
        </w:rPr>
      </w:pPr>
      <w:r>
        <w:rPr>
          <w:rFonts w:hint="eastAsia"/>
        </w:rPr>
        <w:t>D.所得税费用</w:t>
      </w:r>
    </w:p>
    <w:p>
      <w:pPr>
        <w:rPr>
          <w:rFonts w:hint="eastAsia"/>
        </w:rPr>
      </w:pPr>
      <w:r>
        <w:rPr>
          <w:rFonts w:hint="eastAsia"/>
        </w:rPr>
        <w:t>2.资产负债表的下列项目中,应根据总账余额分析计算填列的是()。</w:t>
      </w:r>
    </w:p>
    <w:p>
      <w:pPr>
        <w:rPr>
          <w:rFonts w:hint="eastAsia"/>
        </w:rPr>
      </w:pPr>
      <w:r>
        <w:rPr>
          <w:rFonts w:hint="eastAsia"/>
        </w:rPr>
        <w:t>A.存货</w:t>
      </w:r>
    </w:p>
    <w:p>
      <w:pPr>
        <w:rPr>
          <w:rFonts w:hint="eastAsia"/>
        </w:rPr>
      </w:pPr>
      <w:r>
        <w:rPr>
          <w:rFonts w:hint="eastAsia"/>
        </w:rPr>
        <w:t>B.固定资产</w:t>
      </w:r>
    </w:p>
    <w:p>
      <w:pPr>
        <w:rPr>
          <w:rFonts w:hint="eastAsia"/>
        </w:rPr>
      </w:pPr>
      <w:r>
        <w:rPr>
          <w:rFonts w:hint="eastAsia"/>
        </w:rPr>
        <w:t>C.无形资产</w:t>
      </w:r>
    </w:p>
    <w:p>
      <w:pPr>
        <w:rPr>
          <w:rFonts w:hint="eastAsia"/>
        </w:rPr>
      </w:pPr>
      <w:r>
        <w:rPr>
          <w:rFonts w:hint="eastAsia"/>
        </w:rPr>
        <w:t>D.应付账款</w:t>
      </w:r>
    </w:p>
    <w:p>
      <w:pPr>
        <w:rPr>
          <w:rFonts w:hint="eastAsia"/>
        </w:rPr>
      </w:pPr>
      <w:r>
        <w:rPr>
          <w:rFonts w:hint="eastAsia"/>
        </w:rPr>
        <w:t>3.会计报表按照报送对象可以分为</w:t>
      </w:r>
    </w:p>
    <w:p>
      <w:pPr>
        <w:rPr>
          <w:rFonts w:hint="eastAsia"/>
        </w:rPr>
      </w:pPr>
      <w:r>
        <w:rPr>
          <w:rFonts w:hint="eastAsia"/>
        </w:rPr>
        <w:t>A.个别报表</w:t>
      </w:r>
    </w:p>
    <w:p>
      <w:pPr>
        <w:rPr>
          <w:rFonts w:hint="eastAsia"/>
        </w:rPr>
      </w:pPr>
      <w:r>
        <w:rPr>
          <w:rFonts w:hint="eastAsia"/>
        </w:rPr>
        <w:t>B.汇总报表</w:t>
      </w:r>
    </w:p>
    <w:p>
      <w:pPr>
        <w:rPr>
          <w:rFonts w:hint="eastAsia"/>
        </w:rPr>
      </w:pPr>
      <w:r>
        <w:rPr>
          <w:rFonts w:hint="eastAsia"/>
        </w:rPr>
        <w:t>C.内部报表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D.外部报表</w:t>
      </w:r>
    </w:p>
    <w:p>
      <w:pPr>
        <w:rPr>
          <w:rFonts w:hint="eastAsia"/>
        </w:rPr>
      </w:pPr>
      <w:r>
        <w:rPr>
          <w:rFonts w:hint="eastAsia"/>
        </w:rPr>
        <w:t>4.下列各项中,应在资产负债表“预收账款”项目反映的有</w:t>
      </w:r>
    </w:p>
    <w:p>
      <w:pPr>
        <w:rPr>
          <w:rFonts w:hint="eastAsia"/>
        </w:rPr>
      </w:pPr>
      <w:r>
        <w:rPr>
          <w:rFonts w:hint="eastAsia"/>
        </w:rPr>
        <w:t>A.“预付账款”科日所属明细科目的期末贷方余额</w:t>
      </w:r>
    </w:p>
    <w:p>
      <w:pPr>
        <w:rPr>
          <w:rFonts w:hint="eastAsia"/>
        </w:rPr>
      </w:pPr>
      <w:r>
        <w:rPr>
          <w:rFonts w:hint="eastAsia"/>
        </w:rPr>
        <w:t>B.“预收账款”科目所属明细科目的期末贷方余额</w:t>
      </w:r>
    </w:p>
    <w:p>
      <w:pPr>
        <w:rPr>
          <w:rFonts w:hint="eastAsia"/>
        </w:rPr>
      </w:pPr>
      <w:r>
        <w:rPr>
          <w:rFonts w:hint="eastAsia"/>
        </w:rPr>
        <w:t>C.“应收账款”科目所属明细科目的期末贷方余额</w:t>
      </w:r>
    </w:p>
    <w:p>
      <w:pPr>
        <w:rPr>
          <w:rFonts w:hint="eastAsia"/>
        </w:rPr>
      </w:pPr>
      <w:r>
        <w:rPr>
          <w:rFonts w:hint="eastAsia"/>
        </w:rPr>
        <w:t>D.“应付账款”科目所属明细科目的期未贷方余额</w:t>
      </w:r>
    </w:p>
    <w:p>
      <w:pPr>
        <w:rPr>
          <w:rFonts w:hint="eastAsia"/>
        </w:rPr>
      </w:pPr>
      <w:r>
        <w:rPr>
          <w:rFonts w:hint="eastAsia"/>
        </w:rPr>
        <w:t>5.企业应当在财务报表的显著位置(如表首)至少披露下列各项中的(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A.编报企业的名称</w:t>
      </w:r>
    </w:p>
    <w:p>
      <w:pPr>
        <w:rPr>
          <w:rFonts w:hint="eastAsia"/>
        </w:rPr>
      </w:pPr>
      <w:r>
        <w:rPr>
          <w:rFonts w:hint="eastAsia"/>
        </w:rPr>
        <w:t>B.报表日或报表涵盖的会计期间</w:t>
      </w:r>
    </w:p>
    <w:p>
      <w:pPr>
        <w:rPr>
          <w:rFonts w:hint="eastAsia"/>
        </w:rPr>
      </w:pPr>
      <w:r>
        <w:rPr>
          <w:rFonts w:hint="eastAsia"/>
        </w:rPr>
        <w:t>C.人民币金额单位</w:t>
      </w:r>
    </w:p>
    <w:p>
      <w:pPr>
        <w:rPr>
          <w:rFonts w:hint="eastAsia"/>
        </w:rPr>
      </w:pPr>
      <w:r>
        <w:rPr>
          <w:rFonts w:hint="eastAsia"/>
        </w:rPr>
        <w:t>D.主管单位名称</w:t>
      </w:r>
    </w:p>
    <w:p>
      <w:pPr>
        <w:rPr>
          <w:rFonts w:hint="eastAsia"/>
        </w:rPr>
      </w:pPr>
      <w:r>
        <w:rPr>
          <w:rFonts w:hint="eastAsia"/>
        </w:rPr>
        <w:t>6.企业应定期向当地()提供财务报表。</w:t>
      </w:r>
    </w:p>
    <w:p>
      <w:pPr>
        <w:rPr>
          <w:rFonts w:hint="eastAsia"/>
        </w:rPr>
      </w:pPr>
      <w:r>
        <w:rPr>
          <w:rFonts w:hint="eastAsia"/>
        </w:rPr>
        <w:t>A.税务机关</w:t>
      </w:r>
    </w:p>
    <w:p>
      <w:pPr>
        <w:rPr>
          <w:rFonts w:hint="eastAsia"/>
        </w:rPr>
      </w:pPr>
      <w:r>
        <w:rPr>
          <w:rFonts w:hint="eastAsia"/>
        </w:rPr>
        <w:t>B.开户银行</w:t>
      </w:r>
    </w:p>
    <w:p>
      <w:pPr>
        <w:rPr>
          <w:rFonts w:hint="eastAsia"/>
        </w:rPr>
      </w:pPr>
      <w:r>
        <w:rPr>
          <w:rFonts w:hint="eastAsia"/>
        </w:rPr>
        <w:t>C.行业协会</w:t>
      </w:r>
    </w:p>
    <w:p>
      <w:pPr>
        <w:rPr>
          <w:rFonts w:hint="eastAsia"/>
        </w:rPr>
      </w:pPr>
      <w:r>
        <w:rPr>
          <w:rFonts w:hint="eastAsia"/>
        </w:rPr>
        <w:t>D.企业主管部门</w:t>
      </w:r>
    </w:p>
    <w:p>
      <w:r>
        <w:rPr>
          <w:rFonts w:hint="eastAsia"/>
        </w:rPr>
        <w:t xml:space="preserve">7.财务报表的编制要求有() </w:t>
      </w:r>
    </w:p>
    <w:p>
      <w:r>
        <w:rPr>
          <w:rFonts w:hint="eastAsia"/>
        </w:rPr>
        <w:t>A.真实可靠</w:t>
      </w:r>
    </w:p>
    <w:p>
      <w:r>
        <w:rPr>
          <w:rFonts w:hint="eastAsia"/>
        </w:rPr>
        <w:t>B.全面完整</w:t>
      </w:r>
    </w:p>
    <w:p>
      <w:r>
        <w:rPr>
          <w:rFonts w:hint="eastAsia"/>
        </w:rPr>
        <w:t>C.便于理解</w:t>
      </w:r>
    </w:p>
    <w:p>
      <w:pPr>
        <w:rPr>
          <w:rFonts w:hint="eastAsia"/>
        </w:rPr>
      </w:pPr>
      <w:r>
        <w:rPr>
          <w:rFonts w:hint="eastAsia"/>
        </w:rPr>
        <w:t>D.编报及时</w:t>
      </w:r>
    </w:p>
    <w:p>
      <w:r>
        <w:rPr>
          <w:rFonts w:hint="eastAsia"/>
        </w:rPr>
        <w:t xml:space="preserve">8.根据企业会计准则规定,我国会计报表至少应包括()。 </w:t>
      </w:r>
    </w:p>
    <w:p>
      <w:r>
        <w:rPr>
          <w:rFonts w:hint="eastAsia"/>
        </w:rPr>
        <w:t>A.资产负债表</w:t>
      </w:r>
    </w:p>
    <w:p>
      <w:r>
        <w:rPr>
          <w:rFonts w:hint="eastAsia"/>
        </w:rPr>
        <w:t>B.所有者权益变动表</w:t>
      </w:r>
    </w:p>
    <w:p>
      <w:r>
        <w:rPr>
          <w:rFonts w:hint="eastAsia"/>
        </w:rPr>
        <w:t>C.利润表</w:t>
      </w:r>
    </w:p>
    <w:p>
      <w:pPr>
        <w:rPr>
          <w:rFonts w:hint="eastAsia"/>
        </w:rPr>
      </w:pPr>
      <w:r>
        <w:rPr>
          <w:rFonts w:hint="eastAsia"/>
        </w:rPr>
        <w:t>D.现金流量表</w:t>
      </w:r>
    </w:p>
    <w:p>
      <w:r>
        <w:rPr>
          <w:rFonts w:hint="eastAsia"/>
        </w:rPr>
        <w:t>9.资产负债表的数据来源,可以通过以下哪几种方式获得?()。</w:t>
      </w:r>
    </w:p>
    <w:p>
      <w:r>
        <w:rPr>
          <w:rFonts w:hint="eastAsia"/>
        </w:rPr>
        <w:t>A.直接从总账科目的余额获得</w:t>
      </w:r>
    </w:p>
    <w:p>
      <w:r>
        <w:rPr>
          <w:rFonts w:hint="eastAsia"/>
        </w:rPr>
        <w:t>B.根据明细科目的余额分析获得</w:t>
      </w:r>
    </w:p>
    <w:p>
      <w:r>
        <w:rPr>
          <w:rFonts w:hint="eastAsia"/>
        </w:rPr>
        <w:t>C.根据几个总账科目的余额合计获得</w:t>
      </w:r>
    </w:p>
    <w:p>
      <w:pPr>
        <w:rPr>
          <w:rFonts w:hint="eastAsia"/>
        </w:rPr>
      </w:pPr>
      <w:r>
        <w:rPr>
          <w:rFonts w:hint="eastAsia"/>
        </w:rPr>
        <w:t>D.根据有关科目本期发生额确定</w:t>
      </w:r>
    </w:p>
    <w:p>
      <w:r>
        <w:rPr>
          <w:rFonts w:hint="eastAsia"/>
        </w:rPr>
        <w:t>10.我国账户式资产负债表左方包括的项目有()</w:t>
      </w:r>
      <w:r>
        <w:t xml:space="preserve">  </w:t>
      </w:r>
    </w:p>
    <w:p>
      <w:r>
        <w:rPr>
          <w:rFonts w:hint="eastAsia"/>
        </w:rPr>
        <w:t>A.流动资产和固定资产</w:t>
      </w:r>
    </w:p>
    <w:p>
      <w:r>
        <w:rPr>
          <w:rFonts w:hint="eastAsia"/>
        </w:rPr>
        <w:t>B.流动资产和流动负债</w:t>
      </w:r>
    </w:p>
    <w:p>
      <w:r>
        <w:rPr>
          <w:rFonts w:hint="eastAsia"/>
        </w:rPr>
        <w:t>C.长期投资和无形资产</w:t>
      </w:r>
    </w:p>
    <w:p>
      <w:pPr>
        <w:rPr>
          <w:rFonts w:hint="eastAsia"/>
        </w:rPr>
      </w:pPr>
      <w:r>
        <w:rPr>
          <w:rFonts w:hint="eastAsia"/>
        </w:rPr>
        <w:t>D,长期投资和长期负债</w:t>
      </w:r>
    </w:p>
    <w:p>
      <w:r>
        <w:rPr>
          <w:rFonts w:hint="eastAsia"/>
        </w:rPr>
        <w:t xml:space="preserve">11.下列资产负债表项目中,根据总账余额直接填列的有()。 </w:t>
      </w:r>
    </w:p>
    <w:p>
      <w:pPr>
        <w:rPr>
          <w:rFonts w:hint="eastAsia"/>
        </w:rPr>
      </w:pPr>
      <w:r>
        <w:rPr>
          <w:rFonts w:hint="eastAsia"/>
        </w:rPr>
        <w:t>A.应收账款B.实收资本C.货币资金D.短期借款</w:t>
      </w:r>
    </w:p>
    <w:p>
      <w:r>
        <w:rPr>
          <w:rFonts w:hint="eastAsia"/>
        </w:rPr>
        <w:t xml:space="preserve">12.下列关于利润表表述正确的有()。 </w:t>
      </w:r>
    </w:p>
    <w:p>
      <w:r>
        <w:rPr>
          <w:rFonts w:hint="eastAsia"/>
        </w:rPr>
        <w:t>A.根据相关账户的发生额编制</w:t>
      </w:r>
    </w:p>
    <w:p>
      <w:r>
        <w:rPr>
          <w:rFonts w:hint="eastAsia"/>
        </w:rPr>
        <w:t>B.根据相关账户的期末余额编制</w:t>
      </w:r>
    </w:p>
    <w:p>
      <w:r>
        <w:rPr>
          <w:rFonts w:hint="eastAsia"/>
        </w:rPr>
        <w:t>C.属于静态报表</w:t>
      </w:r>
    </w:p>
    <w:p>
      <w:pPr>
        <w:rPr>
          <w:rFonts w:hint="eastAsia"/>
        </w:rPr>
      </w:pPr>
      <w:r>
        <w:rPr>
          <w:rFonts w:hint="eastAsia"/>
        </w:rPr>
        <w:t>D.属于动态报表</w:t>
      </w:r>
    </w:p>
    <w:p>
      <w:r>
        <w:rPr>
          <w:rFonts w:hint="eastAsia"/>
        </w:rPr>
        <w:t>13.利润表各项目中,能够直接根据有关损益类账户发生额填列的有()。</w:t>
      </w:r>
    </w:p>
    <w:p>
      <w:r>
        <w:rPr>
          <w:rFonts w:hint="eastAsia"/>
        </w:rPr>
        <w:t>A.销售费用</w:t>
      </w:r>
    </w:p>
    <w:p>
      <w:r>
        <w:rPr>
          <w:rFonts w:hint="eastAsia"/>
        </w:rPr>
        <w:t>B.财务费用</w:t>
      </w:r>
    </w:p>
    <w:p>
      <w:r>
        <w:rPr>
          <w:rFonts w:hint="eastAsia"/>
        </w:rPr>
        <w:t>C.利润总额</w:t>
      </w:r>
    </w:p>
    <w:p>
      <w:pPr>
        <w:rPr>
          <w:rFonts w:hint="eastAsia"/>
        </w:rPr>
      </w:pPr>
      <w:r>
        <w:rPr>
          <w:rFonts w:hint="eastAsia"/>
        </w:rPr>
        <w:t>D.所得税费用</w:t>
      </w:r>
    </w:p>
    <w:p>
      <w:r>
        <w:rPr>
          <w:rFonts w:hint="eastAsia"/>
        </w:rPr>
        <w:t xml:space="preserve">14.多步式利润表是通过多步计算出当期损益,一般包含()的计算过程 </w:t>
      </w:r>
    </w:p>
    <w:p>
      <w:pPr>
        <w:rPr>
          <w:rFonts w:hint="eastAsia"/>
        </w:rPr>
      </w:pPr>
      <w:r>
        <w:rPr>
          <w:rFonts w:hint="eastAsia"/>
        </w:rPr>
        <w:t>A.主营业务利润B.营业利润C.利润总额D.净利润</w:t>
      </w:r>
    </w:p>
    <w:p>
      <w:r>
        <w:rPr>
          <w:rFonts w:hint="eastAsia"/>
        </w:rPr>
        <w:t xml:space="preserve">15.利润表中的“营业收入”项目应根据()科目的发生额分析填列。 </w:t>
      </w:r>
    </w:p>
    <w:p>
      <w:pPr>
        <w:rPr>
          <w:rFonts w:hint="eastAsia"/>
        </w:rPr>
      </w:pPr>
      <w:r>
        <w:rPr>
          <w:rFonts w:hint="eastAsia"/>
        </w:rPr>
        <w:t>A.主营业务收入B.其他业务收入C.营业外收入D.投资收益</w:t>
      </w:r>
    </w:p>
    <w:p>
      <w:r>
        <w:rPr>
          <w:rFonts w:hint="eastAsia"/>
        </w:rPr>
        <w:t xml:space="preserve">16.下列各项中,属于资产负债表中流动资产项目的有()  </w:t>
      </w:r>
    </w:p>
    <w:p>
      <w:r>
        <w:rPr>
          <w:rFonts w:hint="eastAsia"/>
        </w:rPr>
        <w:t>A.货币资金</w:t>
      </w:r>
    </w:p>
    <w:p>
      <w:r>
        <w:rPr>
          <w:rFonts w:hint="eastAsia"/>
        </w:rPr>
        <w:t>B.预收账款</w:t>
      </w:r>
    </w:p>
    <w:p>
      <w:r>
        <w:rPr>
          <w:rFonts w:hint="eastAsia"/>
        </w:rPr>
        <w:t>C,应收账款</w:t>
      </w:r>
    </w:p>
    <w:p>
      <w:pPr>
        <w:rPr>
          <w:rFonts w:hint="eastAsia"/>
        </w:rPr>
      </w:pPr>
      <w:r>
        <w:rPr>
          <w:rFonts w:hint="eastAsia"/>
        </w:rPr>
        <w:t>D.存货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下列各项中列在资产负债表右方的有()</w:t>
      </w:r>
      <w:r>
        <w:t xml:space="preserve">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A.非流动资产B.非流动负债C.流动负债 D.所有者权益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</w:rPr>
        <w:t>下列各项中列在资产负债表右方的有()</w:t>
      </w:r>
      <w:r>
        <w:t xml:space="preserve"> 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A.非流动资产B.非流动负债C.流动负债 D.所有者权益</w:t>
      </w:r>
    </w:p>
    <w:p>
      <w:r>
        <w:rPr>
          <w:rFonts w:hint="eastAsia"/>
        </w:rPr>
        <w:t>19.财务报表,是对企业()的结构性表述。</w:t>
      </w:r>
    </w:p>
    <w:p>
      <w:r>
        <w:rPr>
          <w:rFonts w:hint="eastAsia"/>
        </w:rPr>
        <w:t>A.生产成本</w:t>
      </w:r>
    </w:p>
    <w:p>
      <w:r>
        <w:rPr>
          <w:rFonts w:hint="eastAsia"/>
        </w:rPr>
        <w:t>B.财务状况</w:t>
      </w:r>
    </w:p>
    <w:p>
      <w:r>
        <w:rPr>
          <w:rFonts w:hint="eastAsia"/>
        </w:rPr>
        <w:t>C.经营成果</w:t>
      </w:r>
    </w:p>
    <w:p>
      <w:pPr>
        <w:rPr>
          <w:rFonts w:hint="eastAsia"/>
        </w:rPr>
      </w:pPr>
      <w:r>
        <w:rPr>
          <w:rFonts w:hint="eastAsia"/>
        </w:rPr>
        <w:t>D.现金流量</w:t>
      </w:r>
    </w:p>
    <w:p>
      <w:r>
        <w:rPr>
          <w:rFonts w:hint="eastAsia"/>
        </w:rP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.资产负债表表头部分应列明()</w:t>
      </w:r>
      <w:r>
        <w:t xml:space="preserve"> </w:t>
      </w:r>
    </w:p>
    <w:p>
      <w:r>
        <w:rPr>
          <w:rFonts w:hint="eastAsia"/>
        </w:rPr>
        <w:t>A.报表名称</w:t>
      </w:r>
    </w:p>
    <w:p>
      <w:r>
        <w:rPr>
          <w:rFonts w:hint="eastAsia"/>
        </w:rPr>
        <w:t>B.编表单位名称</w:t>
      </w:r>
    </w:p>
    <w:p>
      <w:r>
        <w:rPr>
          <w:rFonts w:hint="eastAsia"/>
        </w:rPr>
        <w:t>C.资产负债表日</w:t>
      </w:r>
    </w:p>
    <w:p>
      <w:r>
        <w:rPr>
          <w:rFonts w:hint="eastAsia"/>
        </w:rPr>
        <w:t>D.人民币金额单位</w:t>
      </w:r>
    </w:p>
    <w:p>
      <w:pPr>
        <w:spacing w:line="400" w:lineRule="exact"/>
        <w:rPr>
          <w:rFonts w:hint="eastAsia" w:ascii="宋体" w:hAnsi="宋体" w:cs="宋体"/>
          <w:b/>
          <w:bCs/>
          <w:sz w:val="24"/>
        </w:rPr>
      </w:pPr>
    </w:p>
    <w:p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三、判断题（共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4"/>
        </w:rPr>
        <w:t>题，每小题1分，共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spacing w:line="400" w:lineRule="exact"/>
        <w:rPr>
          <w:rFonts w:ascii="宋体" w:hAnsi="宋体" w:cs="宋体"/>
          <w:b/>
          <w:bCs/>
          <w:color w:val="C0504D" w:themeColor="accent2"/>
          <w:sz w:val="24"/>
          <w14:textFill>
            <w14:solidFill>
              <w14:schemeClr w14:val="accent2"/>
            </w14:solidFill>
          </w14:textFill>
        </w:rPr>
      </w:pP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无论是对外会计报表,还是对内会计报表,其种类、具体格式和编制方法均为财政部统一制定,任何单位都不得随意增减。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.资产负债表的年度报表中,“未分配利润”项目,根据“利润分配”科目的余额填列。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.“应收账款”各明细科目的余额不一定都填列在资产负债表的左方。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.中期报表是指于半年末编报的报表,应于本期间终了后的60天内报送。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.除现金流量表按照收付实现制原则编制外,企业应当按照权责发生制原则编制财务报表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.资产负债表和利润表都能起到帮助判断企业资本保值、增值的情况的作用。()</w:t>
      </w:r>
    </w:p>
    <w:p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.在编制中期利润表时,“上期金额”填列上年同期实际发生数;在编制年度利润表时,“上期金额”填列上年全年累计实际发生数。</w:t>
      </w:r>
    </w:p>
    <w:p>
      <w:r>
        <w:rPr>
          <w:rFonts w:hint="eastAsia"/>
          <w:lang w:val="en-US" w:eastAsia="zh-CN"/>
        </w:rPr>
        <w:t>8</w:t>
      </w:r>
      <w:r>
        <w:rPr>
          <w:rFonts w:hint="eastAsia"/>
        </w:rPr>
        <w:t>.编制会计报表的主要日的就是为会计报表使用者决策提供信息。()</w:t>
      </w:r>
    </w:p>
    <w:p>
      <w:r>
        <w:rPr>
          <w:rFonts w:hint="eastAsia"/>
          <w:lang w:val="en-US" w:eastAsia="zh-CN"/>
        </w:rPr>
        <w:t>9</w:t>
      </w:r>
      <w:r>
        <w:rPr>
          <w:rFonts w:hint="eastAsia"/>
        </w:rPr>
        <w:t>.资产负债表是反映企业财务状况的主要报表,通过资产负债表,可以了解企业资产的构成、资金来源的结构、资金的流动性和盈利能力()</w:t>
      </w:r>
    </w:p>
    <w:p>
      <w:r>
        <w:rPr>
          <w:rFonts w:hint="eastAsia"/>
          <w:lang w:val="en-US" w:eastAsia="zh-CN"/>
        </w:rPr>
        <w:t>10</w:t>
      </w:r>
      <w:r>
        <w:rPr>
          <w:rFonts w:hint="eastAsia"/>
        </w:rPr>
        <w:t>.“生产成本”账户的期末余额,在编制资产负债表时,应填列在“存货”项目下。()</w:t>
      </w:r>
    </w:p>
    <w:p>
      <w:r>
        <w:rPr>
          <w:rFonts w:hint="eastAsia"/>
          <w:lang w:val="en-US" w:eastAsia="zh-CN"/>
        </w:rPr>
        <w:t>11</w:t>
      </w:r>
      <w:r>
        <w:rPr>
          <w:rFonts w:hint="eastAsia"/>
        </w:rPr>
        <w:t>.资产负债表中的“存货”项目应根据“库存商品”期末余额填列。()</w:t>
      </w:r>
    </w:p>
    <w:p>
      <w:r>
        <w:rPr>
          <w:rFonts w:hint="eastAsia"/>
        </w:rPr>
        <w:t>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.资产负债表中,资产按照流动性大小排列,流动性大的排在前面。()</w:t>
      </w:r>
    </w:p>
    <w:p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.利润表的“营业利润”项目根据“营业收入”减去“营业成本”填列。()</w:t>
      </w:r>
    </w:p>
    <w:p>
      <w:r>
        <w:rPr>
          <w:rFonts w:hint="eastAsia"/>
        </w:rPr>
        <w:t>14.企业的利润总额反映的是企业一定时期内实现的营业利润。()</w:t>
      </w:r>
    </w:p>
    <w:p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.在我国所有的企业都要按规定编报全套的财务报表,即“四表一注”()</w:t>
      </w:r>
    </w:p>
    <w:p>
      <w:r>
        <w:rPr>
          <w:rFonts w:hint="eastAsia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.财务报表可以按其编报期间不同分为月度财务报表和年度财务报表。()</w:t>
      </w:r>
    </w:p>
    <w:p>
      <w:r>
        <w:rPr>
          <w:rFonts w:hint="eastAsia"/>
          <w:lang w:val="en-US" w:eastAsia="zh-CN"/>
        </w:rPr>
        <w:t>17</w:t>
      </w:r>
      <w:r>
        <w:rPr>
          <w:rFonts w:hint="eastAsia"/>
        </w:rPr>
        <w:t>.资产负债表的作用包括可以提供某一期间内资产总额及其结构,表明企业拥有或控</w:t>
      </w:r>
    </w:p>
    <w:p>
      <w:r>
        <w:rPr>
          <w:rFonts w:hint="eastAsia"/>
        </w:rPr>
        <w:t>制的资源及其分布情况()</w:t>
      </w:r>
    </w:p>
    <w:p>
      <w:r>
        <w:rPr>
          <w:rFonts w:hint="eastAsia"/>
          <w:lang w:val="en-US" w:eastAsia="zh-CN"/>
        </w:rPr>
        <w:t>18</w:t>
      </w:r>
      <w:r>
        <w:rPr>
          <w:rFonts w:hint="eastAsia"/>
        </w:rPr>
        <w:t>.资产负债表编制的主要依据包括资产、负债和所有者权益类科目的本期发生额和期</w:t>
      </w:r>
    </w:p>
    <w:p>
      <w:r>
        <w:rPr>
          <w:rFonts w:hint="eastAsia"/>
        </w:rPr>
        <w:t>末余额。()</w:t>
      </w:r>
    </w:p>
    <w:p>
      <w:r>
        <w:rPr>
          <w:rFonts w:hint="eastAsia"/>
          <w:lang w:val="en-US" w:eastAsia="zh-CN"/>
        </w:rPr>
        <w:t>19.</w:t>
      </w:r>
      <w:r>
        <w:rPr>
          <w:rFonts w:hint="eastAsia"/>
        </w:rPr>
        <w:t>利润表是根据编制期间资产、负债和所有者权益类账户的本期发生额分析填列的。()</w:t>
      </w:r>
    </w:p>
    <w:p>
      <w:r>
        <w:rPr>
          <w:rFonts w:hint="eastAsia"/>
        </w:rP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.资产负债表和利润表的表头部分应列明的内容完全一致。()</w:t>
      </w:r>
    </w:p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23814" w:h="16839" w:orient="landscape"/>
      <w:pgMar w:top="567" w:right="567" w:bottom="567" w:left="567" w:header="567" w:footer="567" w:gutter="0"/>
      <w:paperSrc w:other="4"/>
      <w:pgBorders w:offsetFrom="page">
        <w:top w:val="dashed" w:color="auto" w:sz="4" w:space="24"/>
        <w:left w:val="dashed" w:color="auto" w:sz="4" w:space="24"/>
        <w:bottom w:val="dashed" w:color="auto" w:sz="4" w:space="24"/>
        <w:right w:val="dashed" w:color="auto" w:sz="4" w:space="24"/>
      </w:pgBorders>
      <w:cols w:equalWidth="0" w:num="3" w:sep="1">
        <w:col w:w="7276" w:space="425"/>
        <w:col w:w="7276" w:space="425"/>
        <w:col w:w="7276"/>
      </w:cols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140" w:firstLineChars="2300"/>
    </w:pPr>
    <w:r>
      <w:rPr>
        <w:rFonts w:hint="eastAsia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instrText xml:space="preserve">4</w:instrText>
    </w:r>
    <w:r>
      <w:rPr>
        <w:rStyle w:val="7"/>
      </w:rPr>
      <w:fldChar w:fldCharType="end"/>
    </w:r>
    <w:r>
      <w:rPr>
        <w:rStyle w:val="7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</w:t>
    </w:r>
    <w:r>
      <w:rPr>
        <w:rFonts w:hint="eastAsia"/>
      </w:rPr>
      <w:t xml:space="preserve"> </w:t>
    </w:r>
    <w:r>
      <w:rPr>
        <w:rFonts w:hint="eastAsia"/>
        <w:kern w:val="0"/>
        <w:szCs w:val="21"/>
      </w:rPr>
      <w:t>）</w:t>
    </w:r>
    <w:r>
      <w:rPr>
        <w:rFonts w:hint="eastAsia"/>
      </w:rPr>
      <w:t xml:space="preserve">            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instrText xml:space="preserve">4</w:instrText>
    </w:r>
    <w:r>
      <w:rPr>
        <w:rStyle w:val="7"/>
      </w:rPr>
      <w:fldChar w:fldCharType="end"/>
    </w:r>
    <w:r>
      <w:rPr>
        <w:rStyle w:val="7"/>
        <w:rFonts w:hint="eastAsia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instrText xml:space="preserve">1</w:instrText>
    </w:r>
    <w:r>
      <w:rPr>
        <w:rStyle w:val="7"/>
      </w:rPr>
      <w:fldChar w:fldCharType="end"/>
    </w:r>
    <w:r>
      <w:rPr>
        <w:rStyle w:val="7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 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面）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1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18854689" o:spid="_x0000_s3074" o:spt="136" type="#_x0000_t136" style="position:absolute;left:0pt;height:90pt;width:810pt;mso-position-horizontal:center;mso-position-horizontal-relative:margin;mso-position-vertical:center;mso-position-vertical-relative:margin;rotation:20643840f;z-index:-251655168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sz w:val="28"/>
        <w:szCs w:val="28"/>
      </w:rPr>
    </w:pPr>
    <w:r>
      <w:rPr>
        <w:sz w:val="28"/>
        <w:szCs w:val="28"/>
      </w:rPr>
      <w:pict>
        <v:shape id="PowerPlusWaterMarkObject18854688" o:spid="_x0000_s3075" o:spt="136" type="#_x0000_t136" style="position:absolute;left:0pt;height:90pt;width:810pt;mso-position-horizontal:center;mso-position-horizontal-relative:margin;mso-position-vertical:center;mso-position-vertical-relative:margin;rotation:20643840f;z-index:-251656192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sz w:val="28"/>
        <w:szCs w:val="28"/>
      </w:rPr>
      <w:t xml:space="preserve"> https://www.jmgyxx.com/</w:t>
    </w:r>
    <w:r>
      <w:rPr>
        <w:rFonts w:hint="eastAsia"/>
        <w:sz w:val="28"/>
        <w:szCs w:val="28"/>
      </w:rPr>
      <w:t xml:space="preserve">       </w:t>
    </w:r>
    <w:r>
      <w:rPr>
        <w:rFonts w:hint="eastAsia"/>
        <w:b/>
        <w:sz w:val="28"/>
        <w:szCs w:val="28"/>
      </w:rPr>
      <w:t>集美工业学校 -考试卷</w:t>
    </w:r>
    <w:r>
      <w:rPr>
        <w:rFonts w:hint="eastAsia"/>
        <w:sz w:val="28"/>
        <w:szCs w:val="28"/>
      </w:rPr>
      <w:t xml:space="preserve">                                    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 诚信考试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认真作答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>书写工整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32"/>
        <w:szCs w:val="32"/>
      </w:rPr>
    </w:pPr>
    <w:r>
      <w:pict>
        <v:shape id="PowerPlusWaterMarkObject18854687" o:spid="_x0000_s3073" o:spt="136" type="#_x0000_t136" style="position:absolute;left:0pt;height:90pt;width:810pt;mso-position-horizontal:center;mso-position-horizontal-relative:margin;mso-position-vertical:center;mso-position-vertical-relative:margin;rotation:20643840f;z-index:-251657216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rFonts w:hint="eastAsia"/>
        <w:b/>
        <w:spacing w:val="20"/>
        <w:sz w:val="32"/>
        <w:szCs w:val="32"/>
      </w:rPr>
      <w:t>集美工业学校</w:t>
    </w:r>
    <w:r>
      <w:rPr>
        <w:rFonts w:hint="eastAsia"/>
        <w:sz w:val="32"/>
        <w:szCs w:val="32"/>
      </w:rPr>
      <w:t xml:space="preserve"> </w:t>
    </w:r>
    <w:r>
      <w:rPr>
        <w:rFonts w:hint="eastAsia"/>
        <w:color w:val="002060"/>
        <w:sz w:val="32"/>
        <w:szCs w:val="32"/>
      </w:rPr>
      <w:t>2021/2022(下)学期</w:t>
    </w:r>
    <w:r>
      <w:rPr>
        <w:rFonts w:hint="eastAsia"/>
        <w:sz w:val="32"/>
        <w:szCs w:val="32"/>
      </w:rPr>
      <w:t xml:space="preserve"> </w:t>
    </w:r>
    <w:r>
      <w:rPr>
        <w:rFonts w:hint="eastAsia" w:ascii="宋体" w:hAnsi="宋体"/>
        <w:b/>
        <w:sz w:val="32"/>
        <w:szCs w:val="32"/>
        <w:lang w:val="en-US" w:eastAsia="zh-CN"/>
      </w:rPr>
      <w:t xml:space="preserve">单元考 </w:t>
    </w:r>
    <w:r>
      <w:rPr>
        <w:rFonts w:hint="eastAsia"/>
        <w:b/>
        <w:spacing w:val="20"/>
        <w:sz w:val="32"/>
        <w:szCs w:val="32"/>
      </w:rPr>
      <w:t>试卷</w:t>
    </w:r>
    <w:r>
      <w:rPr>
        <w:rFonts w:hint="eastAsia"/>
        <w:sz w:val="32"/>
        <w:szCs w:val="32"/>
      </w:rPr>
      <w:t xml:space="preserve">                         </w:t>
    </w:r>
    <w:r>
      <w:rPr>
        <w:rFonts w:hint="eastAsia"/>
        <w:sz w:val="28"/>
        <w:szCs w:val="28"/>
      </w:rPr>
      <w:t xml:space="preserve"> 姓名:_____________   班级:____________  座号:_______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2F0510"/>
    <w:multiLevelType w:val="singleLevel"/>
    <w:tmpl w:val="232F0510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E6"/>
    <w:rsid w:val="00027427"/>
    <w:rsid w:val="000E481D"/>
    <w:rsid w:val="002479D2"/>
    <w:rsid w:val="002C5726"/>
    <w:rsid w:val="00345549"/>
    <w:rsid w:val="0036318F"/>
    <w:rsid w:val="0039323E"/>
    <w:rsid w:val="003D3CA2"/>
    <w:rsid w:val="00465654"/>
    <w:rsid w:val="0046623F"/>
    <w:rsid w:val="004C43E6"/>
    <w:rsid w:val="00511B29"/>
    <w:rsid w:val="00566E75"/>
    <w:rsid w:val="005A38A7"/>
    <w:rsid w:val="005E0821"/>
    <w:rsid w:val="006968F7"/>
    <w:rsid w:val="006A1B8F"/>
    <w:rsid w:val="00754139"/>
    <w:rsid w:val="00790E74"/>
    <w:rsid w:val="007A7BEA"/>
    <w:rsid w:val="007E6109"/>
    <w:rsid w:val="00801AC1"/>
    <w:rsid w:val="008469F5"/>
    <w:rsid w:val="008769B1"/>
    <w:rsid w:val="008A370E"/>
    <w:rsid w:val="008F0C6E"/>
    <w:rsid w:val="00912132"/>
    <w:rsid w:val="00925A41"/>
    <w:rsid w:val="009476D3"/>
    <w:rsid w:val="00995651"/>
    <w:rsid w:val="009D0001"/>
    <w:rsid w:val="009E0503"/>
    <w:rsid w:val="00A36A06"/>
    <w:rsid w:val="00A40100"/>
    <w:rsid w:val="00A57F9E"/>
    <w:rsid w:val="00B058B1"/>
    <w:rsid w:val="00BA1682"/>
    <w:rsid w:val="00D23EE6"/>
    <w:rsid w:val="00D33728"/>
    <w:rsid w:val="00D66387"/>
    <w:rsid w:val="00D874C4"/>
    <w:rsid w:val="00E134B8"/>
    <w:rsid w:val="00E54E29"/>
    <w:rsid w:val="00EC4BA5"/>
    <w:rsid w:val="00F12670"/>
    <w:rsid w:val="00FD511A"/>
    <w:rsid w:val="00FE2DF3"/>
    <w:rsid w:val="026F7AD6"/>
    <w:rsid w:val="052352A5"/>
    <w:rsid w:val="08F6555C"/>
    <w:rsid w:val="0B483311"/>
    <w:rsid w:val="0F1A6F00"/>
    <w:rsid w:val="107E0AA9"/>
    <w:rsid w:val="15086BE0"/>
    <w:rsid w:val="19E24244"/>
    <w:rsid w:val="1B1E4B60"/>
    <w:rsid w:val="237F3BB2"/>
    <w:rsid w:val="274C09EE"/>
    <w:rsid w:val="2B790048"/>
    <w:rsid w:val="2D99461C"/>
    <w:rsid w:val="3049516E"/>
    <w:rsid w:val="3549173C"/>
    <w:rsid w:val="36100399"/>
    <w:rsid w:val="38EE2E01"/>
    <w:rsid w:val="41115654"/>
    <w:rsid w:val="41153777"/>
    <w:rsid w:val="43161503"/>
    <w:rsid w:val="4743775F"/>
    <w:rsid w:val="4BA34EC4"/>
    <w:rsid w:val="5B290A9C"/>
    <w:rsid w:val="61FC3494"/>
    <w:rsid w:val="67275BC3"/>
    <w:rsid w:val="67D31B1D"/>
    <w:rsid w:val="67E0511F"/>
    <w:rsid w:val="784F41F7"/>
    <w:rsid w:val="787D0DF8"/>
    <w:rsid w:val="78F40F31"/>
    <w:rsid w:val="7A25188A"/>
    <w:rsid w:val="7FE3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842</Words>
  <Characters>4800</Characters>
  <Lines>40</Lines>
  <Paragraphs>11</Paragraphs>
  <TotalTime>0</TotalTime>
  <ScaleCrop>false</ScaleCrop>
  <LinksUpToDate>false</LinksUpToDate>
  <CharactersWithSpaces>5631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2021-05-30T11:23:00Z</dcterms:created>
  <dc:creator>陈清阵</dc:creator>
  <cp:lastModifiedBy>Yueeeeeee</cp:lastModifiedBy>
  <cp:lastPrinted>2021-01-15T07:13:00Z</cp:lastPrinted>
  <dcterms:modified xsi:type="dcterms:W3CDTF">2022-05-20T02:45:41Z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0485E7D5DC74413282C3DC6D43004CE2</vt:lpwstr>
  </property>
</Properties>
</file>